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55E1" w:rsidRPr="008F78E8" w:rsidRDefault="001855E1" w:rsidP="001855E1">
      <w:pPr>
        <w:tabs>
          <w:tab w:val="center" w:pos="4536"/>
          <w:tab w:val="right" w:pos="8280"/>
          <w:tab w:val="right" w:pos="9639"/>
        </w:tabs>
        <w:overflowPunct/>
        <w:autoSpaceDE/>
        <w:autoSpaceDN/>
        <w:adjustRightInd/>
        <w:spacing w:after="0"/>
        <w:ind w:left="1440" w:right="2" w:hanging="1440"/>
        <w:textAlignment w:val="auto"/>
        <w:rPr>
          <w:rFonts w:ascii="Arial" w:eastAsia="Batang" w:hAnsi="Arial" w:cs="Arial"/>
          <w:b/>
          <w:bCs/>
          <w:sz w:val="24"/>
          <w:szCs w:val="24"/>
          <w:lang w:val="en-GB"/>
        </w:rPr>
      </w:pPr>
      <w:r w:rsidRPr="008F78E8">
        <w:rPr>
          <w:rFonts w:ascii="Arial" w:eastAsia="Batang" w:hAnsi="Arial" w:cs="Arial"/>
          <w:b/>
          <w:bCs/>
          <w:sz w:val="24"/>
          <w:szCs w:val="24"/>
          <w:lang w:val="en-GB"/>
        </w:rPr>
        <w:t>3GPP TSG RAN WG1 Meeting #92</w:t>
      </w:r>
      <w:r w:rsidRPr="008F78E8">
        <w:rPr>
          <w:rFonts w:ascii="Arial" w:eastAsia="Batang" w:hAnsi="Arial" w:cs="Arial"/>
          <w:b/>
          <w:bCs/>
          <w:sz w:val="24"/>
          <w:szCs w:val="24"/>
          <w:lang w:val="en-GB"/>
        </w:rPr>
        <w:tab/>
      </w:r>
      <w:r w:rsidRPr="008F78E8">
        <w:rPr>
          <w:rFonts w:ascii="Arial" w:eastAsia="Batang" w:hAnsi="Arial" w:cs="Arial"/>
          <w:b/>
          <w:bCs/>
          <w:sz w:val="24"/>
          <w:szCs w:val="24"/>
          <w:lang w:val="en-GB"/>
        </w:rPr>
        <w:tab/>
      </w:r>
      <w:r w:rsidRPr="008F78E8">
        <w:rPr>
          <w:rFonts w:ascii="Arial" w:eastAsia="Batang" w:hAnsi="Arial" w:cs="Arial"/>
          <w:b/>
          <w:bCs/>
          <w:sz w:val="24"/>
          <w:szCs w:val="24"/>
          <w:lang w:val="en-GB"/>
        </w:rPr>
        <w:tab/>
      </w:r>
      <w:r>
        <w:rPr>
          <w:rFonts w:ascii="Arial" w:eastAsia="Batang" w:hAnsi="Arial" w:cs="Arial"/>
          <w:b/>
          <w:bCs/>
          <w:sz w:val="24"/>
          <w:szCs w:val="24"/>
          <w:lang w:val="en-GB"/>
        </w:rPr>
        <w:t xml:space="preserve">     </w:t>
      </w:r>
      <w:r>
        <w:rPr>
          <w:rFonts w:ascii="Arial" w:eastAsia="MS Mincho" w:hAnsi="Arial" w:cs="Arial"/>
          <w:b/>
          <w:bCs/>
          <w:sz w:val="24"/>
          <w:szCs w:val="24"/>
          <w:lang w:val="en-GB" w:eastAsia="ja-JP"/>
        </w:rPr>
        <w:t>R1-1802386</w:t>
      </w:r>
    </w:p>
    <w:p w:rsidR="001855E1" w:rsidRPr="008F78E8" w:rsidRDefault="001855E1" w:rsidP="001855E1">
      <w:pPr>
        <w:tabs>
          <w:tab w:val="center" w:pos="4536"/>
          <w:tab w:val="right" w:pos="9072"/>
        </w:tabs>
        <w:overflowPunct/>
        <w:autoSpaceDE/>
        <w:autoSpaceDN/>
        <w:adjustRightInd/>
        <w:spacing w:after="0"/>
        <w:ind w:left="1440" w:hanging="1440"/>
        <w:textAlignment w:val="auto"/>
        <w:rPr>
          <w:rFonts w:ascii="Arial" w:eastAsia="MS Mincho" w:hAnsi="Arial" w:cs="Arial"/>
          <w:b/>
          <w:bCs/>
          <w:sz w:val="24"/>
          <w:szCs w:val="24"/>
          <w:lang w:val="en-GB" w:eastAsia="ja-JP"/>
        </w:rPr>
      </w:pPr>
      <w:r w:rsidRPr="008F78E8">
        <w:rPr>
          <w:rFonts w:ascii="Arial" w:eastAsia="MS Mincho" w:hAnsi="Arial" w:cs="Arial"/>
          <w:b/>
          <w:bCs/>
          <w:sz w:val="24"/>
          <w:szCs w:val="24"/>
          <w:lang w:val="en-GB" w:eastAsia="ja-JP"/>
        </w:rPr>
        <w:t>Athens, Greece, February 26</w:t>
      </w:r>
      <w:r w:rsidRPr="008F78E8">
        <w:rPr>
          <w:rFonts w:ascii="Arial" w:eastAsia="MS Mincho" w:hAnsi="Arial" w:cs="Arial"/>
          <w:b/>
          <w:bCs/>
          <w:sz w:val="24"/>
          <w:szCs w:val="24"/>
          <w:vertAlign w:val="superscript"/>
          <w:lang w:val="en-GB" w:eastAsia="ja-JP"/>
        </w:rPr>
        <w:t>th</w:t>
      </w:r>
      <w:r w:rsidRPr="008F78E8">
        <w:rPr>
          <w:rFonts w:ascii="Arial" w:eastAsia="MS Mincho" w:hAnsi="Arial" w:cs="Arial"/>
          <w:b/>
          <w:bCs/>
          <w:sz w:val="24"/>
          <w:szCs w:val="24"/>
          <w:lang w:val="en-GB" w:eastAsia="ja-JP"/>
        </w:rPr>
        <w:t xml:space="preserve"> – March 2</w:t>
      </w:r>
      <w:r w:rsidRPr="008F78E8">
        <w:rPr>
          <w:rFonts w:ascii="Arial" w:eastAsia="MS Mincho" w:hAnsi="Arial" w:cs="Arial"/>
          <w:b/>
          <w:bCs/>
          <w:sz w:val="24"/>
          <w:szCs w:val="24"/>
          <w:vertAlign w:val="superscript"/>
          <w:lang w:val="en-GB" w:eastAsia="ja-JP"/>
        </w:rPr>
        <w:t>nd</w:t>
      </w:r>
      <w:r w:rsidRPr="008F78E8">
        <w:rPr>
          <w:rFonts w:ascii="Arial" w:eastAsia="MS Mincho" w:hAnsi="Arial" w:cs="Arial"/>
          <w:b/>
          <w:bCs/>
          <w:sz w:val="24"/>
          <w:szCs w:val="24"/>
          <w:lang w:val="en-GB" w:eastAsia="ja-JP"/>
        </w:rPr>
        <w:t xml:space="preserve">, 2018 </w:t>
      </w:r>
    </w:p>
    <w:p w:rsidR="009D20C6" w:rsidRPr="001855E1" w:rsidRDefault="009D20C6" w:rsidP="00ED5B7A">
      <w:pPr>
        <w:spacing w:after="0"/>
        <w:ind w:left="1988" w:hanging="1988"/>
        <w:jc w:val="both"/>
        <w:rPr>
          <w:rFonts w:ascii="Arial" w:hAnsi="Arial" w:cs="Arial"/>
          <w:b/>
          <w:sz w:val="24"/>
          <w:lang w:val="en-GB"/>
        </w:rPr>
      </w:pPr>
    </w:p>
    <w:p w:rsidR="004D17C7" w:rsidRPr="00425159" w:rsidRDefault="004D17C7" w:rsidP="00ED5B7A">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4D17C7" w:rsidRPr="00425159" w:rsidRDefault="004D17C7" w:rsidP="00ED5B7A">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27132C158EC4A73B320E3003545EAF4"/>
          </w:placeholder>
          <w:dataBinding w:prefixMappings="xmlns:ns0='http://purl.org/dc/elements/1.1/' xmlns:ns1='http://schemas.openxmlformats.org/package/2006/metadata/core-properties' " w:xpath="/ns1:coreProperties[1]/ns0:title[1]" w:storeItemID="{6C3C8BC8-F283-45AE-878A-BAB7291924A1}"/>
          <w:text/>
        </w:sdtPr>
        <w:sdtContent>
          <w:r w:rsidR="00B9337A">
            <w:rPr>
              <w:rFonts w:ascii="Arial" w:hAnsi="Arial" w:cs="Arial"/>
              <w:b/>
              <w:sz w:val="24"/>
            </w:rPr>
            <w:t>NR PRACH formats</w:t>
          </w:r>
        </w:sdtContent>
      </w:sdt>
    </w:p>
    <w:p w:rsidR="004D17C7" w:rsidRPr="00425159" w:rsidRDefault="004D17C7" w:rsidP="00ED5B7A">
      <w:pPr>
        <w:tabs>
          <w:tab w:val="left" w:pos="288"/>
          <w:tab w:val="left" w:pos="576"/>
          <w:tab w:val="left" w:pos="864"/>
          <w:tab w:val="left" w:pos="1152"/>
          <w:tab w:val="left" w:pos="1440"/>
          <w:tab w:val="left" w:pos="1728"/>
          <w:tab w:val="left" w:pos="2016"/>
          <w:tab w:val="left" w:pos="2304"/>
          <w:tab w:val="left" w:pos="2592"/>
          <w:tab w:val="left" w:pos="3600"/>
        </w:tabs>
        <w:spacing w:after="0"/>
        <w:ind w:left="1988" w:hanging="1988"/>
        <w:jc w:val="both"/>
        <w:rPr>
          <w:rFonts w:ascii="Arial" w:hAnsi="Arial" w:cs="Arial"/>
          <w:b/>
          <w:sz w:val="24"/>
        </w:rPr>
      </w:pPr>
      <w:r>
        <w:rPr>
          <w:rFonts w:ascii="Arial" w:hAnsi="Arial" w:cs="Arial"/>
          <w:b/>
          <w:sz w:val="24"/>
        </w:rPr>
        <w:t>Agenda item:</w:t>
      </w:r>
      <w:r w:rsidR="00A64099">
        <w:rPr>
          <w:rFonts w:ascii="Arial" w:hAnsi="Arial" w:cs="Arial"/>
          <w:b/>
          <w:sz w:val="24"/>
        </w:rPr>
        <w:tab/>
      </w:r>
      <w:r>
        <w:rPr>
          <w:rFonts w:ascii="Arial" w:hAnsi="Arial" w:cs="Arial"/>
          <w:b/>
          <w:sz w:val="24"/>
        </w:rPr>
        <w:tab/>
      </w:r>
      <w:r w:rsidR="002B7898">
        <w:rPr>
          <w:rFonts w:ascii="Arial" w:hAnsi="Arial" w:cs="Arial"/>
          <w:b/>
          <w:sz w:val="24"/>
        </w:rPr>
        <w:t>7.1.</w:t>
      </w:r>
      <w:r w:rsidR="001855E1">
        <w:rPr>
          <w:rFonts w:ascii="Arial" w:hAnsi="Arial" w:cs="Arial"/>
          <w:b/>
          <w:sz w:val="24"/>
        </w:rPr>
        <w:t>1.</w:t>
      </w:r>
      <w:r w:rsidR="002B7898">
        <w:rPr>
          <w:rFonts w:ascii="Arial" w:hAnsi="Arial" w:cs="Arial"/>
          <w:b/>
          <w:sz w:val="24"/>
        </w:rPr>
        <w:t>4.1</w:t>
      </w:r>
    </w:p>
    <w:p w:rsidR="004D17C7" w:rsidRPr="00C13F33" w:rsidRDefault="004D17C7" w:rsidP="00ED5B7A">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7DC809A6BE484BF58005D45E7D62F806"/>
          </w:placeholder>
          <w:dataBinding w:prefixMappings="xmlns:ns0='http://purl.org/dc/elements/1.1/' xmlns:ns1='http://schemas.openxmlformats.org/package/2006/metadata/core-properties' " w:xpath="/ns1:coreProperties[1]/ns1:contentStatus[1]" w:storeItemID="{6C3C8BC8-F283-45AE-878A-BAB7291924A1}"/>
          <w:text/>
        </w:sdtPr>
        <w:sdtContent>
          <w:r w:rsidR="00B9337A">
            <w:rPr>
              <w:rFonts w:ascii="Arial" w:hAnsi="Arial" w:cs="Arial"/>
              <w:b/>
              <w:sz w:val="24"/>
            </w:rPr>
            <w:t>Discussion and Decision</w:t>
          </w:r>
        </w:sdtContent>
      </w:sdt>
    </w:p>
    <w:p w:rsidR="00EA6506" w:rsidRPr="00FC40E8" w:rsidRDefault="00EA6506" w:rsidP="00ED5B7A">
      <w:pPr>
        <w:spacing w:after="0"/>
        <w:ind w:left="2388" w:hangingChars="995" w:hanging="2388"/>
        <w:rPr>
          <w:sz w:val="24"/>
        </w:rPr>
      </w:pPr>
    </w:p>
    <w:p w:rsidR="00753639" w:rsidRPr="00FC40E8" w:rsidRDefault="00753639" w:rsidP="00ED5B7A">
      <w:pPr>
        <w:pStyle w:val="Heading1"/>
        <w:numPr>
          <w:ilvl w:val="0"/>
          <w:numId w:val="2"/>
        </w:numPr>
        <w:spacing w:before="0" w:after="0"/>
        <w:rPr>
          <w:rFonts w:cs="Arial"/>
          <w:sz w:val="32"/>
          <w:lang w:val="en-US"/>
        </w:rPr>
      </w:pPr>
      <w:r w:rsidRPr="00FC40E8">
        <w:rPr>
          <w:rFonts w:cs="Arial"/>
          <w:sz w:val="32"/>
          <w:lang w:val="en-US"/>
        </w:rPr>
        <w:t>Introduction</w:t>
      </w:r>
    </w:p>
    <w:p w:rsidR="00596911" w:rsidRDefault="00A27B19" w:rsidP="00ED5B7A">
      <w:pPr>
        <w:spacing w:after="0"/>
        <w:ind w:firstLine="284"/>
        <w:jc w:val="both"/>
        <w:rPr>
          <w:lang w:eastAsia="zh-CN"/>
        </w:rPr>
      </w:pPr>
      <w:r>
        <w:rPr>
          <w:lang w:eastAsia="zh-CN"/>
        </w:rPr>
        <w:t xml:space="preserve">We have agreements </w:t>
      </w:r>
      <w:r w:rsidR="00EE020F">
        <w:rPr>
          <w:lang w:eastAsia="zh-CN"/>
        </w:rPr>
        <w:t>on PRACH configuration table</w:t>
      </w:r>
      <w:r w:rsidR="00AE6F42">
        <w:rPr>
          <w:lang w:eastAsia="zh-CN"/>
        </w:rPr>
        <w:t xml:space="preserve"> especially for FR1</w:t>
      </w:r>
      <w:r w:rsidR="00EE020F">
        <w:rPr>
          <w:lang w:eastAsia="zh-CN"/>
        </w:rPr>
        <w:t xml:space="preserve"> </w:t>
      </w:r>
      <w:r w:rsidR="00C216CC">
        <w:rPr>
          <w:lang w:eastAsia="zh-CN"/>
        </w:rPr>
        <w:t>in RAN1 AH 1801</w:t>
      </w:r>
      <w:r w:rsidR="00EE020F">
        <w:rPr>
          <w:lang w:eastAsia="zh-CN"/>
        </w:rPr>
        <w:t>.</w:t>
      </w:r>
      <w:r w:rsidR="00404F38">
        <w:rPr>
          <w:lang w:eastAsia="zh-CN"/>
        </w:rPr>
        <w:t xml:space="preserve"> However, PRACH configuration for FR2</w:t>
      </w:r>
      <w:r w:rsidR="005726F3">
        <w:rPr>
          <w:lang w:eastAsia="zh-CN"/>
        </w:rPr>
        <w:t xml:space="preserve"> and some of FR1</w:t>
      </w:r>
      <w:r w:rsidR="00404F38">
        <w:rPr>
          <w:lang w:eastAsia="zh-CN"/>
        </w:rPr>
        <w:t xml:space="preserve"> is still FFS.</w:t>
      </w:r>
      <w:r w:rsidR="00EE020F">
        <w:rPr>
          <w:lang w:eastAsia="zh-CN"/>
        </w:rPr>
        <w:t xml:space="preserve"> This contribution discusses </w:t>
      </w:r>
      <w:r w:rsidR="00C216CC">
        <w:rPr>
          <w:lang w:eastAsia="zh-CN"/>
        </w:rPr>
        <w:t>remaining issues on PRACH configuration.</w:t>
      </w:r>
      <w:r w:rsidR="00415961">
        <w:rPr>
          <w:lang w:eastAsia="zh-CN"/>
        </w:rPr>
        <w:t xml:space="preserve"> [1-2]</w:t>
      </w:r>
    </w:p>
    <w:p w:rsidR="00413665" w:rsidRDefault="00413665" w:rsidP="00ED5B7A">
      <w:pPr>
        <w:spacing w:after="0"/>
        <w:ind w:firstLine="284"/>
        <w:jc w:val="both"/>
        <w:rPr>
          <w:lang w:eastAsia="zh-CN"/>
        </w:rPr>
      </w:pPr>
    </w:p>
    <w:p w:rsidR="00FF5DA1" w:rsidRPr="00FC40E8" w:rsidRDefault="007E1A2F" w:rsidP="00ED5B7A">
      <w:pPr>
        <w:spacing w:after="0"/>
        <w:rPr>
          <w:sz w:val="22"/>
          <w:szCs w:val="22"/>
          <w:lang w:eastAsia="zh-CN"/>
        </w:rPr>
      </w:pPr>
      <w:r>
        <w:rPr>
          <w:sz w:val="22"/>
          <w:szCs w:val="22"/>
          <w:lang w:eastAsia="zh-CN"/>
        </w:rPr>
        <w:t xml:space="preserve"> </w:t>
      </w:r>
    </w:p>
    <w:p w:rsidR="004335FF" w:rsidRPr="008D71B4" w:rsidRDefault="00985A3F" w:rsidP="00ED5B7A">
      <w:pPr>
        <w:pStyle w:val="Heading1"/>
        <w:numPr>
          <w:ilvl w:val="0"/>
          <w:numId w:val="2"/>
        </w:numPr>
        <w:pBdr>
          <w:top w:val="single" w:sz="12" w:space="4" w:color="auto"/>
        </w:pBdr>
        <w:tabs>
          <w:tab w:val="left" w:pos="6426"/>
        </w:tabs>
        <w:spacing w:before="0" w:after="0"/>
        <w:jc w:val="both"/>
        <w:rPr>
          <w:noProof/>
          <w:lang w:val="sv-SE"/>
        </w:rPr>
      </w:pPr>
      <w:r>
        <w:rPr>
          <w:rFonts w:cs="Arial"/>
          <w:sz w:val="32"/>
          <w:lang w:val="en-US"/>
        </w:rPr>
        <w:t>Remaining issues for PRACH format</w:t>
      </w:r>
      <w:r w:rsidR="004335FF" w:rsidRPr="008D71B4">
        <w:rPr>
          <w:noProof/>
          <w:lang w:val="sv-SE"/>
        </w:rPr>
        <w:tab/>
      </w:r>
    </w:p>
    <w:p w:rsidR="00837943" w:rsidRDefault="00837943" w:rsidP="00ED5B7A">
      <w:pPr>
        <w:spacing w:after="0"/>
        <w:contextualSpacing/>
        <w:rPr>
          <w:bCs/>
          <w:lang w:val="en-GB"/>
        </w:rPr>
      </w:pPr>
    </w:p>
    <w:p w:rsidR="005726F3" w:rsidRPr="00A629C1" w:rsidRDefault="005726F3" w:rsidP="005726F3">
      <w:pPr>
        <w:pStyle w:val="Caption"/>
        <w:spacing w:before="0" w:after="0"/>
        <w:rPr>
          <w:u w:val="single"/>
        </w:rPr>
      </w:pPr>
      <w:r w:rsidRPr="00A629C1">
        <w:rPr>
          <w:u w:val="single"/>
        </w:rPr>
        <w:t>RACH configurations</w:t>
      </w:r>
      <w:r>
        <w:rPr>
          <w:u w:val="single"/>
        </w:rPr>
        <w:t xml:space="preserve"> (short sequence)</w:t>
      </w:r>
      <w:r w:rsidRPr="00A629C1">
        <w:rPr>
          <w:u w:val="single"/>
        </w:rPr>
        <w:t xml:space="preserve"> for FR1 and unpaired spectrum</w:t>
      </w:r>
      <w:r>
        <w:rPr>
          <w:u w:val="single"/>
        </w:rPr>
        <w:t xml:space="preserve"> </w:t>
      </w:r>
    </w:p>
    <w:p w:rsidR="005726F3" w:rsidRPr="00D00B15" w:rsidRDefault="005726F3" w:rsidP="00D00B15">
      <w:r w:rsidRPr="00D00B15">
        <w:fldChar w:fldCharType="begin"/>
      </w:r>
      <w:r w:rsidRPr="00D00B15">
        <w:instrText xml:space="preserve"> REF _Ref503455325 \h  \* MERGEFORMAT </w:instrText>
      </w:r>
      <w:r w:rsidRPr="00D00B15">
        <w:fldChar w:fldCharType="separate"/>
      </w:r>
      <w:r w:rsidRPr="00D00B15">
        <w:t xml:space="preserve">Figure </w:t>
      </w:r>
      <w:r w:rsidRPr="00D00B15">
        <w:rPr>
          <w:noProof/>
        </w:rPr>
        <w:t>1</w:t>
      </w:r>
      <w:r w:rsidRPr="00D00B15">
        <w:fldChar w:fldCharType="end"/>
      </w:r>
      <w:r w:rsidRPr="00D00B15">
        <w:t xml:space="preserve"> is illustrating the slots occupied by SSB and RMSI CORESETs in different SSB and RMSI configurations. </w:t>
      </w:r>
    </w:p>
    <w:p w:rsidR="005726F3" w:rsidRDefault="005726F3" w:rsidP="005726F3">
      <w:pPr>
        <w:pStyle w:val="ListParagraph"/>
        <w:rPr>
          <w:rFonts w:ascii="Times New Roman" w:hAnsi="Times New Roman"/>
          <w:sz w:val="20"/>
          <w:szCs w:val="20"/>
        </w:rPr>
      </w:pPr>
    </w:p>
    <w:p w:rsidR="005726F3" w:rsidRDefault="005726F3" w:rsidP="005726F3">
      <w:r w:rsidRPr="003E522A">
        <w:rPr>
          <w:noProof/>
          <w:lang w:eastAsia="ko-KR"/>
        </w:rPr>
        <w:drawing>
          <wp:inline distT="0" distB="0" distL="0" distR="0" wp14:anchorId="5CE8829E" wp14:editId="5EE7D611">
            <wp:extent cx="6366510" cy="4372028"/>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66510" cy="4372028"/>
                    </a:xfrm>
                    <a:prstGeom prst="rect">
                      <a:avLst/>
                    </a:prstGeom>
                    <a:noFill/>
                    <a:ln>
                      <a:noFill/>
                    </a:ln>
                  </pic:spPr>
                </pic:pic>
              </a:graphicData>
            </a:graphic>
          </wp:inline>
        </w:drawing>
      </w:r>
    </w:p>
    <w:p w:rsidR="005726F3" w:rsidRDefault="005726F3" w:rsidP="005726F3">
      <w:pPr>
        <w:pStyle w:val="Caption"/>
        <w:jc w:val="center"/>
      </w:pPr>
      <w:bookmarkStart w:id="0" w:name="_Ref503455325"/>
      <w:r>
        <w:t xml:space="preserve">Figure </w:t>
      </w:r>
      <w:r>
        <w:fldChar w:fldCharType="begin"/>
      </w:r>
      <w:r>
        <w:instrText xml:space="preserve"> SEQ Figure \* ARABIC </w:instrText>
      </w:r>
      <w:r>
        <w:fldChar w:fldCharType="separate"/>
      </w:r>
      <w:r>
        <w:rPr>
          <w:noProof/>
        </w:rPr>
        <w:t>1</w:t>
      </w:r>
      <w:r>
        <w:rPr>
          <w:noProof/>
        </w:rPr>
        <w:fldChar w:fldCharType="end"/>
      </w:r>
      <w:bookmarkEnd w:id="0"/>
      <w:r>
        <w:t>: SSB-RMSI configuration</w:t>
      </w:r>
      <w:r w:rsidR="00D00B15">
        <w:t xml:space="preserve"> for FR1</w:t>
      </w:r>
    </w:p>
    <w:p w:rsidR="005726F3" w:rsidRDefault="005726F3" w:rsidP="005726F3"/>
    <w:p w:rsidR="005726F3" w:rsidRPr="00D00B15" w:rsidRDefault="005726F3" w:rsidP="005726F3">
      <w:pPr>
        <w:pStyle w:val="ListParagraph"/>
        <w:rPr>
          <w:rFonts w:ascii="Times New Roman" w:hAnsi="Times New Roman"/>
          <w:sz w:val="20"/>
          <w:szCs w:val="20"/>
        </w:rPr>
      </w:pPr>
      <w:r>
        <w:rPr>
          <w:rFonts w:ascii="Times New Roman" w:hAnsi="Times New Roman"/>
          <w:sz w:val="20"/>
          <w:szCs w:val="20"/>
        </w:rPr>
        <w:lastRenderedPageBreak/>
        <w:t xml:space="preserve">In this Figure, </w:t>
      </w:r>
      <w:r w:rsidRPr="00D00B15">
        <w:rPr>
          <w:rFonts w:ascii="Times New Roman" w:hAnsi="Times New Roman"/>
          <w:sz w:val="20"/>
          <w:szCs w:val="20"/>
        </w:rPr>
        <w:t>the slots used for SSB and/or RMSI is designated</w:t>
      </w:r>
      <w:r w:rsidR="00821295">
        <w:rPr>
          <w:rFonts w:ascii="Times New Roman" w:hAnsi="Times New Roman"/>
          <w:sz w:val="20"/>
          <w:szCs w:val="20"/>
        </w:rPr>
        <w:t xml:space="preserve"> for DL. </w:t>
      </w:r>
      <w:r w:rsidRPr="00D00B15">
        <w:rPr>
          <w:rFonts w:ascii="Times New Roman" w:hAnsi="Times New Roman"/>
          <w:sz w:val="20"/>
          <w:szCs w:val="20"/>
        </w:rPr>
        <w:t xml:space="preserve">Therefore, it is desirable that the slots configured for PRACH are chosen from the slots that are not likely to be used by SSB and RMSI. According to this logic, the following </w:t>
      </w:r>
      <w:r w:rsidR="00821295">
        <w:rPr>
          <w:rFonts w:ascii="Times New Roman" w:hAnsi="Times New Roman"/>
          <w:sz w:val="20"/>
          <w:szCs w:val="20"/>
        </w:rPr>
        <w:t xml:space="preserve">criterions </w:t>
      </w:r>
      <w:r w:rsidR="00821295">
        <w:rPr>
          <w:rFonts w:ascii="Times New Roman" w:hAnsi="Times New Roman"/>
          <w:sz w:val="20"/>
          <w:szCs w:val="20"/>
        </w:rPr>
        <w:t>are</w:t>
      </w:r>
      <w:r w:rsidR="00821295" w:rsidRPr="00D00B15">
        <w:rPr>
          <w:rFonts w:ascii="Times New Roman" w:hAnsi="Times New Roman"/>
          <w:sz w:val="20"/>
          <w:szCs w:val="20"/>
        </w:rPr>
        <w:t xml:space="preserve"> proposed</w:t>
      </w:r>
      <w:r w:rsidR="00821295">
        <w:rPr>
          <w:rFonts w:ascii="Times New Roman" w:hAnsi="Times New Roman"/>
          <w:sz w:val="20"/>
          <w:szCs w:val="20"/>
        </w:rPr>
        <w:t xml:space="preserve"> for filling the PRACH configuration table</w:t>
      </w:r>
      <w:r w:rsidRPr="00D00B15">
        <w:rPr>
          <w:rFonts w:ascii="Times New Roman" w:hAnsi="Times New Roman"/>
          <w:sz w:val="20"/>
          <w:szCs w:val="20"/>
        </w:rPr>
        <w:t>.</w:t>
      </w:r>
    </w:p>
    <w:p w:rsidR="005726F3" w:rsidRPr="00D00B15" w:rsidRDefault="005726F3" w:rsidP="005726F3">
      <w:pPr>
        <w:pStyle w:val="ListParagraph"/>
        <w:numPr>
          <w:ilvl w:val="1"/>
          <w:numId w:val="22"/>
        </w:numPr>
        <w:rPr>
          <w:rFonts w:ascii="Times New Roman" w:hAnsi="Times New Roman"/>
          <w:sz w:val="20"/>
          <w:szCs w:val="20"/>
        </w:rPr>
      </w:pPr>
      <w:r w:rsidRPr="00D00B15">
        <w:rPr>
          <w:rFonts w:ascii="Times New Roman" w:hAnsi="Times New Roman"/>
          <w:sz w:val="20"/>
          <w:szCs w:val="20"/>
        </w:rPr>
        <w:t>Since RMSI CORESET is transmitted more in the subframe of even SFN. Therefore, it is proposed to change the (SFN mod Config. Period) from 0 to 1 for the config. period larger than 1.</w:t>
      </w:r>
    </w:p>
    <w:p w:rsidR="005726F3" w:rsidRPr="00D00B15" w:rsidRDefault="005726F3" w:rsidP="005726F3">
      <w:pPr>
        <w:pStyle w:val="ListParagraph"/>
        <w:numPr>
          <w:ilvl w:val="1"/>
          <w:numId w:val="22"/>
        </w:numPr>
        <w:rPr>
          <w:rFonts w:ascii="Times New Roman" w:hAnsi="Times New Roman"/>
          <w:sz w:val="20"/>
          <w:szCs w:val="20"/>
        </w:rPr>
      </w:pPr>
      <w:r w:rsidRPr="00D00B15">
        <w:rPr>
          <w:rFonts w:ascii="Times New Roman" w:hAnsi="Times New Roman"/>
          <w:sz w:val="20"/>
          <w:szCs w:val="20"/>
        </w:rPr>
        <w:t xml:space="preserve">Since subframe 5 can be occupied by the SSB, it is proposed to </w:t>
      </w:r>
      <w:r w:rsidR="00D00B15">
        <w:rPr>
          <w:rFonts w:ascii="Times New Roman" w:hAnsi="Times New Roman"/>
          <w:sz w:val="20"/>
          <w:szCs w:val="20"/>
        </w:rPr>
        <w:t xml:space="preserve">use </w:t>
      </w:r>
      <w:r w:rsidRPr="00D00B15">
        <w:rPr>
          <w:rFonts w:ascii="Times New Roman" w:hAnsi="Times New Roman"/>
          <w:sz w:val="20"/>
          <w:szCs w:val="20"/>
        </w:rPr>
        <w:t xml:space="preserve">subframe 4 </w:t>
      </w:r>
      <w:r w:rsidR="00D00B15">
        <w:rPr>
          <w:rFonts w:ascii="Times New Roman" w:hAnsi="Times New Roman"/>
          <w:sz w:val="20"/>
          <w:szCs w:val="20"/>
        </w:rPr>
        <w:t xml:space="preserve">rather than subframe 5 </w:t>
      </w:r>
      <w:r w:rsidRPr="00D00B15">
        <w:rPr>
          <w:rFonts w:ascii="Times New Roman" w:hAnsi="Times New Roman"/>
          <w:sz w:val="20"/>
          <w:szCs w:val="20"/>
        </w:rPr>
        <w:t>which is not occupied by SSB at any time.</w:t>
      </w:r>
    </w:p>
    <w:p w:rsidR="005726F3" w:rsidRPr="00D00B15" w:rsidRDefault="005726F3" w:rsidP="005726F3">
      <w:pPr>
        <w:pStyle w:val="ListParagraph"/>
        <w:numPr>
          <w:ilvl w:val="1"/>
          <w:numId w:val="22"/>
        </w:numPr>
        <w:rPr>
          <w:rFonts w:ascii="Times New Roman" w:hAnsi="Times New Roman"/>
          <w:sz w:val="20"/>
          <w:szCs w:val="20"/>
        </w:rPr>
      </w:pPr>
      <w:r w:rsidRPr="00D00B15">
        <w:rPr>
          <w:rFonts w:ascii="Times New Roman" w:hAnsi="Times New Roman"/>
          <w:sz w:val="20"/>
          <w:szCs w:val="20"/>
        </w:rPr>
        <w:t xml:space="preserve">2nd half frame is less occupied by RMSI CORESETs in the subframe of </w:t>
      </w:r>
      <w:r w:rsidR="00D00B15">
        <w:rPr>
          <w:rFonts w:ascii="Times New Roman" w:hAnsi="Times New Roman"/>
          <w:sz w:val="20"/>
          <w:szCs w:val="20"/>
        </w:rPr>
        <w:t>odd SFN.</w:t>
      </w:r>
    </w:p>
    <w:p w:rsidR="005726F3" w:rsidRPr="00D00B15" w:rsidRDefault="005726F3" w:rsidP="005726F3">
      <w:pPr>
        <w:pStyle w:val="ListParagraph"/>
        <w:numPr>
          <w:ilvl w:val="1"/>
          <w:numId w:val="22"/>
        </w:numPr>
        <w:rPr>
          <w:rFonts w:ascii="Times New Roman" w:hAnsi="Times New Roman"/>
          <w:sz w:val="20"/>
          <w:szCs w:val="20"/>
        </w:rPr>
      </w:pPr>
      <w:r w:rsidRPr="00D00B15">
        <w:rPr>
          <w:rFonts w:ascii="Times New Roman" w:hAnsi="Times New Roman"/>
          <w:sz w:val="20"/>
          <w:szCs w:val="20"/>
        </w:rPr>
        <w:t>All 10 subframes are not supported for TDD. It is proposed to change to subframe 1, 2, 4, 6, 7, 9.</w:t>
      </w:r>
    </w:p>
    <w:p w:rsidR="005726F3" w:rsidRPr="00485B90" w:rsidRDefault="005726F3" w:rsidP="005726F3">
      <w:pPr>
        <w:pStyle w:val="ListParagraph"/>
        <w:numPr>
          <w:ilvl w:val="1"/>
          <w:numId w:val="22"/>
        </w:numPr>
        <w:rPr>
          <w:rFonts w:ascii="Times New Roman" w:hAnsi="Times New Roman"/>
          <w:sz w:val="20"/>
          <w:szCs w:val="20"/>
        </w:rPr>
      </w:pPr>
      <w:r w:rsidRPr="00D00B15">
        <w:rPr>
          <w:rFonts w:ascii="Times New Roman" w:hAnsi="Times New Roman"/>
          <w:sz w:val="20"/>
          <w:szCs w:val="20"/>
        </w:rPr>
        <w:t>Start symbol index is set to 2 for having sufficient time for TA offset (13 us</w:t>
      </w:r>
      <w:r>
        <w:rPr>
          <w:rFonts w:ascii="Times New Roman" w:hAnsi="Times New Roman"/>
          <w:sz w:val="20"/>
          <w:szCs w:val="20"/>
        </w:rPr>
        <w:t xml:space="preserve"> for FR1 and 7 us for FR 2) [3].</w:t>
      </w:r>
    </w:p>
    <w:p w:rsidR="005726F3" w:rsidRDefault="005726F3" w:rsidP="005726F3">
      <w:pPr>
        <w:pStyle w:val="ListParagraph"/>
        <w:ind w:left="1440"/>
        <w:rPr>
          <w:rFonts w:ascii="Times New Roman" w:hAnsi="Times New Roman"/>
          <w:sz w:val="20"/>
          <w:szCs w:val="20"/>
        </w:rPr>
      </w:pPr>
    </w:p>
    <w:p w:rsidR="005726F3" w:rsidRDefault="005726F3" w:rsidP="005726F3">
      <w:pPr>
        <w:pStyle w:val="Caption"/>
        <w:spacing w:before="0" w:after="0"/>
      </w:pPr>
    </w:p>
    <w:p w:rsidR="005726F3" w:rsidRPr="00A629C1" w:rsidRDefault="005726F3" w:rsidP="005726F3">
      <w:pPr>
        <w:pStyle w:val="Caption"/>
        <w:spacing w:before="0" w:after="0"/>
        <w:rPr>
          <w:u w:val="single"/>
        </w:rPr>
      </w:pPr>
      <w:r w:rsidRPr="00A629C1">
        <w:rPr>
          <w:u w:val="single"/>
        </w:rPr>
        <w:t xml:space="preserve">RACH configurations for FR2 and paired spectrum </w:t>
      </w:r>
    </w:p>
    <w:p w:rsidR="005726F3" w:rsidRDefault="005726F3" w:rsidP="005726F3">
      <w:pPr>
        <w:pStyle w:val="ListParagraph"/>
        <w:numPr>
          <w:ilvl w:val="0"/>
          <w:numId w:val="24"/>
        </w:numPr>
        <w:ind w:left="720"/>
        <w:rPr>
          <w:rFonts w:ascii="Times New Roman" w:hAnsi="Times New Roman"/>
          <w:sz w:val="20"/>
          <w:szCs w:val="20"/>
        </w:rPr>
      </w:pPr>
      <w:r>
        <w:rPr>
          <w:rFonts w:ascii="Times New Roman" w:hAnsi="Times New Roman"/>
          <w:sz w:val="20"/>
          <w:szCs w:val="20"/>
        </w:rPr>
        <w:t>No Format 1/2/3/4</w:t>
      </w:r>
    </w:p>
    <w:p w:rsidR="005726F3" w:rsidRDefault="005726F3" w:rsidP="005726F3">
      <w:pPr>
        <w:pStyle w:val="ListParagraph"/>
        <w:numPr>
          <w:ilvl w:val="0"/>
          <w:numId w:val="24"/>
        </w:numPr>
        <w:ind w:left="720"/>
        <w:rPr>
          <w:rFonts w:ascii="Times New Roman" w:hAnsi="Times New Roman"/>
          <w:sz w:val="20"/>
          <w:szCs w:val="20"/>
        </w:rPr>
      </w:pPr>
      <w:r>
        <w:rPr>
          <w:rFonts w:ascii="Times New Roman" w:hAnsi="Times New Roman"/>
          <w:sz w:val="20"/>
          <w:szCs w:val="20"/>
        </w:rPr>
        <w:t>0.25ms slots (not subframe): using modular arithmetic, same pattern is repeated by 4 times (slot_index mod 10)</w:t>
      </w:r>
    </w:p>
    <w:p w:rsidR="005726F3" w:rsidRPr="00753319" w:rsidRDefault="005726F3" w:rsidP="005726F3"/>
    <w:p w:rsidR="005726F3" w:rsidRPr="00A629C1" w:rsidRDefault="005726F3" w:rsidP="005726F3">
      <w:pPr>
        <w:pStyle w:val="Caption"/>
        <w:spacing w:before="0" w:after="0"/>
        <w:rPr>
          <w:b w:val="0"/>
          <w:bCs w:val="0"/>
          <w:u w:val="single"/>
        </w:rPr>
      </w:pPr>
      <w:r w:rsidRPr="00A629C1">
        <w:rPr>
          <w:u w:val="single"/>
        </w:rPr>
        <w:t xml:space="preserve">RACH configurations for FR2 and unpaired spectrum </w:t>
      </w:r>
    </w:p>
    <w:p w:rsidR="005726F3" w:rsidRDefault="005726F3" w:rsidP="005726F3">
      <w:pPr>
        <w:pStyle w:val="ListParagraph"/>
        <w:numPr>
          <w:ilvl w:val="0"/>
          <w:numId w:val="25"/>
        </w:numPr>
        <w:ind w:left="720"/>
        <w:rPr>
          <w:rFonts w:ascii="Times New Roman" w:hAnsi="Times New Roman"/>
          <w:sz w:val="20"/>
          <w:szCs w:val="20"/>
        </w:rPr>
      </w:pPr>
      <w:r>
        <w:rPr>
          <w:rFonts w:ascii="Times New Roman" w:hAnsi="Times New Roman"/>
          <w:sz w:val="20"/>
          <w:szCs w:val="20"/>
        </w:rPr>
        <w:t>Baseline is the table for the paired spectrum</w:t>
      </w:r>
    </w:p>
    <w:p w:rsidR="005726F3" w:rsidRDefault="005726F3" w:rsidP="005726F3">
      <w:pPr>
        <w:pStyle w:val="ListParagraph"/>
        <w:numPr>
          <w:ilvl w:val="0"/>
          <w:numId w:val="25"/>
        </w:numPr>
        <w:ind w:left="720"/>
        <w:rPr>
          <w:rFonts w:ascii="Times New Roman" w:hAnsi="Times New Roman"/>
          <w:sz w:val="20"/>
          <w:szCs w:val="20"/>
        </w:rPr>
      </w:pPr>
      <w:r>
        <w:rPr>
          <w:rFonts w:ascii="Times New Roman" w:hAnsi="Times New Roman"/>
          <w:sz w:val="20"/>
          <w:szCs w:val="20"/>
        </w:rPr>
        <w:t xml:space="preserve">Similarly, </w:t>
      </w:r>
      <w:r w:rsidRPr="009D4D25">
        <w:rPr>
          <w:rFonts w:ascii="Times New Roman" w:hAnsi="Times New Roman"/>
          <w:sz w:val="20"/>
          <w:szCs w:val="20"/>
        </w:rPr>
        <w:t>slots occupied by SSB and RMSI CORESETs</w:t>
      </w:r>
      <w:r>
        <w:rPr>
          <w:rFonts w:ascii="Times New Roman" w:hAnsi="Times New Roman"/>
          <w:sz w:val="20"/>
          <w:szCs w:val="20"/>
        </w:rPr>
        <w:t xml:space="preserve"> have to be avoided as much as possible for RACH slots.</w:t>
      </w:r>
    </w:p>
    <w:p w:rsidR="005726F3" w:rsidRDefault="005726F3" w:rsidP="005726F3">
      <w:pPr>
        <w:overflowPunct/>
        <w:autoSpaceDE/>
        <w:autoSpaceDN/>
        <w:adjustRightInd/>
        <w:spacing w:after="0"/>
        <w:textAlignment w:val="auto"/>
      </w:pPr>
    </w:p>
    <w:p w:rsidR="00D00B15" w:rsidRDefault="005726F3" w:rsidP="005726F3">
      <w:pPr>
        <w:overflowPunct/>
        <w:autoSpaceDE/>
        <w:autoSpaceDN/>
        <w:adjustRightInd/>
        <w:spacing w:after="0"/>
        <w:textAlignment w:val="auto"/>
      </w:pPr>
      <w:r>
        <w:t>According to the discussions above, RACH configuration table examples for FR1/FR2 and paired/unpaired</w:t>
      </w:r>
      <w:r w:rsidR="00D00B15">
        <w:t xml:space="preserve"> spectrums are shown in Table1-3</w:t>
      </w:r>
      <w:r>
        <w:t xml:space="preserve">. It is proposed to </w:t>
      </w:r>
      <w:r>
        <w:rPr>
          <w:lang w:val="en-GB" w:eastAsia="zh-CN"/>
        </w:rPr>
        <w:t xml:space="preserve">consider entries in the </w:t>
      </w:r>
      <w:r>
        <w:t xml:space="preserve">Table2-5 </w:t>
      </w:r>
      <w:r>
        <w:rPr>
          <w:lang w:val="en-GB" w:eastAsia="zh-CN"/>
        </w:rPr>
        <w:t xml:space="preserve">for drafting CRs on PRACH configuration table. It is noted that </w:t>
      </w:r>
      <w:r>
        <w:t>each table still has some entries that are not defined. They can be reserved for the future releases.</w:t>
      </w:r>
    </w:p>
    <w:p w:rsidR="00D00B15" w:rsidRDefault="00D00B15" w:rsidP="005726F3">
      <w:pPr>
        <w:overflowPunct/>
        <w:autoSpaceDE/>
        <w:autoSpaceDN/>
        <w:adjustRightInd/>
        <w:spacing w:after="0"/>
        <w:textAlignment w:val="auto"/>
      </w:pPr>
    </w:p>
    <w:p w:rsidR="00D00B15" w:rsidRDefault="00D00B15" w:rsidP="005726F3">
      <w:pPr>
        <w:overflowPunct/>
        <w:autoSpaceDE/>
        <w:autoSpaceDN/>
        <w:adjustRightInd/>
        <w:spacing w:after="0"/>
        <w:textAlignment w:val="auto"/>
      </w:pPr>
    </w:p>
    <w:p w:rsidR="00D00B15" w:rsidRDefault="00D00B15" w:rsidP="00D00B15">
      <w:pPr>
        <w:pStyle w:val="Caption"/>
        <w:spacing w:before="0" w:after="0"/>
        <w:jc w:val="center"/>
      </w:pPr>
      <w:r>
        <w:t xml:space="preserve">Table </w:t>
      </w:r>
      <w:r>
        <w:fldChar w:fldCharType="begin"/>
      </w:r>
      <w:r>
        <w:instrText xml:space="preserve"> SEQ Table \* ARABIC </w:instrText>
      </w:r>
      <w:r>
        <w:fldChar w:fldCharType="separate"/>
      </w:r>
      <w:r>
        <w:rPr>
          <w:noProof/>
        </w:rPr>
        <w:t>1</w:t>
      </w:r>
      <w:r>
        <w:rPr>
          <w:noProof/>
        </w:rPr>
        <w:fldChar w:fldCharType="end"/>
      </w:r>
      <w:r>
        <w:t>: Random access configurations for FR1</w:t>
      </w:r>
      <w:r w:rsidRPr="00AB092F">
        <w:t xml:space="preserve"> </w:t>
      </w:r>
      <w:r>
        <w:t>and unpaired spectrum</w:t>
      </w:r>
    </w:p>
    <w:p w:rsidR="00D00B15" w:rsidRDefault="00D00B15" w:rsidP="00D00B15"/>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D00B15" w:rsidRPr="000D41DD" w:rsidTr="003A6CF9">
        <w:trPr>
          <w:jc w:val="center"/>
        </w:trPr>
        <w:tc>
          <w:tcPr>
            <w:tcW w:w="1397" w:type="dxa"/>
            <w:vMerge w:val="restart"/>
            <w:shd w:val="clear" w:color="auto" w:fill="auto"/>
          </w:tcPr>
          <w:p w:rsidR="00D00B15" w:rsidRPr="000D41DD" w:rsidRDefault="00D00B15" w:rsidP="003A6CF9">
            <w:pPr>
              <w:pStyle w:val="TAH"/>
              <w:rPr>
                <w:rFonts w:eastAsia="Batang"/>
              </w:rPr>
            </w:pPr>
            <w:r w:rsidRPr="000D41DD">
              <w:rPr>
                <w:rFonts w:eastAsia="Batang"/>
              </w:rPr>
              <w:lastRenderedPageBreak/>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rsidR="00D00B15" w:rsidRPr="000D41DD" w:rsidRDefault="00D00B15" w:rsidP="003A6CF9">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D00B15" w:rsidRPr="000D41DD" w:rsidRDefault="00D00B15" w:rsidP="003A6CF9">
            <w:pPr>
              <w:pStyle w:val="TAH"/>
              <w:rPr>
                <w:rFonts w:eastAsia="Batang"/>
                <w:lang w:val="sv-SE"/>
              </w:rPr>
            </w:pPr>
            <w:r w:rsidRPr="000D41DD">
              <w:rPr>
                <w:rFonts w:eastAsia="Batang"/>
                <w:position w:val="-10"/>
              </w:rPr>
              <w:object w:dxaOrig="1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65pt;height:15pt" o:ole="">
                  <v:imagedata r:id="rId13" o:title=""/>
                </v:shape>
                <o:OLEObject Type="Embed" ProgID="Equation.3" ShapeID="_x0000_i1031" DrawAspect="Content" ObjectID="_1580240737" r:id="rId14"/>
              </w:object>
            </w:r>
          </w:p>
        </w:tc>
        <w:tc>
          <w:tcPr>
            <w:tcW w:w="1668" w:type="dxa"/>
            <w:vMerge w:val="restart"/>
            <w:shd w:val="clear" w:color="auto" w:fill="auto"/>
          </w:tcPr>
          <w:p w:rsidR="00D00B15" w:rsidRPr="000D41DD" w:rsidRDefault="00D00B15" w:rsidP="003A6CF9">
            <w:pPr>
              <w:pStyle w:val="TAH"/>
              <w:rPr>
                <w:rFonts w:eastAsia="Batang"/>
              </w:rPr>
            </w:pPr>
            <w:r w:rsidRPr="000D41DD">
              <w:rPr>
                <w:rFonts w:eastAsia="Batang"/>
              </w:rPr>
              <w:t>Subframe number</w:t>
            </w:r>
          </w:p>
        </w:tc>
        <w:tc>
          <w:tcPr>
            <w:tcW w:w="897" w:type="dxa"/>
            <w:vMerge w:val="restart"/>
            <w:shd w:val="clear" w:color="auto" w:fill="auto"/>
          </w:tcPr>
          <w:p w:rsidR="00D00B15" w:rsidRPr="000D41DD" w:rsidRDefault="00D00B15" w:rsidP="003A6CF9">
            <w:pPr>
              <w:pStyle w:val="TAH"/>
              <w:rPr>
                <w:rFonts w:eastAsia="Batang"/>
              </w:rPr>
            </w:pPr>
            <w:r w:rsidRPr="000D41DD">
              <w:rPr>
                <w:rFonts w:eastAsia="Batang"/>
              </w:rPr>
              <w:t>Starting symbol</w:t>
            </w:r>
          </w:p>
        </w:tc>
        <w:tc>
          <w:tcPr>
            <w:tcW w:w="937" w:type="dxa"/>
            <w:vMerge w:val="restart"/>
          </w:tcPr>
          <w:p w:rsidR="00D00B15" w:rsidRPr="000D41DD" w:rsidRDefault="00D00B15" w:rsidP="003A6CF9">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D00B15" w:rsidRPr="000D41DD" w:rsidRDefault="00D00B15" w:rsidP="003A6CF9">
            <w:pPr>
              <w:pStyle w:val="TAH"/>
              <w:rPr>
                <w:rFonts w:eastAsia="Batang"/>
              </w:rPr>
            </w:pPr>
            <w:r w:rsidRPr="00246F4D">
              <w:rPr>
                <w:sz w:val="16"/>
              </w:rPr>
              <w:t xml:space="preserve">Number of </w:t>
            </w:r>
            <w:r>
              <w:rPr>
                <w:sz w:val="16"/>
              </w:rPr>
              <w:t>P</w:t>
            </w:r>
            <w:r w:rsidRPr="00246F4D">
              <w:rPr>
                <w:sz w:val="16"/>
              </w:rPr>
              <w:t>RACH occasions within a RACH slot</w:t>
            </w:r>
          </w:p>
        </w:tc>
      </w:tr>
      <w:tr w:rsidR="00D00B15" w:rsidRPr="000D41DD" w:rsidTr="003A6CF9">
        <w:trPr>
          <w:jc w:val="center"/>
        </w:trPr>
        <w:tc>
          <w:tcPr>
            <w:tcW w:w="1397" w:type="dxa"/>
            <w:vMerge/>
            <w:shd w:val="clear" w:color="auto" w:fill="auto"/>
            <w:vAlign w:val="center"/>
          </w:tcPr>
          <w:p w:rsidR="00D00B15" w:rsidRPr="000D41DD" w:rsidRDefault="00D00B15" w:rsidP="003A6CF9">
            <w:pPr>
              <w:pStyle w:val="TAH"/>
              <w:rPr>
                <w:rFonts w:eastAsia="Batang"/>
              </w:rPr>
            </w:pPr>
          </w:p>
        </w:tc>
        <w:tc>
          <w:tcPr>
            <w:tcW w:w="1062" w:type="dxa"/>
            <w:vMerge/>
            <w:shd w:val="clear" w:color="auto" w:fill="auto"/>
            <w:vAlign w:val="center"/>
          </w:tcPr>
          <w:p w:rsidR="00D00B15" w:rsidRPr="000D41DD" w:rsidRDefault="00D00B15" w:rsidP="003A6CF9">
            <w:pPr>
              <w:pStyle w:val="TAH"/>
              <w:rPr>
                <w:rFonts w:eastAsia="Batang"/>
              </w:rPr>
            </w:pPr>
          </w:p>
        </w:tc>
        <w:tc>
          <w:tcPr>
            <w:tcW w:w="876" w:type="dxa"/>
            <w:tcBorders>
              <w:top w:val="nil"/>
            </w:tcBorders>
            <w:shd w:val="clear" w:color="auto" w:fill="auto"/>
            <w:vAlign w:val="center"/>
          </w:tcPr>
          <w:p w:rsidR="00D00B15" w:rsidRPr="000D41DD" w:rsidRDefault="00D00B15" w:rsidP="003A6CF9">
            <w:pPr>
              <w:pStyle w:val="TAH"/>
              <w:rPr>
                <w:rFonts w:eastAsia="Batang"/>
              </w:rPr>
            </w:pPr>
            <w:r w:rsidRPr="000D41DD">
              <w:rPr>
                <w:rFonts w:eastAsia="Batang"/>
                <w:position w:val="-6"/>
              </w:rPr>
              <w:object w:dxaOrig="180" w:dyaOrig="200">
                <v:shape id="_x0000_i1032" type="#_x0000_t75" style="width:9pt;height:10pt" o:ole="">
                  <v:imagedata r:id="rId15" o:title=""/>
                </v:shape>
                <o:OLEObject Type="Embed" ProgID="Equation.3" ShapeID="_x0000_i1032" DrawAspect="Content" ObjectID="_1580240738" r:id="rId16"/>
              </w:object>
            </w:r>
          </w:p>
        </w:tc>
        <w:tc>
          <w:tcPr>
            <w:tcW w:w="750" w:type="dxa"/>
            <w:tcBorders>
              <w:top w:val="nil"/>
            </w:tcBorders>
            <w:shd w:val="clear" w:color="auto" w:fill="auto"/>
            <w:vAlign w:val="center"/>
          </w:tcPr>
          <w:p w:rsidR="00D00B15" w:rsidRPr="000D41DD" w:rsidRDefault="00D00B15" w:rsidP="003A6CF9">
            <w:pPr>
              <w:pStyle w:val="TAH"/>
              <w:rPr>
                <w:rFonts w:eastAsia="Batang"/>
              </w:rPr>
            </w:pPr>
            <w:r w:rsidRPr="000D41DD">
              <w:rPr>
                <w:rFonts w:eastAsia="Batang"/>
                <w:position w:val="-10"/>
              </w:rPr>
              <w:object w:dxaOrig="200" w:dyaOrig="240">
                <v:shape id="_x0000_i1033" type="#_x0000_t75" style="width:10pt;height:12pt" o:ole="">
                  <v:imagedata r:id="rId17" o:title=""/>
                </v:shape>
                <o:OLEObject Type="Embed" ProgID="Equation.3" ShapeID="_x0000_i1033" DrawAspect="Content" ObjectID="_1580240739" r:id="rId18"/>
              </w:object>
            </w:r>
          </w:p>
        </w:tc>
        <w:tc>
          <w:tcPr>
            <w:tcW w:w="1668" w:type="dxa"/>
            <w:vMerge/>
            <w:shd w:val="clear" w:color="auto" w:fill="auto"/>
          </w:tcPr>
          <w:p w:rsidR="00D00B15" w:rsidRPr="000D41DD" w:rsidRDefault="00D00B15" w:rsidP="003A6CF9">
            <w:pPr>
              <w:pStyle w:val="TAH"/>
              <w:rPr>
                <w:rFonts w:eastAsia="Batang"/>
              </w:rPr>
            </w:pPr>
          </w:p>
        </w:tc>
        <w:tc>
          <w:tcPr>
            <w:tcW w:w="897" w:type="dxa"/>
            <w:vMerge/>
            <w:shd w:val="clear" w:color="auto" w:fill="auto"/>
          </w:tcPr>
          <w:p w:rsidR="00D00B15" w:rsidRPr="000D41DD" w:rsidRDefault="00D00B15" w:rsidP="003A6CF9">
            <w:pPr>
              <w:pStyle w:val="TAH"/>
              <w:rPr>
                <w:rFonts w:eastAsia="Batang"/>
              </w:rPr>
            </w:pPr>
          </w:p>
        </w:tc>
        <w:tc>
          <w:tcPr>
            <w:tcW w:w="937" w:type="dxa"/>
            <w:vMerge/>
          </w:tcPr>
          <w:p w:rsidR="00D00B15" w:rsidRPr="000D41DD" w:rsidRDefault="00D00B15" w:rsidP="003A6CF9">
            <w:pPr>
              <w:pStyle w:val="TAH"/>
              <w:rPr>
                <w:rFonts w:eastAsia="Batang"/>
              </w:rPr>
            </w:pPr>
          </w:p>
        </w:tc>
        <w:tc>
          <w:tcPr>
            <w:tcW w:w="999" w:type="dxa"/>
            <w:vMerge/>
          </w:tcPr>
          <w:p w:rsidR="00D00B15" w:rsidRPr="000D41DD" w:rsidRDefault="00D00B15" w:rsidP="003A6CF9">
            <w:pPr>
              <w:pStyle w:val="TAH"/>
              <w:rPr>
                <w:rFonts w:eastAsia="Batang"/>
              </w:rPr>
            </w:pP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A1/B1</w:t>
            </w:r>
          </w:p>
        </w:tc>
        <w:tc>
          <w:tcPr>
            <w:tcW w:w="876" w:type="dxa"/>
            <w:shd w:val="clear" w:color="auto" w:fill="auto"/>
          </w:tcPr>
          <w:p w:rsidR="00D00B15" w:rsidRPr="00805425" w:rsidRDefault="00D00B15" w:rsidP="003A6CF9">
            <w:pPr>
              <w:pStyle w:val="TAC"/>
              <w:rPr>
                <w:rFonts w:eastAsia="Batang"/>
              </w:rPr>
            </w:pPr>
            <w:r w:rsidRPr="00805425">
              <w:rPr>
                <w:rFonts w:eastAsia="Batang"/>
              </w:rPr>
              <w:t>16</w:t>
            </w:r>
          </w:p>
        </w:tc>
        <w:tc>
          <w:tcPr>
            <w:tcW w:w="750" w:type="dxa"/>
            <w:shd w:val="clear" w:color="auto" w:fill="auto"/>
          </w:tcPr>
          <w:p w:rsidR="00D00B15" w:rsidRPr="00805425" w:rsidRDefault="00D00B15" w:rsidP="003A6CF9">
            <w:pPr>
              <w:pStyle w:val="TAC"/>
              <w:rPr>
                <w:rFonts w:eastAsia="Batang"/>
              </w:rPr>
            </w:pPr>
            <w:r>
              <w:rPr>
                <w:rFonts w:eastAsia="Batang"/>
              </w:rPr>
              <w:t>1</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A1/B1</w:t>
            </w:r>
          </w:p>
        </w:tc>
        <w:tc>
          <w:tcPr>
            <w:tcW w:w="876" w:type="dxa"/>
            <w:shd w:val="clear" w:color="auto" w:fill="auto"/>
          </w:tcPr>
          <w:p w:rsidR="00D00B15" w:rsidRPr="00805425" w:rsidRDefault="00D00B15" w:rsidP="003A6CF9">
            <w:pPr>
              <w:pStyle w:val="TAC"/>
              <w:rPr>
                <w:rFonts w:eastAsia="Batang"/>
              </w:rPr>
            </w:pPr>
            <w:r w:rsidRPr="00805425">
              <w:rPr>
                <w:rFonts w:eastAsia="Batang"/>
              </w:rPr>
              <w:t>16</w:t>
            </w:r>
          </w:p>
        </w:tc>
        <w:tc>
          <w:tcPr>
            <w:tcW w:w="750" w:type="dxa"/>
            <w:shd w:val="clear" w:color="auto" w:fill="auto"/>
          </w:tcPr>
          <w:p w:rsidR="00D00B15" w:rsidRPr="00805425" w:rsidRDefault="00D00B15" w:rsidP="003A6CF9">
            <w:pPr>
              <w:pStyle w:val="TAC"/>
              <w:rPr>
                <w:rFonts w:eastAsia="Batang"/>
              </w:rPr>
            </w:pPr>
            <w:r>
              <w:rPr>
                <w:rFonts w:eastAsia="Batang"/>
              </w:rPr>
              <w:t>1</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A1/B1</w:t>
            </w:r>
          </w:p>
        </w:tc>
        <w:tc>
          <w:tcPr>
            <w:tcW w:w="876" w:type="dxa"/>
            <w:shd w:val="clear" w:color="auto" w:fill="auto"/>
          </w:tcPr>
          <w:p w:rsidR="00D00B15" w:rsidRPr="00805425" w:rsidRDefault="00D00B15" w:rsidP="003A6CF9">
            <w:pPr>
              <w:pStyle w:val="TAC"/>
              <w:rPr>
                <w:rFonts w:eastAsia="Batang"/>
              </w:rPr>
            </w:pPr>
            <w:r w:rsidRPr="00805425">
              <w:rPr>
                <w:rFonts w:eastAsia="Batang"/>
              </w:rPr>
              <w:t>8</w:t>
            </w:r>
          </w:p>
        </w:tc>
        <w:tc>
          <w:tcPr>
            <w:tcW w:w="750" w:type="dxa"/>
            <w:shd w:val="clear" w:color="auto" w:fill="auto"/>
          </w:tcPr>
          <w:p w:rsidR="00D00B15" w:rsidRPr="00805425" w:rsidRDefault="00D00B15" w:rsidP="003A6CF9">
            <w:pPr>
              <w:pStyle w:val="TAC"/>
              <w:rPr>
                <w:rFonts w:eastAsia="Batang"/>
              </w:rPr>
            </w:pPr>
            <w:r>
              <w:rPr>
                <w:rFonts w:eastAsia="Batang"/>
              </w:rPr>
              <w:t>1</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A1/B1</w:t>
            </w:r>
          </w:p>
        </w:tc>
        <w:tc>
          <w:tcPr>
            <w:tcW w:w="876" w:type="dxa"/>
            <w:shd w:val="clear" w:color="auto" w:fill="auto"/>
          </w:tcPr>
          <w:p w:rsidR="00D00B15" w:rsidRPr="00805425" w:rsidRDefault="00D00B15" w:rsidP="003A6CF9">
            <w:pPr>
              <w:pStyle w:val="TAC"/>
              <w:rPr>
                <w:rFonts w:eastAsia="Batang"/>
              </w:rPr>
            </w:pPr>
            <w:r w:rsidRPr="00805425">
              <w:rPr>
                <w:rFonts w:eastAsia="Batang"/>
              </w:rPr>
              <w:t>8</w:t>
            </w:r>
          </w:p>
        </w:tc>
        <w:tc>
          <w:tcPr>
            <w:tcW w:w="750" w:type="dxa"/>
            <w:shd w:val="clear" w:color="auto" w:fill="auto"/>
          </w:tcPr>
          <w:p w:rsidR="00D00B15" w:rsidRPr="00805425" w:rsidRDefault="00D00B15" w:rsidP="003A6CF9">
            <w:pPr>
              <w:pStyle w:val="TAC"/>
              <w:rPr>
                <w:rFonts w:eastAsia="Batang"/>
              </w:rPr>
            </w:pPr>
            <w:r>
              <w:rPr>
                <w:rFonts w:eastAsia="Batang"/>
              </w:rPr>
              <w:t>1</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A1/B1</w:t>
            </w:r>
          </w:p>
        </w:tc>
        <w:tc>
          <w:tcPr>
            <w:tcW w:w="876" w:type="dxa"/>
            <w:shd w:val="clear" w:color="auto" w:fill="auto"/>
          </w:tcPr>
          <w:p w:rsidR="00D00B15" w:rsidRPr="00805425" w:rsidRDefault="00D00B15" w:rsidP="003A6CF9">
            <w:pPr>
              <w:pStyle w:val="TAC"/>
              <w:rPr>
                <w:rFonts w:eastAsia="Batang"/>
              </w:rPr>
            </w:pPr>
            <w:r w:rsidRPr="00805425">
              <w:rPr>
                <w:rFonts w:eastAsia="Batang"/>
              </w:rPr>
              <w:t>4</w:t>
            </w:r>
          </w:p>
        </w:tc>
        <w:tc>
          <w:tcPr>
            <w:tcW w:w="750" w:type="dxa"/>
            <w:shd w:val="clear" w:color="auto" w:fill="auto"/>
          </w:tcPr>
          <w:p w:rsidR="00D00B15" w:rsidRPr="00805425" w:rsidRDefault="00D00B15" w:rsidP="003A6CF9">
            <w:pPr>
              <w:pStyle w:val="TAC"/>
              <w:rPr>
                <w:rFonts w:eastAsia="Batang"/>
              </w:rPr>
            </w:pPr>
            <w:r>
              <w:rPr>
                <w:rFonts w:eastAsia="Batang"/>
              </w:rPr>
              <w:t>1</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A1/B1</w:t>
            </w:r>
          </w:p>
        </w:tc>
        <w:tc>
          <w:tcPr>
            <w:tcW w:w="876" w:type="dxa"/>
            <w:shd w:val="clear" w:color="auto" w:fill="auto"/>
          </w:tcPr>
          <w:p w:rsidR="00D00B15" w:rsidRPr="00805425" w:rsidRDefault="00D00B15" w:rsidP="003A6CF9">
            <w:pPr>
              <w:pStyle w:val="TAC"/>
              <w:rPr>
                <w:rFonts w:eastAsia="Batang"/>
              </w:rPr>
            </w:pPr>
            <w:r w:rsidRPr="00805425">
              <w:rPr>
                <w:rFonts w:eastAsia="Batang"/>
              </w:rPr>
              <w:t>4</w:t>
            </w:r>
          </w:p>
        </w:tc>
        <w:tc>
          <w:tcPr>
            <w:tcW w:w="750" w:type="dxa"/>
            <w:shd w:val="clear" w:color="auto" w:fill="auto"/>
          </w:tcPr>
          <w:p w:rsidR="00D00B15" w:rsidRPr="00805425" w:rsidRDefault="00D00B15" w:rsidP="003A6CF9">
            <w:pPr>
              <w:pStyle w:val="TAC"/>
              <w:rPr>
                <w:rFonts w:eastAsia="Batang"/>
              </w:rPr>
            </w:pPr>
            <w:r>
              <w:rPr>
                <w:rFonts w:eastAsia="Batang"/>
              </w:rPr>
              <w:t>1</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A1/B1</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Pr>
                <w:rFonts w:eastAsia="Batang"/>
              </w:rPr>
              <w:t>1</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A1/B1</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Pr>
                <w:rFonts w:eastAsia="Batang"/>
              </w:rPr>
              <w:t>1</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A1/B1</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Pr>
                <w:rFonts w:eastAsia="Batang"/>
              </w:rPr>
              <w:t>1</w:t>
            </w:r>
          </w:p>
        </w:tc>
        <w:tc>
          <w:tcPr>
            <w:tcW w:w="1668" w:type="dxa"/>
            <w:shd w:val="clear" w:color="auto" w:fill="auto"/>
          </w:tcPr>
          <w:p w:rsidR="00D00B15" w:rsidRPr="00805425" w:rsidRDefault="00D00B15" w:rsidP="003A6CF9">
            <w:pPr>
              <w:pStyle w:val="TAC"/>
              <w:rPr>
                <w:rFonts w:eastAsia="Batang"/>
              </w:rPr>
            </w:pPr>
            <w:r>
              <w:rPr>
                <w:rFonts w:eastAsia="Batang"/>
              </w:rPr>
              <w:t>1</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A1/B1</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Pr>
                <w:rFonts w:eastAsia="Batang"/>
              </w:rPr>
              <w:t>1</w:t>
            </w:r>
          </w:p>
        </w:tc>
        <w:tc>
          <w:tcPr>
            <w:tcW w:w="1668" w:type="dxa"/>
            <w:shd w:val="clear" w:color="auto" w:fill="auto"/>
          </w:tcPr>
          <w:p w:rsidR="00D00B15" w:rsidRPr="00805425" w:rsidRDefault="00D00B15" w:rsidP="003A6CF9">
            <w:pPr>
              <w:pStyle w:val="TAC"/>
              <w:rPr>
                <w:rFonts w:eastAsia="Batang"/>
              </w:rPr>
            </w:pPr>
            <w:r>
              <w:rPr>
                <w:rFonts w:eastAsia="Batang"/>
              </w:rPr>
              <w:t>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A1/B1</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A1/B1</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A1/B1</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1</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A1/B1</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A1/B1</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sidRPr="00805425">
              <w:rPr>
                <w:rFonts w:eastAsia="Batang"/>
              </w:rPr>
              <w:t>1,6</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A1/B1</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sidRPr="00805425">
              <w:rPr>
                <w:rFonts w:eastAsia="Batang"/>
              </w:rPr>
              <w:t>2,7</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A1/B1</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sidRPr="00805425">
              <w:rPr>
                <w:rFonts w:eastAsia="Batang"/>
              </w:rPr>
              <w:t>4,9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A1/B1</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w:t>
            </w:r>
          </w:p>
        </w:tc>
        <w:tc>
          <w:tcPr>
            <w:tcW w:w="876" w:type="dxa"/>
            <w:shd w:val="clear" w:color="auto" w:fill="auto"/>
          </w:tcPr>
          <w:p w:rsidR="00D00B15" w:rsidRPr="00805425" w:rsidRDefault="00D00B15" w:rsidP="003A6CF9">
            <w:pPr>
              <w:pStyle w:val="TAC"/>
              <w:rPr>
                <w:rFonts w:eastAsia="Batang"/>
              </w:rPr>
            </w:pPr>
            <w:r w:rsidRPr="00805425">
              <w:rPr>
                <w:rFonts w:eastAsia="Batang"/>
              </w:rPr>
              <w:t>16</w:t>
            </w:r>
          </w:p>
        </w:tc>
        <w:tc>
          <w:tcPr>
            <w:tcW w:w="750" w:type="dxa"/>
            <w:shd w:val="clear" w:color="auto" w:fill="auto"/>
          </w:tcPr>
          <w:p w:rsidR="00D00B15" w:rsidRPr="00805425" w:rsidRDefault="00D00B15" w:rsidP="003A6CF9">
            <w:pPr>
              <w:pStyle w:val="TAC"/>
              <w:rPr>
                <w:rFonts w:eastAsia="Batang"/>
              </w:rPr>
            </w:pPr>
            <w:r>
              <w:rPr>
                <w:rFonts w:eastAsia="Batang"/>
              </w:rPr>
              <w:t>1</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sidRPr="00805425">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w:t>
            </w:r>
          </w:p>
        </w:tc>
        <w:tc>
          <w:tcPr>
            <w:tcW w:w="876" w:type="dxa"/>
            <w:shd w:val="clear" w:color="auto" w:fill="auto"/>
          </w:tcPr>
          <w:p w:rsidR="00D00B15" w:rsidRPr="00805425" w:rsidRDefault="00D00B15" w:rsidP="003A6CF9">
            <w:pPr>
              <w:pStyle w:val="TAC"/>
              <w:rPr>
                <w:rFonts w:eastAsia="Batang"/>
              </w:rPr>
            </w:pPr>
            <w:r w:rsidRPr="00805425">
              <w:rPr>
                <w:rFonts w:eastAsia="Batang"/>
              </w:rPr>
              <w:t>16</w:t>
            </w:r>
          </w:p>
        </w:tc>
        <w:tc>
          <w:tcPr>
            <w:tcW w:w="750" w:type="dxa"/>
            <w:shd w:val="clear" w:color="auto" w:fill="auto"/>
          </w:tcPr>
          <w:p w:rsidR="00D00B15" w:rsidRPr="00805425" w:rsidRDefault="00D00B15" w:rsidP="003A6CF9">
            <w:pPr>
              <w:pStyle w:val="TAC"/>
              <w:rPr>
                <w:rFonts w:eastAsia="Batang"/>
              </w:rPr>
            </w:pPr>
            <w:r>
              <w:rPr>
                <w:rFonts w:eastAsia="Batang"/>
              </w:rPr>
              <w:t>1</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sidRPr="00805425">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w:t>
            </w:r>
          </w:p>
        </w:tc>
        <w:tc>
          <w:tcPr>
            <w:tcW w:w="876" w:type="dxa"/>
            <w:shd w:val="clear" w:color="auto" w:fill="auto"/>
          </w:tcPr>
          <w:p w:rsidR="00D00B15" w:rsidRPr="00805425" w:rsidRDefault="00D00B15" w:rsidP="003A6CF9">
            <w:pPr>
              <w:pStyle w:val="TAC"/>
              <w:rPr>
                <w:rFonts w:eastAsia="Batang"/>
              </w:rPr>
            </w:pPr>
            <w:r w:rsidRPr="00805425">
              <w:rPr>
                <w:rFonts w:eastAsia="Batang"/>
              </w:rPr>
              <w:t>8</w:t>
            </w:r>
          </w:p>
        </w:tc>
        <w:tc>
          <w:tcPr>
            <w:tcW w:w="750" w:type="dxa"/>
            <w:shd w:val="clear" w:color="auto" w:fill="auto"/>
          </w:tcPr>
          <w:p w:rsidR="00D00B15" w:rsidRPr="00805425" w:rsidRDefault="00D00B15" w:rsidP="003A6CF9">
            <w:pPr>
              <w:pStyle w:val="TAC"/>
              <w:rPr>
                <w:rFonts w:eastAsia="Batang"/>
              </w:rPr>
            </w:pPr>
            <w:r>
              <w:rPr>
                <w:rFonts w:eastAsia="Batang"/>
              </w:rPr>
              <w:t>1</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sidRPr="00805425">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w:t>
            </w:r>
          </w:p>
        </w:tc>
        <w:tc>
          <w:tcPr>
            <w:tcW w:w="876" w:type="dxa"/>
            <w:shd w:val="clear" w:color="auto" w:fill="auto"/>
          </w:tcPr>
          <w:p w:rsidR="00D00B15" w:rsidRPr="00805425" w:rsidRDefault="00D00B15" w:rsidP="003A6CF9">
            <w:pPr>
              <w:pStyle w:val="TAC"/>
              <w:rPr>
                <w:rFonts w:eastAsia="Batang"/>
              </w:rPr>
            </w:pPr>
            <w:r w:rsidRPr="00805425">
              <w:rPr>
                <w:rFonts w:eastAsia="Batang"/>
              </w:rPr>
              <w:t>8</w:t>
            </w:r>
          </w:p>
        </w:tc>
        <w:tc>
          <w:tcPr>
            <w:tcW w:w="750" w:type="dxa"/>
            <w:shd w:val="clear" w:color="auto" w:fill="auto"/>
          </w:tcPr>
          <w:p w:rsidR="00D00B15" w:rsidRPr="00805425" w:rsidRDefault="00D00B15" w:rsidP="003A6CF9">
            <w:pPr>
              <w:pStyle w:val="TAC"/>
              <w:rPr>
                <w:rFonts w:eastAsia="Batang"/>
              </w:rPr>
            </w:pPr>
            <w:r>
              <w:rPr>
                <w:rFonts w:eastAsia="Batang"/>
              </w:rPr>
              <w:t>1</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sidRPr="00805425">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w:t>
            </w:r>
          </w:p>
        </w:tc>
        <w:tc>
          <w:tcPr>
            <w:tcW w:w="876" w:type="dxa"/>
            <w:shd w:val="clear" w:color="auto" w:fill="auto"/>
          </w:tcPr>
          <w:p w:rsidR="00D00B15" w:rsidRPr="00805425" w:rsidRDefault="00D00B15" w:rsidP="003A6CF9">
            <w:pPr>
              <w:pStyle w:val="TAC"/>
              <w:rPr>
                <w:rFonts w:eastAsia="Batang"/>
              </w:rPr>
            </w:pPr>
            <w:r w:rsidRPr="00805425">
              <w:rPr>
                <w:rFonts w:eastAsia="Batang"/>
              </w:rPr>
              <w:t>4</w:t>
            </w:r>
          </w:p>
        </w:tc>
        <w:tc>
          <w:tcPr>
            <w:tcW w:w="750" w:type="dxa"/>
            <w:shd w:val="clear" w:color="auto" w:fill="auto"/>
          </w:tcPr>
          <w:p w:rsidR="00D00B15" w:rsidRPr="00805425" w:rsidRDefault="00D00B15" w:rsidP="003A6CF9">
            <w:pPr>
              <w:pStyle w:val="TAC"/>
              <w:rPr>
                <w:rFonts w:eastAsia="Batang"/>
              </w:rPr>
            </w:pPr>
            <w:r>
              <w:rPr>
                <w:rFonts w:eastAsia="Batang"/>
              </w:rPr>
              <w:t>1</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sidRPr="00805425">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A1</w:t>
            </w:r>
          </w:p>
        </w:tc>
        <w:tc>
          <w:tcPr>
            <w:tcW w:w="876" w:type="dxa"/>
            <w:shd w:val="clear" w:color="auto" w:fill="auto"/>
          </w:tcPr>
          <w:p w:rsidR="00D00B15" w:rsidRPr="00805425" w:rsidRDefault="00D00B15" w:rsidP="003A6CF9">
            <w:pPr>
              <w:pStyle w:val="TAC"/>
              <w:rPr>
                <w:rFonts w:eastAsia="Batang"/>
              </w:rPr>
            </w:pPr>
            <w:r w:rsidRPr="00805425">
              <w:rPr>
                <w:rFonts w:eastAsia="Batang"/>
              </w:rPr>
              <w:t>4</w:t>
            </w:r>
          </w:p>
        </w:tc>
        <w:tc>
          <w:tcPr>
            <w:tcW w:w="750" w:type="dxa"/>
            <w:shd w:val="clear" w:color="auto" w:fill="auto"/>
          </w:tcPr>
          <w:p w:rsidR="00D00B15" w:rsidRPr="00805425" w:rsidRDefault="00D00B15" w:rsidP="003A6CF9">
            <w:pPr>
              <w:pStyle w:val="TAC"/>
              <w:rPr>
                <w:rFonts w:eastAsia="Batang"/>
              </w:rPr>
            </w:pPr>
            <w:r>
              <w:rPr>
                <w:rFonts w:eastAsia="Batang"/>
              </w:rPr>
              <w:t>1</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sidRPr="00805425">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B1</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Pr>
                <w:rFonts w:eastAsia="Batang"/>
              </w:rPr>
              <w:t>1</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sidRPr="00805425">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B1</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Pr>
                <w:rFonts w:eastAsia="Batang"/>
              </w:rPr>
              <w:t>1</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sidRPr="00805425">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B1</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sidRPr="00805425">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B1</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sidRPr="00805425">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B1</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sidRPr="00805425">
              <w:rPr>
                <w:rFonts w:eastAsia="Batang"/>
              </w:rPr>
              <w:t>4,9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sidRPr="00805425">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B1</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sidRPr="00805425">
              <w:rPr>
                <w:rFonts w:eastAsia="Batang"/>
              </w:rPr>
              <w:t>6</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p>
        </w:tc>
        <w:tc>
          <w:tcPr>
            <w:tcW w:w="876" w:type="dxa"/>
            <w:shd w:val="clear" w:color="auto" w:fill="auto"/>
          </w:tcPr>
          <w:p w:rsidR="00D00B15" w:rsidRPr="00805425" w:rsidRDefault="00D00B15" w:rsidP="003A6CF9">
            <w:pPr>
              <w:pStyle w:val="TAC"/>
              <w:rPr>
                <w:rFonts w:eastAsia="Batang"/>
              </w:rPr>
            </w:pPr>
          </w:p>
        </w:tc>
        <w:tc>
          <w:tcPr>
            <w:tcW w:w="750" w:type="dxa"/>
            <w:shd w:val="clear" w:color="auto" w:fill="auto"/>
          </w:tcPr>
          <w:p w:rsidR="00D00B15" w:rsidRPr="00805425" w:rsidRDefault="00D00B15" w:rsidP="003A6CF9">
            <w:pPr>
              <w:pStyle w:val="TAC"/>
              <w:rPr>
                <w:rFonts w:eastAsia="Batang"/>
              </w:rPr>
            </w:pPr>
          </w:p>
        </w:tc>
        <w:tc>
          <w:tcPr>
            <w:tcW w:w="1668" w:type="dxa"/>
            <w:shd w:val="clear" w:color="auto" w:fill="auto"/>
          </w:tcPr>
          <w:p w:rsidR="00D00B15" w:rsidRPr="00805425" w:rsidRDefault="00D00B15" w:rsidP="003A6CF9">
            <w:pPr>
              <w:pStyle w:val="TAC"/>
              <w:rPr>
                <w:rFonts w:eastAsia="Batang"/>
              </w:rPr>
            </w:pPr>
          </w:p>
        </w:tc>
        <w:tc>
          <w:tcPr>
            <w:tcW w:w="897" w:type="dxa"/>
            <w:shd w:val="clear" w:color="auto" w:fill="auto"/>
          </w:tcPr>
          <w:p w:rsidR="00D00B15" w:rsidRPr="00805425" w:rsidRDefault="00D00B15" w:rsidP="003A6CF9">
            <w:pPr>
              <w:pStyle w:val="TAC"/>
              <w:rPr>
                <w:rFonts w:eastAsia="Batang"/>
              </w:rPr>
            </w:pPr>
          </w:p>
        </w:tc>
        <w:tc>
          <w:tcPr>
            <w:tcW w:w="937" w:type="dxa"/>
          </w:tcPr>
          <w:p w:rsidR="00D00B15" w:rsidRPr="00805425" w:rsidRDefault="00D00B15" w:rsidP="003A6CF9">
            <w:pPr>
              <w:pStyle w:val="TAC"/>
              <w:rPr>
                <w:rFonts w:eastAsia="Batang"/>
              </w:rPr>
            </w:pPr>
          </w:p>
        </w:tc>
        <w:tc>
          <w:tcPr>
            <w:tcW w:w="999" w:type="dxa"/>
          </w:tcPr>
          <w:p w:rsidR="00D00B15" w:rsidRPr="00805425" w:rsidRDefault="00D00B15" w:rsidP="003A6CF9">
            <w:pPr>
              <w:pStyle w:val="TAC"/>
              <w:rPr>
                <w:rFonts w:eastAsia="Batang"/>
              </w:rPr>
            </w:pP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A2/B2</w:t>
            </w:r>
          </w:p>
        </w:tc>
        <w:tc>
          <w:tcPr>
            <w:tcW w:w="876" w:type="dxa"/>
            <w:shd w:val="clear" w:color="auto" w:fill="auto"/>
          </w:tcPr>
          <w:p w:rsidR="00D00B15" w:rsidRPr="00805425" w:rsidRDefault="00D00B15" w:rsidP="003A6CF9">
            <w:pPr>
              <w:pStyle w:val="TAC"/>
              <w:rPr>
                <w:rFonts w:eastAsia="Batang"/>
              </w:rPr>
            </w:pPr>
            <w:r w:rsidRPr="00805425">
              <w:rPr>
                <w:rFonts w:eastAsia="Batang"/>
              </w:rPr>
              <w:t>16</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3</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A2/B2</w:t>
            </w:r>
          </w:p>
        </w:tc>
        <w:tc>
          <w:tcPr>
            <w:tcW w:w="876" w:type="dxa"/>
            <w:shd w:val="clear" w:color="auto" w:fill="auto"/>
          </w:tcPr>
          <w:p w:rsidR="00D00B15" w:rsidRPr="00805425" w:rsidRDefault="00D00B15" w:rsidP="003A6CF9">
            <w:pPr>
              <w:pStyle w:val="TAC"/>
              <w:rPr>
                <w:rFonts w:eastAsia="Batang"/>
              </w:rPr>
            </w:pPr>
            <w:r w:rsidRPr="00805425">
              <w:rPr>
                <w:rFonts w:eastAsia="Batang"/>
              </w:rPr>
              <w:t>16</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3</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A2/B2</w:t>
            </w:r>
          </w:p>
        </w:tc>
        <w:tc>
          <w:tcPr>
            <w:tcW w:w="876" w:type="dxa"/>
            <w:shd w:val="clear" w:color="auto" w:fill="auto"/>
          </w:tcPr>
          <w:p w:rsidR="00D00B15" w:rsidRPr="00805425" w:rsidRDefault="00D00B15" w:rsidP="003A6CF9">
            <w:pPr>
              <w:pStyle w:val="TAC"/>
              <w:rPr>
                <w:rFonts w:eastAsia="Batang"/>
              </w:rPr>
            </w:pPr>
            <w:r w:rsidRPr="00805425">
              <w:rPr>
                <w:rFonts w:eastAsia="Batang"/>
              </w:rPr>
              <w:t>8</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3</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A2/B2</w:t>
            </w:r>
          </w:p>
        </w:tc>
        <w:tc>
          <w:tcPr>
            <w:tcW w:w="876" w:type="dxa"/>
            <w:shd w:val="clear" w:color="auto" w:fill="auto"/>
          </w:tcPr>
          <w:p w:rsidR="00D00B15" w:rsidRPr="00805425" w:rsidRDefault="00D00B15" w:rsidP="003A6CF9">
            <w:pPr>
              <w:pStyle w:val="TAC"/>
              <w:rPr>
                <w:rFonts w:eastAsia="Batang"/>
              </w:rPr>
            </w:pPr>
            <w:r w:rsidRPr="00805425">
              <w:rPr>
                <w:rFonts w:eastAsia="Batang"/>
              </w:rPr>
              <w:t>8</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3</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A2/B2</w:t>
            </w:r>
          </w:p>
        </w:tc>
        <w:tc>
          <w:tcPr>
            <w:tcW w:w="876" w:type="dxa"/>
            <w:shd w:val="clear" w:color="auto" w:fill="auto"/>
          </w:tcPr>
          <w:p w:rsidR="00D00B15" w:rsidRPr="00805425" w:rsidRDefault="00D00B15" w:rsidP="003A6CF9">
            <w:pPr>
              <w:pStyle w:val="TAC"/>
              <w:rPr>
                <w:rFonts w:eastAsia="Batang"/>
              </w:rPr>
            </w:pPr>
            <w:r w:rsidRPr="00805425">
              <w:rPr>
                <w:rFonts w:eastAsia="Batang"/>
              </w:rPr>
              <w:t>4</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3</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A2/B2</w:t>
            </w:r>
          </w:p>
        </w:tc>
        <w:tc>
          <w:tcPr>
            <w:tcW w:w="876" w:type="dxa"/>
            <w:shd w:val="clear" w:color="auto" w:fill="auto"/>
          </w:tcPr>
          <w:p w:rsidR="00D00B15" w:rsidRPr="00805425" w:rsidRDefault="00D00B15" w:rsidP="003A6CF9">
            <w:pPr>
              <w:pStyle w:val="TAC"/>
              <w:rPr>
                <w:rFonts w:eastAsia="Batang"/>
              </w:rPr>
            </w:pPr>
            <w:r w:rsidRPr="00805425">
              <w:rPr>
                <w:rFonts w:eastAsia="Batang"/>
              </w:rPr>
              <w:t>4</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3</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A2/B2</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3</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A2/B2</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3</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A2/B2</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1</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3</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A2/B2</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3</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A2/B2</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3</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A2/B2</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3</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A2/B2</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1</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3</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A2/B2</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3</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A2/B2</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sidRPr="00805425">
              <w:rPr>
                <w:rFonts w:eastAsia="Batang"/>
              </w:rPr>
              <w:t>1,6</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3</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A2/B2</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sidRPr="00805425">
              <w:rPr>
                <w:rFonts w:eastAsia="Batang"/>
              </w:rPr>
              <w:t>2,7</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3</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A2/B2</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sidRPr="00805425">
              <w:rPr>
                <w:rFonts w:eastAsia="Batang"/>
              </w:rPr>
              <w:t>4,9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3</w:t>
            </w:r>
          </w:p>
        </w:tc>
      </w:tr>
      <w:tr w:rsidR="00D00B15" w:rsidRPr="000D41DD"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A2/B2</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3</w:t>
            </w:r>
          </w:p>
        </w:tc>
      </w:tr>
    </w:tbl>
    <w:p w:rsidR="00D00B15" w:rsidRPr="00306AD7" w:rsidRDefault="00D00B15" w:rsidP="00D00B15"/>
    <w:p w:rsidR="00D00B15" w:rsidRDefault="00D00B15" w:rsidP="00D00B15">
      <w:pPr>
        <w:overflowPunct/>
        <w:autoSpaceDE/>
        <w:autoSpaceDN/>
        <w:adjustRightInd/>
        <w:spacing w:after="0"/>
        <w:textAlignment w:val="auto"/>
      </w:pPr>
      <w:r>
        <w:br w:type="page"/>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w:t>
            </w:r>
          </w:p>
        </w:tc>
        <w:tc>
          <w:tcPr>
            <w:tcW w:w="876" w:type="dxa"/>
            <w:shd w:val="clear" w:color="auto" w:fill="auto"/>
          </w:tcPr>
          <w:p w:rsidR="00D00B15" w:rsidRPr="00805425" w:rsidRDefault="00D00B15" w:rsidP="003A6CF9">
            <w:pPr>
              <w:pStyle w:val="TAC"/>
              <w:rPr>
                <w:rFonts w:eastAsia="Batang"/>
              </w:rPr>
            </w:pPr>
            <w:r w:rsidRPr="00805425">
              <w:rPr>
                <w:rFonts w:eastAsia="Batang"/>
              </w:rPr>
              <w:t>16</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3</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w:t>
            </w:r>
          </w:p>
        </w:tc>
        <w:tc>
          <w:tcPr>
            <w:tcW w:w="876" w:type="dxa"/>
            <w:shd w:val="clear" w:color="auto" w:fill="auto"/>
          </w:tcPr>
          <w:p w:rsidR="00D00B15" w:rsidRPr="00805425" w:rsidRDefault="00D00B15" w:rsidP="003A6CF9">
            <w:pPr>
              <w:pStyle w:val="TAC"/>
              <w:rPr>
                <w:rFonts w:eastAsia="Batang"/>
              </w:rPr>
            </w:pPr>
            <w:r w:rsidRPr="00805425">
              <w:rPr>
                <w:rFonts w:eastAsia="Batang"/>
              </w:rPr>
              <w:t>16</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3</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w:t>
            </w:r>
          </w:p>
        </w:tc>
        <w:tc>
          <w:tcPr>
            <w:tcW w:w="876" w:type="dxa"/>
            <w:shd w:val="clear" w:color="auto" w:fill="auto"/>
          </w:tcPr>
          <w:p w:rsidR="00D00B15" w:rsidRPr="00805425" w:rsidRDefault="00D00B15" w:rsidP="003A6CF9">
            <w:pPr>
              <w:pStyle w:val="TAC"/>
              <w:rPr>
                <w:rFonts w:eastAsia="Batang"/>
              </w:rPr>
            </w:pPr>
            <w:r w:rsidRPr="00805425">
              <w:rPr>
                <w:rFonts w:eastAsia="Batang"/>
              </w:rPr>
              <w:t>8</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3</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w:t>
            </w:r>
          </w:p>
        </w:tc>
        <w:tc>
          <w:tcPr>
            <w:tcW w:w="876" w:type="dxa"/>
            <w:shd w:val="clear" w:color="auto" w:fill="auto"/>
          </w:tcPr>
          <w:p w:rsidR="00D00B15" w:rsidRPr="00805425" w:rsidRDefault="00D00B15" w:rsidP="003A6CF9">
            <w:pPr>
              <w:pStyle w:val="TAC"/>
              <w:rPr>
                <w:rFonts w:eastAsia="Batang"/>
              </w:rPr>
            </w:pPr>
            <w:r w:rsidRPr="00805425">
              <w:rPr>
                <w:rFonts w:eastAsia="Batang"/>
              </w:rPr>
              <w:t>8</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3</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w:t>
            </w:r>
          </w:p>
        </w:tc>
        <w:tc>
          <w:tcPr>
            <w:tcW w:w="876" w:type="dxa"/>
            <w:shd w:val="clear" w:color="auto" w:fill="auto"/>
          </w:tcPr>
          <w:p w:rsidR="00D00B15" w:rsidRPr="00805425" w:rsidRDefault="00D00B15" w:rsidP="003A6CF9">
            <w:pPr>
              <w:pStyle w:val="TAC"/>
              <w:rPr>
                <w:rFonts w:eastAsia="Batang"/>
              </w:rPr>
            </w:pPr>
            <w:r w:rsidRPr="00805425">
              <w:rPr>
                <w:rFonts w:eastAsia="Batang"/>
              </w:rPr>
              <w:t>4</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3</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w:t>
            </w:r>
          </w:p>
        </w:tc>
        <w:tc>
          <w:tcPr>
            <w:tcW w:w="876" w:type="dxa"/>
            <w:shd w:val="clear" w:color="auto" w:fill="auto"/>
          </w:tcPr>
          <w:p w:rsidR="00D00B15" w:rsidRPr="00805425" w:rsidRDefault="00D00B15" w:rsidP="003A6CF9">
            <w:pPr>
              <w:pStyle w:val="TAC"/>
              <w:rPr>
                <w:rFonts w:eastAsia="Batang"/>
              </w:rPr>
            </w:pPr>
            <w:r w:rsidRPr="00805425">
              <w:rPr>
                <w:rFonts w:eastAsia="Batang"/>
              </w:rPr>
              <w:t>4</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3</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3</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3</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3</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3</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sidRPr="00805425">
              <w:rPr>
                <w:rFonts w:eastAsia="Batang"/>
              </w:rPr>
              <w:t>4,9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3</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A2</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3</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p>
        </w:tc>
        <w:tc>
          <w:tcPr>
            <w:tcW w:w="876" w:type="dxa"/>
            <w:shd w:val="clear" w:color="auto" w:fill="auto"/>
          </w:tcPr>
          <w:p w:rsidR="00D00B15" w:rsidRPr="00805425" w:rsidRDefault="00D00B15" w:rsidP="003A6CF9">
            <w:pPr>
              <w:pStyle w:val="TAC"/>
              <w:rPr>
                <w:rFonts w:eastAsia="Batang"/>
              </w:rPr>
            </w:pPr>
          </w:p>
        </w:tc>
        <w:tc>
          <w:tcPr>
            <w:tcW w:w="750" w:type="dxa"/>
            <w:shd w:val="clear" w:color="auto" w:fill="auto"/>
          </w:tcPr>
          <w:p w:rsidR="00D00B15" w:rsidRPr="00805425" w:rsidRDefault="00D00B15" w:rsidP="003A6CF9">
            <w:pPr>
              <w:pStyle w:val="TAC"/>
              <w:rPr>
                <w:rFonts w:eastAsia="Batang"/>
              </w:rPr>
            </w:pPr>
          </w:p>
        </w:tc>
        <w:tc>
          <w:tcPr>
            <w:tcW w:w="1668" w:type="dxa"/>
            <w:shd w:val="clear" w:color="auto" w:fill="auto"/>
          </w:tcPr>
          <w:p w:rsidR="00D00B15" w:rsidRPr="00805425" w:rsidRDefault="00D00B15" w:rsidP="003A6CF9">
            <w:pPr>
              <w:pStyle w:val="TAC"/>
              <w:rPr>
                <w:rFonts w:eastAsia="Batang"/>
              </w:rPr>
            </w:pPr>
          </w:p>
        </w:tc>
        <w:tc>
          <w:tcPr>
            <w:tcW w:w="897" w:type="dxa"/>
            <w:shd w:val="clear" w:color="auto" w:fill="auto"/>
          </w:tcPr>
          <w:p w:rsidR="00D00B15" w:rsidRPr="00805425" w:rsidRDefault="00D00B15" w:rsidP="003A6CF9">
            <w:pPr>
              <w:pStyle w:val="TAC"/>
              <w:rPr>
                <w:rFonts w:eastAsia="Batang"/>
              </w:rPr>
            </w:pPr>
          </w:p>
        </w:tc>
        <w:tc>
          <w:tcPr>
            <w:tcW w:w="937" w:type="dxa"/>
          </w:tcPr>
          <w:p w:rsidR="00D00B15" w:rsidRPr="00805425" w:rsidRDefault="00D00B15" w:rsidP="003A6CF9">
            <w:pPr>
              <w:pStyle w:val="TAC"/>
              <w:rPr>
                <w:rFonts w:eastAsia="Batang"/>
              </w:rPr>
            </w:pPr>
          </w:p>
        </w:tc>
        <w:tc>
          <w:tcPr>
            <w:tcW w:w="999" w:type="dxa"/>
          </w:tcPr>
          <w:p w:rsidR="00D00B15" w:rsidRPr="00805425" w:rsidRDefault="00D00B15" w:rsidP="003A6CF9">
            <w:pPr>
              <w:pStyle w:val="TAC"/>
              <w:rPr>
                <w:rFonts w:eastAsia="Batang"/>
              </w:rPr>
            </w:pP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A3/B3</w:t>
            </w:r>
          </w:p>
        </w:tc>
        <w:tc>
          <w:tcPr>
            <w:tcW w:w="876" w:type="dxa"/>
            <w:shd w:val="clear" w:color="auto" w:fill="auto"/>
          </w:tcPr>
          <w:p w:rsidR="00D00B15" w:rsidRPr="00805425" w:rsidRDefault="00D00B15" w:rsidP="003A6CF9">
            <w:pPr>
              <w:pStyle w:val="TAC"/>
              <w:rPr>
                <w:rFonts w:eastAsia="Batang"/>
              </w:rPr>
            </w:pPr>
            <w:r w:rsidRPr="00805425">
              <w:rPr>
                <w:rFonts w:eastAsia="Batang"/>
              </w:rPr>
              <w:t>16</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A3/B3</w:t>
            </w:r>
          </w:p>
        </w:tc>
        <w:tc>
          <w:tcPr>
            <w:tcW w:w="876" w:type="dxa"/>
            <w:shd w:val="clear" w:color="auto" w:fill="auto"/>
          </w:tcPr>
          <w:p w:rsidR="00D00B15" w:rsidRPr="00805425" w:rsidRDefault="00D00B15" w:rsidP="003A6CF9">
            <w:pPr>
              <w:pStyle w:val="TAC"/>
              <w:rPr>
                <w:rFonts w:eastAsia="Batang"/>
              </w:rPr>
            </w:pPr>
            <w:r w:rsidRPr="00805425">
              <w:rPr>
                <w:rFonts w:eastAsia="Batang"/>
              </w:rPr>
              <w:t>16</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A3/B3</w:t>
            </w:r>
          </w:p>
        </w:tc>
        <w:tc>
          <w:tcPr>
            <w:tcW w:w="876" w:type="dxa"/>
            <w:shd w:val="clear" w:color="auto" w:fill="auto"/>
          </w:tcPr>
          <w:p w:rsidR="00D00B15" w:rsidRPr="00805425" w:rsidRDefault="00D00B15" w:rsidP="003A6CF9">
            <w:pPr>
              <w:pStyle w:val="TAC"/>
              <w:rPr>
                <w:rFonts w:eastAsia="Batang"/>
              </w:rPr>
            </w:pPr>
            <w:r w:rsidRPr="00805425">
              <w:rPr>
                <w:rFonts w:eastAsia="Batang"/>
              </w:rPr>
              <w:t>8</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A3/B3</w:t>
            </w:r>
          </w:p>
        </w:tc>
        <w:tc>
          <w:tcPr>
            <w:tcW w:w="876" w:type="dxa"/>
            <w:shd w:val="clear" w:color="auto" w:fill="auto"/>
          </w:tcPr>
          <w:p w:rsidR="00D00B15" w:rsidRPr="00805425" w:rsidRDefault="00D00B15" w:rsidP="003A6CF9">
            <w:pPr>
              <w:pStyle w:val="TAC"/>
              <w:rPr>
                <w:rFonts w:eastAsia="Batang"/>
              </w:rPr>
            </w:pPr>
            <w:r w:rsidRPr="00805425">
              <w:rPr>
                <w:rFonts w:eastAsia="Batang"/>
              </w:rPr>
              <w:t>8</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A3/B3</w:t>
            </w:r>
          </w:p>
        </w:tc>
        <w:tc>
          <w:tcPr>
            <w:tcW w:w="876" w:type="dxa"/>
            <w:shd w:val="clear" w:color="auto" w:fill="auto"/>
          </w:tcPr>
          <w:p w:rsidR="00D00B15" w:rsidRPr="00805425" w:rsidRDefault="00D00B15" w:rsidP="003A6CF9">
            <w:pPr>
              <w:pStyle w:val="TAC"/>
              <w:rPr>
                <w:rFonts w:eastAsia="Batang"/>
              </w:rPr>
            </w:pPr>
            <w:r w:rsidRPr="00805425">
              <w:rPr>
                <w:rFonts w:eastAsia="Batang"/>
              </w:rPr>
              <w:t>4</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A3/B3</w:t>
            </w:r>
          </w:p>
        </w:tc>
        <w:tc>
          <w:tcPr>
            <w:tcW w:w="876" w:type="dxa"/>
            <w:shd w:val="clear" w:color="auto" w:fill="auto"/>
          </w:tcPr>
          <w:p w:rsidR="00D00B15" w:rsidRPr="00805425" w:rsidRDefault="00D00B15" w:rsidP="003A6CF9">
            <w:pPr>
              <w:pStyle w:val="TAC"/>
              <w:rPr>
                <w:rFonts w:eastAsia="Batang"/>
              </w:rPr>
            </w:pPr>
            <w:r w:rsidRPr="00805425">
              <w:rPr>
                <w:rFonts w:eastAsia="Batang"/>
              </w:rPr>
              <w:t>4</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A3/B3</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A3/B3</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A3/B3</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1</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A3/B3</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A3/B3</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A3/B3</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A3/B3</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1</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A3/B3</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A3/B3</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sidRPr="00805425">
              <w:rPr>
                <w:rFonts w:eastAsia="Batang"/>
              </w:rPr>
              <w:t>1,6</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A3/B3</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sidRPr="00805425">
              <w:rPr>
                <w:rFonts w:eastAsia="Batang"/>
              </w:rPr>
              <w:t>2,7</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A3/B3</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sidRPr="00805425">
              <w:rPr>
                <w:rFonts w:eastAsia="Batang"/>
              </w:rPr>
              <w:t>4,9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A3/B3</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w:t>
            </w:r>
          </w:p>
        </w:tc>
        <w:tc>
          <w:tcPr>
            <w:tcW w:w="876" w:type="dxa"/>
            <w:shd w:val="clear" w:color="auto" w:fill="auto"/>
          </w:tcPr>
          <w:p w:rsidR="00D00B15" w:rsidRPr="00805425" w:rsidRDefault="00D00B15" w:rsidP="003A6CF9">
            <w:pPr>
              <w:pStyle w:val="TAC"/>
              <w:rPr>
                <w:rFonts w:eastAsia="Batang"/>
              </w:rPr>
            </w:pPr>
            <w:r w:rsidRPr="00805425">
              <w:rPr>
                <w:rFonts w:eastAsia="Batang"/>
              </w:rPr>
              <w:t>16</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w:t>
            </w:r>
          </w:p>
        </w:tc>
        <w:tc>
          <w:tcPr>
            <w:tcW w:w="876" w:type="dxa"/>
            <w:shd w:val="clear" w:color="auto" w:fill="auto"/>
          </w:tcPr>
          <w:p w:rsidR="00D00B15" w:rsidRPr="00805425" w:rsidRDefault="00D00B15" w:rsidP="003A6CF9">
            <w:pPr>
              <w:pStyle w:val="TAC"/>
              <w:rPr>
                <w:rFonts w:eastAsia="Batang"/>
              </w:rPr>
            </w:pPr>
            <w:r w:rsidRPr="00805425">
              <w:rPr>
                <w:rFonts w:eastAsia="Batang"/>
              </w:rPr>
              <w:t>16</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w:t>
            </w:r>
          </w:p>
        </w:tc>
        <w:tc>
          <w:tcPr>
            <w:tcW w:w="876" w:type="dxa"/>
            <w:shd w:val="clear" w:color="auto" w:fill="auto"/>
          </w:tcPr>
          <w:p w:rsidR="00D00B15" w:rsidRPr="00805425" w:rsidRDefault="00D00B15" w:rsidP="003A6CF9">
            <w:pPr>
              <w:pStyle w:val="TAC"/>
              <w:rPr>
                <w:rFonts w:eastAsia="Batang"/>
              </w:rPr>
            </w:pPr>
            <w:r w:rsidRPr="00805425">
              <w:rPr>
                <w:rFonts w:eastAsia="Batang"/>
              </w:rPr>
              <w:t>8</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w:t>
            </w:r>
          </w:p>
        </w:tc>
        <w:tc>
          <w:tcPr>
            <w:tcW w:w="876" w:type="dxa"/>
            <w:shd w:val="clear" w:color="auto" w:fill="auto"/>
          </w:tcPr>
          <w:p w:rsidR="00D00B15" w:rsidRPr="00805425" w:rsidRDefault="00D00B15" w:rsidP="003A6CF9">
            <w:pPr>
              <w:pStyle w:val="TAC"/>
              <w:rPr>
                <w:rFonts w:eastAsia="Batang"/>
              </w:rPr>
            </w:pPr>
            <w:r w:rsidRPr="00805425">
              <w:rPr>
                <w:rFonts w:eastAsia="Batang"/>
              </w:rPr>
              <w:t>8</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w:t>
            </w:r>
          </w:p>
        </w:tc>
        <w:tc>
          <w:tcPr>
            <w:tcW w:w="876" w:type="dxa"/>
            <w:shd w:val="clear" w:color="auto" w:fill="auto"/>
          </w:tcPr>
          <w:p w:rsidR="00D00B15" w:rsidRPr="00805425" w:rsidRDefault="00D00B15" w:rsidP="003A6CF9">
            <w:pPr>
              <w:pStyle w:val="TAC"/>
              <w:rPr>
                <w:rFonts w:eastAsia="Batang"/>
              </w:rPr>
            </w:pPr>
            <w:r w:rsidRPr="00805425">
              <w:rPr>
                <w:rFonts w:eastAsia="Batang"/>
              </w:rPr>
              <w:t>4</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w:t>
            </w:r>
          </w:p>
        </w:tc>
        <w:tc>
          <w:tcPr>
            <w:tcW w:w="876" w:type="dxa"/>
            <w:shd w:val="clear" w:color="auto" w:fill="auto"/>
          </w:tcPr>
          <w:p w:rsidR="00D00B15" w:rsidRPr="00805425" w:rsidRDefault="00D00B15" w:rsidP="003A6CF9">
            <w:pPr>
              <w:pStyle w:val="TAC"/>
              <w:rPr>
                <w:rFonts w:eastAsia="Batang"/>
              </w:rPr>
            </w:pPr>
            <w:r w:rsidRPr="00805425">
              <w:rPr>
                <w:rFonts w:eastAsia="Batang"/>
              </w:rPr>
              <w:t>4</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sidRPr="00805425">
              <w:rPr>
                <w:rFonts w:eastAsia="Batang"/>
              </w:rPr>
              <w:t>4,9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sidRPr="00805425">
              <w:rPr>
                <w:rFonts w:eastAsia="Batang"/>
              </w:rPr>
              <w:t>A3</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p>
        </w:tc>
        <w:tc>
          <w:tcPr>
            <w:tcW w:w="876" w:type="dxa"/>
            <w:shd w:val="clear" w:color="auto" w:fill="auto"/>
          </w:tcPr>
          <w:p w:rsidR="00D00B15" w:rsidRPr="00805425" w:rsidRDefault="00D00B15" w:rsidP="003A6CF9">
            <w:pPr>
              <w:pStyle w:val="TAC"/>
              <w:rPr>
                <w:rFonts w:eastAsia="Batang"/>
              </w:rPr>
            </w:pPr>
          </w:p>
        </w:tc>
        <w:tc>
          <w:tcPr>
            <w:tcW w:w="750" w:type="dxa"/>
            <w:shd w:val="clear" w:color="auto" w:fill="auto"/>
          </w:tcPr>
          <w:p w:rsidR="00D00B15" w:rsidRPr="00805425" w:rsidRDefault="00D00B15" w:rsidP="003A6CF9">
            <w:pPr>
              <w:pStyle w:val="TAC"/>
              <w:rPr>
                <w:rFonts w:eastAsia="Batang"/>
              </w:rPr>
            </w:pPr>
          </w:p>
        </w:tc>
        <w:tc>
          <w:tcPr>
            <w:tcW w:w="1668" w:type="dxa"/>
            <w:shd w:val="clear" w:color="auto" w:fill="auto"/>
          </w:tcPr>
          <w:p w:rsidR="00D00B15" w:rsidRPr="00805425" w:rsidRDefault="00D00B15" w:rsidP="003A6CF9">
            <w:pPr>
              <w:pStyle w:val="TAC"/>
              <w:rPr>
                <w:rFonts w:eastAsia="Batang"/>
              </w:rPr>
            </w:pPr>
          </w:p>
        </w:tc>
        <w:tc>
          <w:tcPr>
            <w:tcW w:w="897" w:type="dxa"/>
            <w:shd w:val="clear" w:color="auto" w:fill="auto"/>
          </w:tcPr>
          <w:p w:rsidR="00D00B15" w:rsidRPr="00805425" w:rsidRDefault="00D00B15" w:rsidP="003A6CF9">
            <w:pPr>
              <w:pStyle w:val="TAC"/>
              <w:rPr>
                <w:rFonts w:eastAsia="Batang"/>
              </w:rPr>
            </w:pPr>
          </w:p>
        </w:tc>
        <w:tc>
          <w:tcPr>
            <w:tcW w:w="937" w:type="dxa"/>
          </w:tcPr>
          <w:p w:rsidR="00D00B15" w:rsidRPr="00805425" w:rsidRDefault="00D00B15" w:rsidP="003A6CF9">
            <w:pPr>
              <w:pStyle w:val="TAC"/>
              <w:rPr>
                <w:rFonts w:eastAsia="Batang"/>
              </w:rPr>
            </w:pPr>
          </w:p>
        </w:tc>
        <w:tc>
          <w:tcPr>
            <w:tcW w:w="999" w:type="dxa"/>
          </w:tcPr>
          <w:p w:rsidR="00D00B15" w:rsidRPr="00805425" w:rsidRDefault="00D00B15" w:rsidP="003A6CF9">
            <w:pPr>
              <w:pStyle w:val="TAC"/>
              <w:rPr>
                <w:rFonts w:eastAsia="Batang"/>
              </w:rPr>
            </w:pP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B4</w:t>
            </w:r>
          </w:p>
        </w:tc>
        <w:tc>
          <w:tcPr>
            <w:tcW w:w="876" w:type="dxa"/>
            <w:shd w:val="clear" w:color="auto" w:fill="auto"/>
          </w:tcPr>
          <w:p w:rsidR="00D00B15" w:rsidRPr="00805425" w:rsidRDefault="00D00B15" w:rsidP="003A6CF9">
            <w:pPr>
              <w:pStyle w:val="TAC"/>
              <w:rPr>
                <w:rFonts w:eastAsia="Batang"/>
              </w:rPr>
            </w:pPr>
            <w:r w:rsidRPr="00805425">
              <w:rPr>
                <w:rFonts w:eastAsia="Batang"/>
              </w:rPr>
              <w:t>16</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sidRPr="00805425">
              <w:rPr>
                <w:rFonts w:eastAsia="Batang"/>
              </w:rPr>
              <w:t>1</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B4</w:t>
            </w:r>
          </w:p>
        </w:tc>
        <w:tc>
          <w:tcPr>
            <w:tcW w:w="876" w:type="dxa"/>
            <w:shd w:val="clear" w:color="auto" w:fill="auto"/>
          </w:tcPr>
          <w:p w:rsidR="00D00B15" w:rsidRPr="00805425" w:rsidRDefault="00D00B15" w:rsidP="003A6CF9">
            <w:pPr>
              <w:pStyle w:val="TAC"/>
              <w:rPr>
                <w:rFonts w:eastAsia="Batang"/>
              </w:rPr>
            </w:pPr>
            <w:r w:rsidRPr="00805425">
              <w:rPr>
                <w:rFonts w:eastAsia="Batang"/>
              </w:rPr>
              <w:t>16</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sidRPr="00805425">
              <w:rPr>
                <w:rFonts w:eastAsia="Batang"/>
              </w:rPr>
              <w:t>1</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B4</w:t>
            </w:r>
          </w:p>
        </w:tc>
        <w:tc>
          <w:tcPr>
            <w:tcW w:w="876" w:type="dxa"/>
            <w:shd w:val="clear" w:color="auto" w:fill="auto"/>
          </w:tcPr>
          <w:p w:rsidR="00D00B15" w:rsidRPr="00805425" w:rsidRDefault="00D00B15" w:rsidP="003A6CF9">
            <w:pPr>
              <w:pStyle w:val="TAC"/>
              <w:rPr>
                <w:rFonts w:eastAsia="Batang"/>
              </w:rPr>
            </w:pPr>
            <w:r w:rsidRPr="00805425">
              <w:rPr>
                <w:rFonts w:eastAsia="Batang"/>
              </w:rPr>
              <w:t>8</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sidRPr="00805425">
              <w:rPr>
                <w:rFonts w:eastAsia="Batang"/>
              </w:rPr>
              <w:t>1</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B4</w:t>
            </w:r>
          </w:p>
        </w:tc>
        <w:tc>
          <w:tcPr>
            <w:tcW w:w="876" w:type="dxa"/>
            <w:shd w:val="clear" w:color="auto" w:fill="auto"/>
          </w:tcPr>
          <w:p w:rsidR="00D00B15" w:rsidRPr="00805425" w:rsidRDefault="00D00B15" w:rsidP="003A6CF9">
            <w:pPr>
              <w:pStyle w:val="TAC"/>
              <w:rPr>
                <w:rFonts w:eastAsia="Batang"/>
              </w:rPr>
            </w:pPr>
            <w:r w:rsidRPr="00805425">
              <w:rPr>
                <w:rFonts w:eastAsia="Batang"/>
              </w:rPr>
              <w:t>8</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sidRPr="00805425">
              <w:rPr>
                <w:rFonts w:eastAsia="Batang"/>
              </w:rPr>
              <w:t>1</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B4</w:t>
            </w:r>
          </w:p>
        </w:tc>
        <w:tc>
          <w:tcPr>
            <w:tcW w:w="876" w:type="dxa"/>
            <w:shd w:val="clear" w:color="auto" w:fill="auto"/>
          </w:tcPr>
          <w:p w:rsidR="00D00B15" w:rsidRPr="00805425" w:rsidRDefault="00D00B15" w:rsidP="003A6CF9">
            <w:pPr>
              <w:pStyle w:val="TAC"/>
              <w:rPr>
                <w:rFonts w:eastAsia="Batang"/>
              </w:rPr>
            </w:pPr>
            <w:r w:rsidRPr="00805425">
              <w:rPr>
                <w:rFonts w:eastAsia="Batang"/>
              </w:rPr>
              <w:t>4</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sidRPr="00805425">
              <w:rPr>
                <w:rFonts w:eastAsia="Batang"/>
              </w:rPr>
              <w:t>1</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B4</w:t>
            </w:r>
          </w:p>
        </w:tc>
        <w:tc>
          <w:tcPr>
            <w:tcW w:w="876" w:type="dxa"/>
            <w:shd w:val="clear" w:color="auto" w:fill="auto"/>
          </w:tcPr>
          <w:p w:rsidR="00D00B15" w:rsidRPr="00805425" w:rsidRDefault="00D00B15" w:rsidP="003A6CF9">
            <w:pPr>
              <w:pStyle w:val="TAC"/>
              <w:rPr>
                <w:rFonts w:eastAsia="Batang"/>
              </w:rPr>
            </w:pPr>
            <w:r w:rsidRPr="00805425">
              <w:rPr>
                <w:rFonts w:eastAsia="Batang"/>
              </w:rPr>
              <w:t>4</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sidRPr="00805425">
              <w:rPr>
                <w:rFonts w:eastAsia="Batang"/>
              </w:rPr>
              <w:t>1</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B4</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sidRPr="00805425">
              <w:rPr>
                <w:rFonts w:eastAsia="Batang"/>
              </w:rPr>
              <w:t>1</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B4</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sidRPr="00805425">
              <w:rPr>
                <w:rFonts w:eastAsia="Batang"/>
              </w:rPr>
              <w:t>1</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B4</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1</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sidRPr="00805425">
              <w:rPr>
                <w:rFonts w:eastAsia="Batang"/>
              </w:rPr>
              <w:t>1</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B4</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sidRPr="00805425">
              <w:rPr>
                <w:rFonts w:eastAsia="Batang"/>
              </w:rPr>
              <w:t>1</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B4</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sidRPr="00805425">
              <w:rPr>
                <w:rFonts w:eastAsia="Batang"/>
              </w:rPr>
              <w:t>1</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B4</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sidRPr="00805425">
              <w:rPr>
                <w:rFonts w:eastAsia="Batang"/>
              </w:rPr>
              <w:t>1</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B4</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1</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sidRPr="00805425">
              <w:rPr>
                <w:rFonts w:eastAsia="Batang"/>
              </w:rPr>
              <w:t>1</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B4</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sidRPr="00805425">
              <w:rPr>
                <w:rFonts w:eastAsia="Batang"/>
              </w:rPr>
              <w:t>1</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B4</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sidRPr="00805425">
              <w:rPr>
                <w:rFonts w:eastAsia="Batang"/>
              </w:rPr>
              <w:t>1,6</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sidRPr="00805425">
              <w:rPr>
                <w:rFonts w:eastAsia="Batang"/>
              </w:rPr>
              <w:t>1</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B4</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sidRPr="00805425">
              <w:rPr>
                <w:rFonts w:eastAsia="Batang"/>
              </w:rPr>
              <w:t>2,7</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sidRPr="00805425">
              <w:rPr>
                <w:rFonts w:eastAsia="Batang"/>
              </w:rPr>
              <w:t>1</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B4</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sidRPr="00805425">
              <w:rPr>
                <w:rFonts w:eastAsia="Batang"/>
              </w:rPr>
              <w:t>4,9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sidRPr="00805425">
              <w:rPr>
                <w:rFonts w:eastAsia="Batang"/>
              </w:rPr>
              <w:t>1</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B4</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sidRPr="00805425">
              <w:rPr>
                <w:rFonts w:eastAsia="Batang"/>
              </w:rPr>
              <w:t>1</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p>
        </w:tc>
        <w:tc>
          <w:tcPr>
            <w:tcW w:w="876" w:type="dxa"/>
            <w:shd w:val="clear" w:color="auto" w:fill="auto"/>
          </w:tcPr>
          <w:p w:rsidR="00D00B15" w:rsidRPr="00805425" w:rsidRDefault="00D00B15" w:rsidP="003A6CF9">
            <w:pPr>
              <w:pStyle w:val="TAC"/>
              <w:rPr>
                <w:rFonts w:eastAsia="Batang"/>
              </w:rPr>
            </w:pPr>
          </w:p>
        </w:tc>
        <w:tc>
          <w:tcPr>
            <w:tcW w:w="750" w:type="dxa"/>
            <w:shd w:val="clear" w:color="auto" w:fill="auto"/>
          </w:tcPr>
          <w:p w:rsidR="00D00B15" w:rsidRPr="00805425" w:rsidRDefault="00D00B15" w:rsidP="003A6CF9">
            <w:pPr>
              <w:pStyle w:val="TAC"/>
              <w:rPr>
                <w:rFonts w:eastAsia="Batang"/>
              </w:rPr>
            </w:pPr>
          </w:p>
        </w:tc>
        <w:tc>
          <w:tcPr>
            <w:tcW w:w="1668" w:type="dxa"/>
            <w:shd w:val="clear" w:color="auto" w:fill="auto"/>
          </w:tcPr>
          <w:p w:rsidR="00D00B15" w:rsidRPr="00805425" w:rsidRDefault="00D00B15" w:rsidP="003A6CF9">
            <w:pPr>
              <w:pStyle w:val="TAC"/>
              <w:rPr>
                <w:rFonts w:eastAsia="Batang"/>
              </w:rPr>
            </w:pPr>
          </w:p>
        </w:tc>
        <w:tc>
          <w:tcPr>
            <w:tcW w:w="897" w:type="dxa"/>
            <w:shd w:val="clear" w:color="auto" w:fill="auto"/>
          </w:tcPr>
          <w:p w:rsidR="00D00B15" w:rsidRPr="00805425" w:rsidRDefault="00D00B15" w:rsidP="003A6CF9">
            <w:pPr>
              <w:pStyle w:val="TAC"/>
              <w:rPr>
                <w:rFonts w:eastAsia="Batang"/>
              </w:rPr>
            </w:pPr>
          </w:p>
        </w:tc>
        <w:tc>
          <w:tcPr>
            <w:tcW w:w="937" w:type="dxa"/>
          </w:tcPr>
          <w:p w:rsidR="00D00B15" w:rsidRPr="00805425" w:rsidRDefault="00D00B15" w:rsidP="003A6CF9">
            <w:pPr>
              <w:pStyle w:val="TAC"/>
              <w:rPr>
                <w:rFonts w:eastAsia="Batang"/>
              </w:rPr>
            </w:pPr>
          </w:p>
        </w:tc>
        <w:tc>
          <w:tcPr>
            <w:tcW w:w="999" w:type="dxa"/>
          </w:tcPr>
          <w:p w:rsidR="00D00B15" w:rsidRPr="00805425" w:rsidRDefault="00D00B15" w:rsidP="003A6CF9">
            <w:pPr>
              <w:pStyle w:val="TAC"/>
              <w:rPr>
                <w:rFonts w:eastAsia="Batang"/>
              </w:rPr>
            </w:pP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C0</w:t>
            </w:r>
          </w:p>
        </w:tc>
        <w:tc>
          <w:tcPr>
            <w:tcW w:w="876" w:type="dxa"/>
            <w:shd w:val="clear" w:color="auto" w:fill="auto"/>
          </w:tcPr>
          <w:p w:rsidR="00D00B15" w:rsidRPr="00805425" w:rsidRDefault="00D00B15" w:rsidP="003A6CF9">
            <w:pPr>
              <w:pStyle w:val="TAC"/>
              <w:rPr>
                <w:rFonts w:eastAsia="Batang"/>
              </w:rPr>
            </w:pPr>
            <w:r w:rsidRPr="00805425">
              <w:rPr>
                <w:rFonts w:eastAsia="Batang"/>
              </w:rPr>
              <w:t>16</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CB496E" w:rsidP="003A6CF9">
            <w:pPr>
              <w:pStyle w:val="TAC"/>
              <w:rPr>
                <w:rFonts w:eastAsia="Batang"/>
              </w:rPr>
            </w:pPr>
            <w:r>
              <w:rPr>
                <w:rFonts w:eastAsia="Batang"/>
              </w:rPr>
              <w:t>6</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C0</w:t>
            </w:r>
          </w:p>
        </w:tc>
        <w:tc>
          <w:tcPr>
            <w:tcW w:w="876" w:type="dxa"/>
            <w:shd w:val="clear" w:color="auto" w:fill="auto"/>
          </w:tcPr>
          <w:p w:rsidR="00D00B15" w:rsidRPr="00805425" w:rsidRDefault="00D00B15" w:rsidP="003A6CF9">
            <w:pPr>
              <w:pStyle w:val="TAC"/>
              <w:rPr>
                <w:rFonts w:eastAsia="Batang"/>
              </w:rPr>
            </w:pPr>
            <w:r w:rsidRPr="00805425">
              <w:rPr>
                <w:rFonts w:eastAsia="Batang"/>
              </w:rPr>
              <w:t>16</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CB496E" w:rsidP="003A6CF9">
            <w:pPr>
              <w:pStyle w:val="TAC"/>
              <w:rPr>
                <w:rFonts w:eastAsia="Batang"/>
              </w:rPr>
            </w:pPr>
            <w:r>
              <w:rPr>
                <w:rFonts w:eastAsia="Batang"/>
              </w:rPr>
              <w:t>6</w:t>
            </w:r>
          </w:p>
        </w:tc>
      </w:tr>
      <w:tr w:rsidR="00CB496E" w:rsidRPr="00805425" w:rsidTr="003A6CF9">
        <w:trPr>
          <w:jc w:val="center"/>
        </w:trPr>
        <w:tc>
          <w:tcPr>
            <w:tcW w:w="1397" w:type="dxa"/>
            <w:shd w:val="clear" w:color="auto" w:fill="auto"/>
            <w:vAlign w:val="center"/>
          </w:tcPr>
          <w:p w:rsidR="00CB496E" w:rsidRPr="000D41DD" w:rsidRDefault="00CB496E" w:rsidP="00CB496E">
            <w:pPr>
              <w:pStyle w:val="TAC"/>
              <w:rPr>
                <w:rFonts w:eastAsia="Batang"/>
              </w:rPr>
            </w:pPr>
          </w:p>
        </w:tc>
        <w:tc>
          <w:tcPr>
            <w:tcW w:w="1062" w:type="dxa"/>
            <w:shd w:val="clear" w:color="auto" w:fill="auto"/>
          </w:tcPr>
          <w:p w:rsidR="00CB496E" w:rsidRPr="00805425" w:rsidRDefault="00CB496E" w:rsidP="00CB496E">
            <w:pPr>
              <w:pStyle w:val="TAC"/>
              <w:rPr>
                <w:rFonts w:eastAsia="Batang"/>
              </w:rPr>
            </w:pPr>
            <w:r>
              <w:rPr>
                <w:rFonts w:eastAsia="Batang"/>
              </w:rPr>
              <w:t>C0</w:t>
            </w:r>
          </w:p>
        </w:tc>
        <w:tc>
          <w:tcPr>
            <w:tcW w:w="876" w:type="dxa"/>
            <w:shd w:val="clear" w:color="auto" w:fill="auto"/>
          </w:tcPr>
          <w:p w:rsidR="00CB496E" w:rsidRPr="00805425" w:rsidRDefault="00CB496E" w:rsidP="00CB496E">
            <w:pPr>
              <w:pStyle w:val="TAC"/>
              <w:rPr>
                <w:rFonts w:eastAsia="Batang"/>
              </w:rPr>
            </w:pPr>
            <w:r w:rsidRPr="00805425">
              <w:rPr>
                <w:rFonts w:eastAsia="Batang"/>
              </w:rPr>
              <w:t>8</w:t>
            </w:r>
          </w:p>
        </w:tc>
        <w:tc>
          <w:tcPr>
            <w:tcW w:w="750" w:type="dxa"/>
            <w:shd w:val="clear" w:color="auto" w:fill="auto"/>
          </w:tcPr>
          <w:p w:rsidR="00CB496E" w:rsidRPr="00805425" w:rsidRDefault="00CB496E" w:rsidP="00CB496E">
            <w:pPr>
              <w:pStyle w:val="TAC"/>
              <w:rPr>
                <w:rFonts w:eastAsia="Batang"/>
              </w:rPr>
            </w:pPr>
            <w:r w:rsidRPr="00805425">
              <w:rPr>
                <w:rFonts w:eastAsia="Batang"/>
              </w:rPr>
              <w:t>0</w:t>
            </w:r>
          </w:p>
        </w:tc>
        <w:tc>
          <w:tcPr>
            <w:tcW w:w="1668" w:type="dxa"/>
            <w:shd w:val="clear" w:color="auto" w:fill="auto"/>
          </w:tcPr>
          <w:p w:rsidR="00CB496E" w:rsidRPr="00805425" w:rsidRDefault="00CB496E" w:rsidP="00CB496E">
            <w:pPr>
              <w:pStyle w:val="TAC"/>
              <w:rPr>
                <w:rFonts w:eastAsia="Batang"/>
              </w:rPr>
            </w:pPr>
            <w:r>
              <w:rPr>
                <w:rFonts w:eastAsia="Batang"/>
              </w:rPr>
              <w:t>4</w:t>
            </w:r>
          </w:p>
        </w:tc>
        <w:tc>
          <w:tcPr>
            <w:tcW w:w="897" w:type="dxa"/>
            <w:shd w:val="clear" w:color="auto" w:fill="auto"/>
          </w:tcPr>
          <w:p w:rsidR="00CB496E" w:rsidRPr="00805425" w:rsidRDefault="00CB496E" w:rsidP="00CB496E">
            <w:pPr>
              <w:pStyle w:val="TAC"/>
              <w:rPr>
                <w:rFonts w:eastAsia="Batang"/>
              </w:rPr>
            </w:pPr>
            <w:r>
              <w:rPr>
                <w:rFonts w:eastAsia="Batang"/>
              </w:rPr>
              <w:t>2</w:t>
            </w:r>
          </w:p>
        </w:tc>
        <w:tc>
          <w:tcPr>
            <w:tcW w:w="937" w:type="dxa"/>
          </w:tcPr>
          <w:p w:rsidR="00CB496E" w:rsidRPr="00805425" w:rsidRDefault="00CB496E" w:rsidP="00CB496E">
            <w:pPr>
              <w:pStyle w:val="TAC"/>
              <w:rPr>
                <w:rFonts w:eastAsia="Batang"/>
              </w:rPr>
            </w:pPr>
            <w:r w:rsidRPr="00805425">
              <w:rPr>
                <w:rFonts w:eastAsia="Batang"/>
              </w:rPr>
              <w:t>1</w:t>
            </w:r>
          </w:p>
        </w:tc>
        <w:tc>
          <w:tcPr>
            <w:tcW w:w="999" w:type="dxa"/>
          </w:tcPr>
          <w:p w:rsidR="00CB496E" w:rsidRPr="00805425" w:rsidRDefault="00CB496E" w:rsidP="00CB496E">
            <w:pPr>
              <w:pStyle w:val="TAC"/>
              <w:rPr>
                <w:rFonts w:eastAsia="Batang"/>
              </w:rPr>
            </w:pPr>
            <w:r>
              <w:rPr>
                <w:rFonts w:eastAsia="Batang"/>
              </w:rPr>
              <w:t>6</w:t>
            </w:r>
          </w:p>
        </w:tc>
      </w:tr>
      <w:tr w:rsidR="00CB496E" w:rsidRPr="00805425" w:rsidTr="003A6CF9">
        <w:trPr>
          <w:jc w:val="center"/>
        </w:trPr>
        <w:tc>
          <w:tcPr>
            <w:tcW w:w="1397" w:type="dxa"/>
            <w:shd w:val="clear" w:color="auto" w:fill="auto"/>
            <w:vAlign w:val="center"/>
          </w:tcPr>
          <w:p w:rsidR="00CB496E" w:rsidRPr="000D41DD" w:rsidRDefault="00CB496E" w:rsidP="00CB496E">
            <w:pPr>
              <w:pStyle w:val="TAC"/>
              <w:rPr>
                <w:rFonts w:eastAsia="Batang"/>
              </w:rPr>
            </w:pPr>
          </w:p>
        </w:tc>
        <w:tc>
          <w:tcPr>
            <w:tcW w:w="1062" w:type="dxa"/>
            <w:shd w:val="clear" w:color="auto" w:fill="auto"/>
          </w:tcPr>
          <w:p w:rsidR="00CB496E" w:rsidRPr="00805425" w:rsidRDefault="00CB496E" w:rsidP="00CB496E">
            <w:pPr>
              <w:pStyle w:val="TAC"/>
              <w:rPr>
                <w:rFonts w:eastAsia="Batang"/>
              </w:rPr>
            </w:pPr>
            <w:r>
              <w:rPr>
                <w:rFonts w:eastAsia="Batang"/>
              </w:rPr>
              <w:t>C0</w:t>
            </w:r>
          </w:p>
        </w:tc>
        <w:tc>
          <w:tcPr>
            <w:tcW w:w="876" w:type="dxa"/>
            <w:shd w:val="clear" w:color="auto" w:fill="auto"/>
          </w:tcPr>
          <w:p w:rsidR="00CB496E" w:rsidRPr="00805425" w:rsidRDefault="00CB496E" w:rsidP="00CB496E">
            <w:pPr>
              <w:pStyle w:val="TAC"/>
              <w:rPr>
                <w:rFonts w:eastAsia="Batang"/>
              </w:rPr>
            </w:pPr>
            <w:r w:rsidRPr="00805425">
              <w:rPr>
                <w:rFonts w:eastAsia="Batang"/>
              </w:rPr>
              <w:t>8</w:t>
            </w:r>
          </w:p>
        </w:tc>
        <w:tc>
          <w:tcPr>
            <w:tcW w:w="750" w:type="dxa"/>
            <w:shd w:val="clear" w:color="auto" w:fill="auto"/>
          </w:tcPr>
          <w:p w:rsidR="00CB496E" w:rsidRPr="00805425" w:rsidRDefault="00CB496E" w:rsidP="00CB496E">
            <w:pPr>
              <w:pStyle w:val="TAC"/>
              <w:rPr>
                <w:rFonts w:eastAsia="Batang"/>
              </w:rPr>
            </w:pPr>
            <w:r w:rsidRPr="00805425">
              <w:rPr>
                <w:rFonts w:eastAsia="Batang"/>
              </w:rPr>
              <w:t>0</w:t>
            </w:r>
          </w:p>
        </w:tc>
        <w:tc>
          <w:tcPr>
            <w:tcW w:w="1668" w:type="dxa"/>
            <w:shd w:val="clear" w:color="auto" w:fill="auto"/>
          </w:tcPr>
          <w:p w:rsidR="00CB496E" w:rsidRPr="00805425" w:rsidRDefault="00CB496E" w:rsidP="00CB496E">
            <w:pPr>
              <w:pStyle w:val="TAC"/>
              <w:rPr>
                <w:rFonts w:eastAsia="Batang"/>
              </w:rPr>
            </w:pPr>
            <w:r>
              <w:rPr>
                <w:rFonts w:eastAsia="Batang"/>
              </w:rPr>
              <w:t>4</w:t>
            </w:r>
          </w:p>
        </w:tc>
        <w:tc>
          <w:tcPr>
            <w:tcW w:w="897" w:type="dxa"/>
            <w:shd w:val="clear" w:color="auto" w:fill="auto"/>
          </w:tcPr>
          <w:p w:rsidR="00CB496E" w:rsidRPr="00805425" w:rsidRDefault="00CB496E" w:rsidP="00CB496E">
            <w:pPr>
              <w:pStyle w:val="TAC"/>
              <w:rPr>
                <w:rFonts w:eastAsia="Batang"/>
              </w:rPr>
            </w:pPr>
            <w:r>
              <w:rPr>
                <w:rFonts w:eastAsia="Batang"/>
              </w:rPr>
              <w:t>2</w:t>
            </w:r>
          </w:p>
        </w:tc>
        <w:tc>
          <w:tcPr>
            <w:tcW w:w="937" w:type="dxa"/>
          </w:tcPr>
          <w:p w:rsidR="00CB496E" w:rsidRPr="00805425" w:rsidRDefault="00CB496E" w:rsidP="00CB496E">
            <w:pPr>
              <w:pStyle w:val="TAC"/>
              <w:rPr>
                <w:rFonts w:eastAsia="Batang"/>
              </w:rPr>
            </w:pPr>
            <w:r w:rsidRPr="00805425">
              <w:rPr>
                <w:rFonts w:eastAsia="Batang"/>
              </w:rPr>
              <w:t>2</w:t>
            </w:r>
          </w:p>
        </w:tc>
        <w:tc>
          <w:tcPr>
            <w:tcW w:w="999" w:type="dxa"/>
          </w:tcPr>
          <w:p w:rsidR="00CB496E" w:rsidRPr="00805425" w:rsidRDefault="00CB496E" w:rsidP="00CB496E">
            <w:pPr>
              <w:pStyle w:val="TAC"/>
              <w:rPr>
                <w:rFonts w:eastAsia="Batang"/>
              </w:rPr>
            </w:pPr>
            <w:r>
              <w:rPr>
                <w:rFonts w:eastAsia="Batang"/>
              </w:rPr>
              <w:t>6</w:t>
            </w:r>
          </w:p>
        </w:tc>
      </w:tr>
      <w:tr w:rsidR="00CB496E" w:rsidRPr="00805425" w:rsidTr="003A6CF9">
        <w:trPr>
          <w:jc w:val="center"/>
        </w:trPr>
        <w:tc>
          <w:tcPr>
            <w:tcW w:w="1397" w:type="dxa"/>
            <w:shd w:val="clear" w:color="auto" w:fill="auto"/>
            <w:vAlign w:val="center"/>
          </w:tcPr>
          <w:p w:rsidR="00CB496E" w:rsidRPr="000D41DD" w:rsidRDefault="00CB496E" w:rsidP="00CB496E">
            <w:pPr>
              <w:pStyle w:val="TAC"/>
              <w:rPr>
                <w:rFonts w:eastAsia="Batang"/>
              </w:rPr>
            </w:pPr>
          </w:p>
        </w:tc>
        <w:tc>
          <w:tcPr>
            <w:tcW w:w="1062" w:type="dxa"/>
            <w:shd w:val="clear" w:color="auto" w:fill="auto"/>
          </w:tcPr>
          <w:p w:rsidR="00CB496E" w:rsidRPr="00805425" w:rsidRDefault="00CB496E" w:rsidP="00CB496E">
            <w:pPr>
              <w:pStyle w:val="TAC"/>
              <w:rPr>
                <w:rFonts w:eastAsia="Batang"/>
              </w:rPr>
            </w:pPr>
            <w:r>
              <w:rPr>
                <w:rFonts w:eastAsia="Batang"/>
              </w:rPr>
              <w:t>C0</w:t>
            </w:r>
          </w:p>
        </w:tc>
        <w:tc>
          <w:tcPr>
            <w:tcW w:w="876" w:type="dxa"/>
            <w:shd w:val="clear" w:color="auto" w:fill="auto"/>
          </w:tcPr>
          <w:p w:rsidR="00CB496E" w:rsidRPr="00805425" w:rsidRDefault="00CB496E" w:rsidP="00CB496E">
            <w:pPr>
              <w:pStyle w:val="TAC"/>
              <w:rPr>
                <w:rFonts w:eastAsia="Batang"/>
              </w:rPr>
            </w:pPr>
            <w:r w:rsidRPr="00805425">
              <w:rPr>
                <w:rFonts w:eastAsia="Batang"/>
              </w:rPr>
              <w:t>4</w:t>
            </w:r>
          </w:p>
        </w:tc>
        <w:tc>
          <w:tcPr>
            <w:tcW w:w="750" w:type="dxa"/>
            <w:shd w:val="clear" w:color="auto" w:fill="auto"/>
          </w:tcPr>
          <w:p w:rsidR="00CB496E" w:rsidRPr="00805425" w:rsidRDefault="00CB496E" w:rsidP="00CB496E">
            <w:pPr>
              <w:pStyle w:val="TAC"/>
              <w:rPr>
                <w:rFonts w:eastAsia="Batang"/>
              </w:rPr>
            </w:pPr>
            <w:r w:rsidRPr="00805425">
              <w:rPr>
                <w:rFonts w:eastAsia="Batang"/>
              </w:rPr>
              <w:t>0</w:t>
            </w:r>
          </w:p>
        </w:tc>
        <w:tc>
          <w:tcPr>
            <w:tcW w:w="1668" w:type="dxa"/>
            <w:shd w:val="clear" w:color="auto" w:fill="auto"/>
          </w:tcPr>
          <w:p w:rsidR="00CB496E" w:rsidRPr="00805425" w:rsidRDefault="00CB496E" w:rsidP="00CB496E">
            <w:pPr>
              <w:pStyle w:val="TAC"/>
              <w:rPr>
                <w:rFonts w:eastAsia="Batang"/>
              </w:rPr>
            </w:pPr>
            <w:r>
              <w:rPr>
                <w:rFonts w:eastAsia="Batang"/>
              </w:rPr>
              <w:t>4</w:t>
            </w:r>
          </w:p>
        </w:tc>
        <w:tc>
          <w:tcPr>
            <w:tcW w:w="897" w:type="dxa"/>
            <w:shd w:val="clear" w:color="auto" w:fill="auto"/>
          </w:tcPr>
          <w:p w:rsidR="00CB496E" w:rsidRPr="00805425" w:rsidRDefault="00CB496E" w:rsidP="00CB496E">
            <w:pPr>
              <w:pStyle w:val="TAC"/>
              <w:rPr>
                <w:rFonts w:eastAsia="Batang"/>
              </w:rPr>
            </w:pPr>
            <w:r>
              <w:rPr>
                <w:rFonts w:eastAsia="Batang"/>
              </w:rPr>
              <w:t>2</w:t>
            </w:r>
          </w:p>
        </w:tc>
        <w:tc>
          <w:tcPr>
            <w:tcW w:w="937" w:type="dxa"/>
          </w:tcPr>
          <w:p w:rsidR="00CB496E" w:rsidRPr="00805425" w:rsidRDefault="00CB496E" w:rsidP="00CB496E">
            <w:pPr>
              <w:pStyle w:val="TAC"/>
              <w:rPr>
                <w:rFonts w:eastAsia="Batang"/>
              </w:rPr>
            </w:pPr>
            <w:r w:rsidRPr="00805425">
              <w:rPr>
                <w:rFonts w:eastAsia="Batang"/>
              </w:rPr>
              <w:t>1</w:t>
            </w:r>
          </w:p>
        </w:tc>
        <w:tc>
          <w:tcPr>
            <w:tcW w:w="999" w:type="dxa"/>
          </w:tcPr>
          <w:p w:rsidR="00CB496E" w:rsidRPr="00805425" w:rsidRDefault="00CB496E" w:rsidP="00CB496E">
            <w:pPr>
              <w:pStyle w:val="TAC"/>
              <w:rPr>
                <w:rFonts w:eastAsia="Batang"/>
              </w:rPr>
            </w:pPr>
            <w:r>
              <w:rPr>
                <w:rFonts w:eastAsia="Batang"/>
              </w:rPr>
              <w:t>6</w:t>
            </w:r>
          </w:p>
        </w:tc>
      </w:tr>
      <w:tr w:rsidR="00CB496E" w:rsidRPr="00805425" w:rsidTr="003A6CF9">
        <w:trPr>
          <w:jc w:val="center"/>
        </w:trPr>
        <w:tc>
          <w:tcPr>
            <w:tcW w:w="1397" w:type="dxa"/>
            <w:shd w:val="clear" w:color="auto" w:fill="auto"/>
            <w:vAlign w:val="center"/>
          </w:tcPr>
          <w:p w:rsidR="00CB496E" w:rsidRPr="000D41DD" w:rsidRDefault="00CB496E" w:rsidP="00CB496E">
            <w:pPr>
              <w:pStyle w:val="TAC"/>
              <w:rPr>
                <w:rFonts w:eastAsia="Batang"/>
              </w:rPr>
            </w:pPr>
          </w:p>
        </w:tc>
        <w:tc>
          <w:tcPr>
            <w:tcW w:w="1062" w:type="dxa"/>
            <w:shd w:val="clear" w:color="auto" w:fill="auto"/>
          </w:tcPr>
          <w:p w:rsidR="00CB496E" w:rsidRPr="00805425" w:rsidRDefault="00CB496E" w:rsidP="00CB496E">
            <w:pPr>
              <w:pStyle w:val="TAC"/>
              <w:rPr>
                <w:rFonts w:eastAsia="Batang"/>
              </w:rPr>
            </w:pPr>
            <w:r>
              <w:rPr>
                <w:rFonts w:eastAsia="Batang"/>
              </w:rPr>
              <w:t>C0</w:t>
            </w:r>
          </w:p>
        </w:tc>
        <w:tc>
          <w:tcPr>
            <w:tcW w:w="876" w:type="dxa"/>
            <w:shd w:val="clear" w:color="auto" w:fill="auto"/>
          </w:tcPr>
          <w:p w:rsidR="00CB496E" w:rsidRPr="00805425" w:rsidRDefault="00CB496E" w:rsidP="00CB496E">
            <w:pPr>
              <w:pStyle w:val="TAC"/>
              <w:rPr>
                <w:rFonts w:eastAsia="Batang"/>
              </w:rPr>
            </w:pPr>
            <w:r w:rsidRPr="00805425">
              <w:rPr>
                <w:rFonts w:eastAsia="Batang"/>
              </w:rPr>
              <w:t>4</w:t>
            </w:r>
          </w:p>
        </w:tc>
        <w:tc>
          <w:tcPr>
            <w:tcW w:w="750" w:type="dxa"/>
            <w:shd w:val="clear" w:color="auto" w:fill="auto"/>
          </w:tcPr>
          <w:p w:rsidR="00CB496E" w:rsidRPr="00805425" w:rsidRDefault="00CB496E" w:rsidP="00CB496E">
            <w:pPr>
              <w:pStyle w:val="TAC"/>
              <w:rPr>
                <w:rFonts w:eastAsia="Batang"/>
              </w:rPr>
            </w:pPr>
            <w:r w:rsidRPr="00805425">
              <w:rPr>
                <w:rFonts w:eastAsia="Batang"/>
              </w:rPr>
              <w:t>0</w:t>
            </w:r>
          </w:p>
        </w:tc>
        <w:tc>
          <w:tcPr>
            <w:tcW w:w="1668" w:type="dxa"/>
            <w:shd w:val="clear" w:color="auto" w:fill="auto"/>
          </w:tcPr>
          <w:p w:rsidR="00CB496E" w:rsidRPr="00805425" w:rsidRDefault="00CB496E" w:rsidP="00CB496E">
            <w:pPr>
              <w:pStyle w:val="TAC"/>
              <w:rPr>
                <w:rFonts w:eastAsia="Batang"/>
              </w:rPr>
            </w:pPr>
            <w:r>
              <w:rPr>
                <w:rFonts w:eastAsia="Batang"/>
              </w:rPr>
              <w:t>4</w:t>
            </w:r>
          </w:p>
        </w:tc>
        <w:tc>
          <w:tcPr>
            <w:tcW w:w="897" w:type="dxa"/>
            <w:shd w:val="clear" w:color="auto" w:fill="auto"/>
          </w:tcPr>
          <w:p w:rsidR="00CB496E" w:rsidRPr="00805425" w:rsidRDefault="00CB496E" w:rsidP="00CB496E">
            <w:pPr>
              <w:pStyle w:val="TAC"/>
              <w:rPr>
                <w:rFonts w:eastAsia="Batang"/>
              </w:rPr>
            </w:pPr>
            <w:r>
              <w:rPr>
                <w:rFonts w:eastAsia="Batang"/>
              </w:rPr>
              <w:t>2</w:t>
            </w:r>
          </w:p>
        </w:tc>
        <w:tc>
          <w:tcPr>
            <w:tcW w:w="937" w:type="dxa"/>
          </w:tcPr>
          <w:p w:rsidR="00CB496E" w:rsidRPr="00805425" w:rsidRDefault="00CB496E" w:rsidP="00CB496E">
            <w:pPr>
              <w:pStyle w:val="TAC"/>
              <w:rPr>
                <w:rFonts w:eastAsia="Batang"/>
              </w:rPr>
            </w:pPr>
            <w:r w:rsidRPr="00805425">
              <w:rPr>
                <w:rFonts w:eastAsia="Batang"/>
              </w:rPr>
              <w:t>2</w:t>
            </w:r>
          </w:p>
        </w:tc>
        <w:tc>
          <w:tcPr>
            <w:tcW w:w="999" w:type="dxa"/>
          </w:tcPr>
          <w:p w:rsidR="00CB496E" w:rsidRPr="00805425" w:rsidRDefault="00CB496E" w:rsidP="00CB496E">
            <w:pPr>
              <w:pStyle w:val="TAC"/>
              <w:rPr>
                <w:rFonts w:eastAsia="Batang"/>
              </w:rPr>
            </w:pPr>
            <w:r>
              <w:rPr>
                <w:rFonts w:eastAsia="Batang"/>
              </w:rPr>
              <w:t>6</w:t>
            </w:r>
          </w:p>
        </w:tc>
      </w:tr>
      <w:tr w:rsidR="00CB496E" w:rsidRPr="00805425" w:rsidTr="003A6CF9">
        <w:trPr>
          <w:jc w:val="center"/>
        </w:trPr>
        <w:tc>
          <w:tcPr>
            <w:tcW w:w="1397" w:type="dxa"/>
            <w:shd w:val="clear" w:color="auto" w:fill="auto"/>
            <w:vAlign w:val="center"/>
          </w:tcPr>
          <w:p w:rsidR="00CB496E" w:rsidRPr="000D41DD" w:rsidRDefault="00CB496E" w:rsidP="00CB496E">
            <w:pPr>
              <w:pStyle w:val="TAC"/>
              <w:rPr>
                <w:rFonts w:eastAsia="Batang"/>
              </w:rPr>
            </w:pPr>
          </w:p>
        </w:tc>
        <w:tc>
          <w:tcPr>
            <w:tcW w:w="1062" w:type="dxa"/>
            <w:shd w:val="clear" w:color="auto" w:fill="auto"/>
          </w:tcPr>
          <w:p w:rsidR="00CB496E" w:rsidRPr="00805425" w:rsidRDefault="00CB496E" w:rsidP="00CB496E">
            <w:pPr>
              <w:pStyle w:val="TAC"/>
              <w:rPr>
                <w:rFonts w:eastAsia="Batang"/>
              </w:rPr>
            </w:pPr>
            <w:r>
              <w:rPr>
                <w:rFonts w:eastAsia="Batang"/>
              </w:rPr>
              <w:t>C0</w:t>
            </w:r>
          </w:p>
        </w:tc>
        <w:tc>
          <w:tcPr>
            <w:tcW w:w="876" w:type="dxa"/>
            <w:shd w:val="clear" w:color="auto" w:fill="auto"/>
          </w:tcPr>
          <w:p w:rsidR="00CB496E" w:rsidRPr="00805425" w:rsidRDefault="00CB496E" w:rsidP="00CB496E">
            <w:pPr>
              <w:pStyle w:val="TAC"/>
              <w:rPr>
                <w:rFonts w:eastAsia="Batang"/>
              </w:rPr>
            </w:pPr>
            <w:r w:rsidRPr="00805425">
              <w:rPr>
                <w:rFonts w:eastAsia="Batang"/>
              </w:rPr>
              <w:t>2</w:t>
            </w:r>
          </w:p>
        </w:tc>
        <w:tc>
          <w:tcPr>
            <w:tcW w:w="750" w:type="dxa"/>
            <w:shd w:val="clear" w:color="auto" w:fill="auto"/>
          </w:tcPr>
          <w:p w:rsidR="00CB496E" w:rsidRPr="00805425" w:rsidRDefault="00CB496E" w:rsidP="00CB496E">
            <w:pPr>
              <w:pStyle w:val="TAC"/>
              <w:rPr>
                <w:rFonts w:eastAsia="Batang"/>
              </w:rPr>
            </w:pPr>
            <w:r w:rsidRPr="00805425">
              <w:rPr>
                <w:rFonts w:eastAsia="Batang"/>
              </w:rPr>
              <w:t>0</w:t>
            </w:r>
          </w:p>
        </w:tc>
        <w:tc>
          <w:tcPr>
            <w:tcW w:w="1668" w:type="dxa"/>
            <w:shd w:val="clear" w:color="auto" w:fill="auto"/>
          </w:tcPr>
          <w:p w:rsidR="00CB496E" w:rsidRPr="00805425" w:rsidRDefault="00CB496E" w:rsidP="00CB496E">
            <w:pPr>
              <w:pStyle w:val="TAC"/>
              <w:rPr>
                <w:rFonts w:eastAsia="Batang"/>
              </w:rPr>
            </w:pPr>
            <w:r>
              <w:rPr>
                <w:rFonts w:eastAsia="Batang"/>
              </w:rPr>
              <w:t>4</w:t>
            </w:r>
          </w:p>
        </w:tc>
        <w:tc>
          <w:tcPr>
            <w:tcW w:w="897" w:type="dxa"/>
            <w:shd w:val="clear" w:color="auto" w:fill="auto"/>
          </w:tcPr>
          <w:p w:rsidR="00CB496E" w:rsidRPr="00805425" w:rsidRDefault="00CB496E" w:rsidP="00CB496E">
            <w:pPr>
              <w:pStyle w:val="TAC"/>
              <w:rPr>
                <w:rFonts w:eastAsia="Batang"/>
              </w:rPr>
            </w:pPr>
            <w:r>
              <w:rPr>
                <w:rFonts w:eastAsia="Batang"/>
              </w:rPr>
              <w:t>2</w:t>
            </w:r>
          </w:p>
        </w:tc>
        <w:tc>
          <w:tcPr>
            <w:tcW w:w="937" w:type="dxa"/>
          </w:tcPr>
          <w:p w:rsidR="00CB496E" w:rsidRPr="00805425" w:rsidRDefault="00CB496E" w:rsidP="00CB496E">
            <w:pPr>
              <w:pStyle w:val="TAC"/>
              <w:rPr>
                <w:rFonts w:eastAsia="Batang"/>
              </w:rPr>
            </w:pPr>
            <w:r w:rsidRPr="00805425">
              <w:rPr>
                <w:rFonts w:eastAsia="Batang"/>
              </w:rPr>
              <w:t>1</w:t>
            </w:r>
          </w:p>
        </w:tc>
        <w:tc>
          <w:tcPr>
            <w:tcW w:w="999" w:type="dxa"/>
          </w:tcPr>
          <w:p w:rsidR="00CB496E" w:rsidRPr="00805425" w:rsidRDefault="00CB496E" w:rsidP="00CB496E">
            <w:pPr>
              <w:pStyle w:val="TAC"/>
              <w:rPr>
                <w:rFonts w:eastAsia="Batang"/>
              </w:rPr>
            </w:pPr>
            <w:r>
              <w:rPr>
                <w:rFonts w:eastAsia="Batang"/>
              </w:rPr>
              <w:t>6</w:t>
            </w:r>
          </w:p>
        </w:tc>
      </w:tr>
      <w:tr w:rsidR="00CB496E" w:rsidRPr="00805425" w:rsidTr="003A6CF9">
        <w:trPr>
          <w:jc w:val="center"/>
        </w:trPr>
        <w:tc>
          <w:tcPr>
            <w:tcW w:w="1397" w:type="dxa"/>
            <w:shd w:val="clear" w:color="auto" w:fill="auto"/>
            <w:vAlign w:val="center"/>
          </w:tcPr>
          <w:p w:rsidR="00CB496E" w:rsidRPr="000D41DD" w:rsidRDefault="00CB496E" w:rsidP="00CB496E">
            <w:pPr>
              <w:pStyle w:val="TAC"/>
              <w:rPr>
                <w:rFonts w:eastAsia="Batang"/>
              </w:rPr>
            </w:pPr>
          </w:p>
        </w:tc>
        <w:tc>
          <w:tcPr>
            <w:tcW w:w="1062" w:type="dxa"/>
            <w:shd w:val="clear" w:color="auto" w:fill="auto"/>
          </w:tcPr>
          <w:p w:rsidR="00CB496E" w:rsidRPr="00805425" w:rsidRDefault="00CB496E" w:rsidP="00CB496E">
            <w:pPr>
              <w:pStyle w:val="TAC"/>
              <w:rPr>
                <w:rFonts w:eastAsia="Batang"/>
              </w:rPr>
            </w:pPr>
            <w:r>
              <w:rPr>
                <w:rFonts w:eastAsia="Batang"/>
              </w:rPr>
              <w:t>C0</w:t>
            </w:r>
          </w:p>
        </w:tc>
        <w:tc>
          <w:tcPr>
            <w:tcW w:w="876" w:type="dxa"/>
            <w:shd w:val="clear" w:color="auto" w:fill="auto"/>
          </w:tcPr>
          <w:p w:rsidR="00CB496E" w:rsidRPr="00805425" w:rsidRDefault="00CB496E" w:rsidP="00CB496E">
            <w:pPr>
              <w:pStyle w:val="TAC"/>
              <w:rPr>
                <w:rFonts w:eastAsia="Batang"/>
              </w:rPr>
            </w:pPr>
            <w:r w:rsidRPr="00805425">
              <w:rPr>
                <w:rFonts w:eastAsia="Batang"/>
              </w:rPr>
              <w:t>2</w:t>
            </w:r>
          </w:p>
        </w:tc>
        <w:tc>
          <w:tcPr>
            <w:tcW w:w="750" w:type="dxa"/>
            <w:shd w:val="clear" w:color="auto" w:fill="auto"/>
          </w:tcPr>
          <w:p w:rsidR="00CB496E" w:rsidRPr="00805425" w:rsidRDefault="00CB496E" w:rsidP="00CB496E">
            <w:pPr>
              <w:pStyle w:val="TAC"/>
              <w:rPr>
                <w:rFonts w:eastAsia="Batang"/>
              </w:rPr>
            </w:pPr>
            <w:r w:rsidRPr="00805425">
              <w:rPr>
                <w:rFonts w:eastAsia="Batang"/>
              </w:rPr>
              <w:t>0</w:t>
            </w:r>
          </w:p>
        </w:tc>
        <w:tc>
          <w:tcPr>
            <w:tcW w:w="1668" w:type="dxa"/>
            <w:shd w:val="clear" w:color="auto" w:fill="auto"/>
          </w:tcPr>
          <w:p w:rsidR="00CB496E" w:rsidRPr="00805425" w:rsidRDefault="00CB496E" w:rsidP="00CB496E">
            <w:pPr>
              <w:pStyle w:val="TAC"/>
              <w:rPr>
                <w:rFonts w:eastAsia="Batang"/>
              </w:rPr>
            </w:pPr>
            <w:r>
              <w:rPr>
                <w:rFonts w:eastAsia="Batang"/>
              </w:rPr>
              <w:t>4</w:t>
            </w:r>
          </w:p>
        </w:tc>
        <w:tc>
          <w:tcPr>
            <w:tcW w:w="897" w:type="dxa"/>
            <w:shd w:val="clear" w:color="auto" w:fill="auto"/>
          </w:tcPr>
          <w:p w:rsidR="00CB496E" w:rsidRPr="00805425" w:rsidRDefault="00CB496E" w:rsidP="00CB496E">
            <w:pPr>
              <w:pStyle w:val="TAC"/>
              <w:rPr>
                <w:rFonts w:eastAsia="Batang"/>
              </w:rPr>
            </w:pPr>
            <w:r>
              <w:rPr>
                <w:rFonts w:eastAsia="Batang"/>
              </w:rPr>
              <w:t>2</w:t>
            </w:r>
          </w:p>
        </w:tc>
        <w:tc>
          <w:tcPr>
            <w:tcW w:w="937" w:type="dxa"/>
          </w:tcPr>
          <w:p w:rsidR="00CB496E" w:rsidRPr="00805425" w:rsidRDefault="00CB496E" w:rsidP="00CB496E">
            <w:pPr>
              <w:pStyle w:val="TAC"/>
              <w:rPr>
                <w:rFonts w:eastAsia="Batang"/>
              </w:rPr>
            </w:pPr>
            <w:r w:rsidRPr="00805425">
              <w:rPr>
                <w:rFonts w:eastAsia="Batang"/>
              </w:rPr>
              <w:t>2</w:t>
            </w:r>
          </w:p>
        </w:tc>
        <w:tc>
          <w:tcPr>
            <w:tcW w:w="999" w:type="dxa"/>
          </w:tcPr>
          <w:p w:rsidR="00CB496E" w:rsidRPr="00805425" w:rsidRDefault="00CB496E" w:rsidP="00CB496E">
            <w:pPr>
              <w:pStyle w:val="TAC"/>
              <w:rPr>
                <w:rFonts w:eastAsia="Batang"/>
              </w:rPr>
            </w:pPr>
            <w:r>
              <w:rPr>
                <w:rFonts w:eastAsia="Batang"/>
              </w:rPr>
              <w:t>6</w:t>
            </w:r>
          </w:p>
        </w:tc>
      </w:tr>
      <w:tr w:rsidR="00CB496E" w:rsidRPr="00805425" w:rsidTr="003A6CF9">
        <w:trPr>
          <w:jc w:val="center"/>
        </w:trPr>
        <w:tc>
          <w:tcPr>
            <w:tcW w:w="1397" w:type="dxa"/>
            <w:shd w:val="clear" w:color="auto" w:fill="auto"/>
            <w:vAlign w:val="center"/>
          </w:tcPr>
          <w:p w:rsidR="00CB496E" w:rsidRPr="000D41DD" w:rsidRDefault="00CB496E" w:rsidP="00CB496E">
            <w:pPr>
              <w:pStyle w:val="TAC"/>
              <w:rPr>
                <w:rFonts w:eastAsia="Batang"/>
              </w:rPr>
            </w:pPr>
          </w:p>
        </w:tc>
        <w:tc>
          <w:tcPr>
            <w:tcW w:w="1062" w:type="dxa"/>
            <w:shd w:val="clear" w:color="auto" w:fill="auto"/>
          </w:tcPr>
          <w:p w:rsidR="00CB496E" w:rsidRPr="00805425" w:rsidRDefault="00CB496E" w:rsidP="00CB496E">
            <w:pPr>
              <w:pStyle w:val="TAC"/>
              <w:rPr>
                <w:rFonts w:eastAsia="Batang"/>
              </w:rPr>
            </w:pPr>
            <w:r>
              <w:rPr>
                <w:rFonts w:eastAsia="Batang"/>
              </w:rPr>
              <w:t>C0</w:t>
            </w:r>
          </w:p>
        </w:tc>
        <w:tc>
          <w:tcPr>
            <w:tcW w:w="876" w:type="dxa"/>
            <w:shd w:val="clear" w:color="auto" w:fill="auto"/>
          </w:tcPr>
          <w:p w:rsidR="00CB496E" w:rsidRPr="00805425" w:rsidRDefault="00CB496E" w:rsidP="00CB496E">
            <w:pPr>
              <w:pStyle w:val="TAC"/>
              <w:rPr>
                <w:rFonts w:eastAsia="Batang"/>
              </w:rPr>
            </w:pPr>
            <w:r w:rsidRPr="00805425">
              <w:rPr>
                <w:rFonts w:eastAsia="Batang"/>
              </w:rPr>
              <w:t>2</w:t>
            </w:r>
          </w:p>
        </w:tc>
        <w:tc>
          <w:tcPr>
            <w:tcW w:w="750" w:type="dxa"/>
            <w:shd w:val="clear" w:color="auto" w:fill="auto"/>
          </w:tcPr>
          <w:p w:rsidR="00CB496E" w:rsidRPr="00805425" w:rsidRDefault="00CB496E" w:rsidP="00CB496E">
            <w:pPr>
              <w:pStyle w:val="TAC"/>
              <w:rPr>
                <w:rFonts w:eastAsia="Batang"/>
              </w:rPr>
            </w:pPr>
            <w:r w:rsidRPr="00805425">
              <w:rPr>
                <w:rFonts w:eastAsia="Batang"/>
              </w:rPr>
              <w:t>0</w:t>
            </w:r>
          </w:p>
        </w:tc>
        <w:tc>
          <w:tcPr>
            <w:tcW w:w="1668" w:type="dxa"/>
            <w:shd w:val="clear" w:color="auto" w:fill="auto"/>
          </w:tcPr>
          <w:p w:rsidR="00CB496E" w:rsidRPr="00805425" w:rsidRDefault="00CB496E" w:rsidP="00CB496E">
            <w:pPr>
              <w:pStyle w:val="TAC"/>
              <w:rPr>
                <w:rFonts w:eastAsia="Batang"/>
              </w:rPr>
            </w:pPr>
            <w:r>
              <w:rPr>
                <w:rFonts w:eastAsia="Batang"/>
              </w:rPr>
              <w:t>1</w:t>
            </w:r>
          </w:p>
        </w:tc>
        <w:tc>
          <w:tcPr>
            <w:tcW w:w="897" w:type="dxa"/>
            <w:shd w:val="clear" w:color="auto" w:fill="auto"/>
          </w:tcPr>
          <w:p w:rsidR="00CB496E" w:rsidRPr="00805425" w:rsidRDefault="00CB496E" w:rsidP="00CB496E">
            <w:pPr>
              <w:pStyle w:val="TAC"/>
              <w:rPr>
                <w:rFonts w:eastAsia="Batang"/>
              </w:rPr>
            </w:pPr>
            <w:r>
              <w:rPr>
                <w:rFonts w:eastAsia="Batang"/>
              </w:rPr>
              <w:t>2</w:t>
            </w:r>
          </w:p>
        </w:tc>
        <w:tc>
          <w:tcPr>
            <w:tcW w:w="937" w:type="dxa"/>
          </w:tcPr>
          <w:p w:rsidR="00CB496E" w:rsidRPr="00805425" w:rsidRDefault="00CB496E" w:rsidP="00CB496E">
            <w:pPr>
              <w:pStyle w:val="TAC"/>
              <w:rPr>
                <w:rFonts w:eastAsia="Batang"/>
              </w:rPr>
            </w:pPr>
            <w:r w:rsidRPr="00805425">
              <w:rPr>
                <w:rFonts w:eastAsia="Batang"/>
              </w:rPr>
              <w:t>1</w:t>
            </w:r>
          </w:p>
        </w:tc>
        <w:tc>
          <w:tcPr>
            <w:tcW w:w="999" w:type="dxa"/>
          </w:tcPr>
          <w:p w:rsidR="00CB496E" w:rsidRPr="00805425" w:rsidRDefault="00CB496E" w:rsidP="00CB496E">
            <w:pPr>
              <w:pStyle w:val="TAC"/>
              <w:rPr>
                <w:rFonts w:eastAsia="Batang"/>
              </w:rPr>
            </w:pPr>
            <w:r>
              <w:rPr>
                <w:rFonts w:eastAsia="Batang"/>
              </w:rPr>
              <w:t>6</w:t>
            </w:r>
          </w:p>
        </w:tc>
      </w:tr>
      <w:tr w:rsidR="00CB496E" w:rsidRPr="00805425" w:rsidTr="003A6CF9">
        <w:trPr>
          <w:jc w:val="center"/>
        </w:trPr>
        <w:tc>
          <w:tcPr>
            <w:tcW w:w="1397" w:type="dxa"/>
            <w:shd w:val="clear" w:color="auto" w:fill="auto"/>
            <w:vAlign w:val="center"/>
          </w:tcPr>
          <w:p w:rsidR="00CB496E" w:rsidRPr="000D41DD" w:rsidRDefault="00CB496E" w:rsidP="00CB496E">
            <w:pPr>
              <w:pStyle w:val="TAC"/>
              <w:rPr>
                <w:rFonts w:eastAsia="Batang"/>
              </w:rPr>
            </w:pPr>
          </w:p>
        </w:tc>
        <w:tc>
          <w:tcPr>
            <w:tcW w:w="1062" w:type="dxa"/>
            <w:shd w:val="clear" w:color="auto" w:fill="auto"/>
          </w:tcPr>
          <w:p w:rsidR="00CB496E" w:rsidRPr="00805425" w:rsidRDefault="00CB496E" w:rsidP="00CB496E">
            <w:pPr>
              <w:pStyle w:val="TAC"/>
              <w:rPr>
                <w:rFonts w:eastAsia="Batang"/>
              </w:rPr>
            </w:pPr>
            <w:r>
              <w:rPr>
                <w:rFonts w:eastAsia="Batang"/>
              </w:rPr>
              <w:t>C0</w:t>
            </w:r>
          </w:p>
        </w:tc>
        <w:tc>
          <w:tcPr>
            <w:tcW w:w="876" w:type="dxa"/>
            <w:shd w:val="clear" w:color="auto" w:fill="auto"/>
          </w:tcPr>
          <w:p w:rsidR="00CB496E" w:rsidRPr="00805425" w:rsidRDefault="00CB496E" w:rsidP="00CB496E">
            <w:pPr>
              <w:pStyle w:val="TAC"/>
              <w:rPr>
                <w:rFonts w:eastAsia="Batang"/>
              </w:rPr>
            </w:pPr>
            <w:r w:rsidRPr="00805425">
              <w:rPr>
                <w:rFonts w:eastAsia="Batang"/>
              </w:rPr>
              <w:t>2</w:t>
            </w:r>
          </w:p>
        </w:tc>
        <w:tc>
          <w:tcPr>
            <w:tcW w:w="750" w:type="dxa"/>
            <w:shd w:val="clear" w:color="auto" w:fill="auto"/>
          </w:tcPr>
          <w:p w:rsidR="00CB496E" w:rsidRPr="00805425" w:rsidRDefault="00CB496E" w:rsidP="00CB496E">
            <w:pPr>
              <w:pStyle w:val="TAC"/>
              <w:rPr>
                <w:rFonts w:eastAsia="Batang"/>
              </w:rPr>
            </w:pPr>
            <w:r w:rsidRPr="00805425">
              <w:rPr>
                <w:rFonts w:eastAsia="Batang"/>
              </w:rPr>
              <w:t>0</w:t>
            </w:r>
          </w:p>
        </w:tc>
        <w:tc>
          <w:tcPr>
            <w:tcW w:w="1668" w:type="dxa"/>
            <w:shd w:val="clear" w:color="auto" w:fill="auto"/>
          </w:tcPr>
          <w:p w:rsidR="00CB496E" w:rsidRPr="00805425" w:rsidRDefault="00CB496E" w:rsidP="00CB496E">
            <w:pPr>
              <w:pStyle w:val="TAC"/>
              <w:rPr>
                <w:rFonts w:eastAsia="Batang"/>
              </w:rPr>
            </w:pPr>
            <w:r>
              <w:rPr>
                <w:rFonts w:eastAsia="Batang"/>
              </w:rPr>
              <w:t>9</w:t>
            </w:r>
          </w:p>
        </w:tc>
        <w:tc>
          <w:tcPr>
            <w:tcW w:w="897" w:type="dxa"/>
            <w:shd w:val="clear" w:color="auto" w:fill="auto"/>
          </w:tcPr>
          <w:p w:rsidR="00CB496E" w:rsidRPr="00805425" w:rsidRDefault="00CB496E" w:rsidP="00CB496E">
            <w:pPr>
              <w:pStyle w:val="TAC"/>
              <w:rPr>
                <w:rFonts w:eastAsia="Batang"/>
              </w:rPr>
            </w:pPr>
            <w:r>
              <w:rPr>
                <w:rFonts w:eastAsia="Batang"/>
              </w:rPr>
              <w:t>2</w:t>
            </w:r>
          </w:p>
        </w:tc>
        <w:tc>
          <w:tcPr>
            <w:tcW w:w="937" w:type="dxa"/>
          </w:tcPr>
          <w:p w:rsidR="00CB496E" w:rsidRPr="00805425" w:rsidRDefault="00CB496E" w:rsidP="00CB496E">
            <w:pPr>
              <w:pStyle w:val="TAC"/>
              <w:rPr>
                <w:rFonts w:eastAsia="Batang"/>
              </w:rPr>
            </w:pPr>
            <w:r w:rsidRPr="00805425">
              <w:rPr>
                <w:rFonts w:eastAsia="Batang"/>
              </w:rPr>
              <w:t>1</w:t>
            </w:r>
          </w:p>
        </w:tc>
        <w:tc>
          <w:tcPr>
            <w:tcW w:w="999" w:type="dxa"/>
          </w:tcPr>
          <w:p w:rsidR="00CB496E" w:rsidRPr="00805425" w:rsidRDefault="00CB496E" w:rsidP="00CB496E">
            <w:pPr>
              <w:pStyle w:val="TAC"/>
              <w:rPr>
                <w:rFonts w:eastAsia="Batang"/>
              </w:rPr>
            </w:pPr>
            <w:r>
              <w:rPr>
                <w:rFonts w:eastAsia="Batang"/>
              </w:rPr>
              <w:t>6</w:t>
            </w:r>
          </w:p>
        </w:tc>
      </w:tr>
      <w:tr w:rsidR="00CB496E" w:rsidRPr="00805425" w:rsidTr="003A6CF9">
        <w:trPr>
          <w:jc w:val="center"/>
        </w:trPr>
        <w:tc>
          <w:tcPr>
            <w:tcW w:w="1397" w:type="dxa"/>
            <w:shd w:val="clear" w:color="auto" w:fill="auto"/>
            <w:vAlign w:val="center"/>
          </w:tcPr>
          <w:p w:rsidR="00CB496E" w:rsidRPr="000D41DD" w:rsidRDefault="00CB496E" w:rsidP="00CB496E">
            <w:pPr>
              <w:pStyle w:val="TAC"/>
              <w:rPr>
                <w:rFonts w:eastAsia="Batang"/>
              </w:rPr>
            </w:pPr>
          </w:p>
        </w:tc>
        <w:tc>
          <w:tcPr>
            <w:tcW w:w="1062" w:type="dxa"/>
            <w:shd w:val="clear" w:color="auto" w:fill="auto"/>
          </w:tcPr>
          <w:p w:rsidR="00CB496E" w:rsidRPr="00805425" w:rsidRDefault="00CB496E" w:rsidP="00CB496E">
            <w:pPr>
              <w:pStyle w:val="TAC"/>
              <w:rPr>
                <w:rFonts w:eastAsia="Batang"/>
              </w:rPr>
            </w:pPr>
            <w:r>
              <w:rPr>
                <w:rFonts w:eastAsia="Batang"/>
              </w:rPr>
              <w:t>C0</w:t>
            </w:r>
          </w:p>
        </w:tc>
        <w:tc>
          <w:tcPr>
            <w:tcW w:w="876" w:type="dxa"/>
            <w:shd w:val="clear" w:color="auto" w:fill="auto"/>
          </w:tcPr>
          <w:p w:rsidR="00CB496E" w:rsidRPr="00805425" w:rsidRDefault="00CB496E" w:rsidP="00CB496E">
            <w:pPr>
              <w:pStyle w:val="TAC"/>
              <w:rPr>
                <w:rFonts w:eastAsia="Batang"/>
              </w:rPr>
            </w:pPr>
            <w:r w:rsidRPr="00805425">
              <w:rPr>
                <w:rFonts w:eastAsia="Batang"/>
              </w:rPr>
              <w:t>1</w:t>
            </w:r>
          </w:p>
        </w:tc>
        <w:tc>
          <w:tcPr>
            <w:tcW w:w="750" w:type="dxa"/>
            <w:shd w:val="clear" w:color="auto" w:fill="auto"/>
          </w:tcPr>
          <w:p w:rsidR="00CB496E" w:rsidRPr="00805425" w:rsidRDefault="00CB496E" w:rsidP="00CB496E">
            <w:pPr>
              <w:pStyle w:val="TAC"/>
              <w:rPr>
                <w:rFonts w:eastAsia="Batang"/>
              </w:rPr>
            </w:pPr>
            <w:r w:rsidRPr="00805425">
              <w:rPr>
                <w:rFonts w:eastAsia="Batang"/>
              </w:rPr>
              <w:t>0</w:t>
            </w:r>
          </w:p>
        </w:tc>
        <w:tc>
          <w:tcPr>
            <w:tcW w:w="1668" w:type="dxa"/>
            <w:shd w:val="clear" w:color="auto" w:fill="auto"/>
          </w:tcPr>
          <w:p w:rsidR="00CB496E" w:rsidRPr="00805425" w:rsidRDefault="00CB496E" w:rsidP="00CB496E">
            <w:pPr>
              <w:pStyle w:val="TAC"/>
              <w:rPr>
                <w:rFonts w:eastAsia="Batang"/>
              </w:rPr>
            </w:pPr>
            <w:r>
              <w:rPr>
                <w:rFonts w:eastAsia="Batang"/>
              </w:rPr>
              <w:t>4</w:t>
            </w:r>
          </w:p>
        </w:tc>
        <w:tc>
          <w:tcPr>
            <w:tcW w:w="897" w:type="dxa"/>
            <w:shd w:val="clear" w:color="auto" w:fill="auto"/>
          </w:tcPr>
          <w:p w:rsidR="00CB496E" w:rsidRPr="00805425" w:rsidRDefault="00CB496E" w:rsidP="00CB496E">
            <w:pPr>
              <w:pStyle w:val="TAC"/>
              <w:rPr>
                <w:rFonts w:eastAsia="Batang"/>
              </w:rPr>
            </w:pPr>
            <w:r>
              <w:rPr>
                <w:rFonts w:eastAsia="Batang"/>
              </w:rPr>
              <w:t>2</w:t>
            </w:r>
          </w:p>
        </w:tc>
        <w:tc>
          <w:tcPr>
            <w:tcW w:w="937" w:type="dxa"/>
          </w:tcPr>
          <w:p w:rsidR="00CB496E" w:rsidRPr="00805425" w:rsidRDefault="00CB496E" w:rsidP="00CB496E">
            <w:pPr>
              <w:pStyle w:val="TAC"/>
              <w:rPr>
                <w:rFonts w:eastAsia="Batang"/>
              </w:rPr>
            </w:pPr>
            <w:r w:rsidRPr="00805425">
              <w:rPr>
                <w:rFonts w:eastAsia="Batang"/>
              </w:rPr>
              <w:t>1</w:t>
            </w:r>
          </w:p>
        </w:tc>
        <w:tc>
          <w:tcPr>
            <w:tcW w:w="999" w:type="dxa"/>
          </w:tcPr>
          <w:p w:rsidR="00CB496E" w:rsidRPr="00805425" w:rsidRDefault="00CB496E" w:rsidP="00CB496E">
            <w:pPr>
              <w:pStyle w:val="TAC"/>
              <w:rPr>
                <w:rFonts w:eastAsia="Batang"/>
              </w:rPr>
            </w:pPr>
            <w:r>
              <w:rPr>
                <w:rFonts w:eastAsia="Batang"/>
              </w:rPr>
              <w:t>6</w:t>
            </w:r>
          </w:p>
        </w:tc>
      </w:tr>
      <w:tr w:rsidR="00CB496E" w:rsidRPr="00805425" w:rsidTr="003A6CF9">
        <w:trPr>
          <w:jc w:val="center"/>
        </w:trPr>
        <w:tc>
          <w:tcPr>
            <w:tcW w:w="1397" w:type="dxa"/>
            <w:shd w:val="clear" w:color="auto" w:fill="auto"/>
            <w:vAlign w:val="center"/>
          </w:tcPr>
          <w:p w:rsidR="00CB496E" w:rsidRPr="000D41DD" w:rsidRDefault="00CB496E" w:rsidP="00CB496E">
            <w:pPr>
              <w:pStyle w:val="TAC"/>
              <w:rPr>
                <w:rFonts w:eastAsia="Batang"/>
              </w:rPr>
            </w:pPr>
          </w:p>
        </w:tc>
        <w:tc>
          <w:tcPr>
            <w:tcW w:w="1062" w:type="dxa"/>
            <w:shd w:val="clear" w:color="auto" w:fill="auto"/>
          </w:tcPr>
          <w:p w:rsidR="00CB496E" w:rsidRPr="00805425" w:rsidRDefault="00CB496E" w:rsidP="00CB496E">
            <w:pPr>
              <w:pStyle w:val="TAC"/>
              <w:rPr>
                <w:rFonts w:eastAsia="Batang"/>
              </w:rPr>
            </w:pPr>
            <w:r>
              <w:rPr>
                <w:rFonts w:eastAsia="Batang"/>
              </w:rPr>
              <w:t>C0</w:t>
            </w:r>
          </w:p>
        </w:tc>
        <w:tc>
          <w:tcPr>
            <w:tcW w:w="876" w:type="dxa"/>
            <w:shd w:val="clear" w:color="auto" w:fill="auto"/>
          </w:tcPr>
          <w:p w:rsidR="00CB496E" w:rsidRPr="00805425" w:rsidRDefault="00CB496E" w:rsidP="00CB496E">
            <w:pPr>
              <w:pStyle w:val="TAC"/>
              <w:rPr>
                <w:rFonts w:eastAsia="Batang"/>
              </w:rPr>
            </w:pPr>
            <w:r w:rsidRPr="00805425">
              <w:rPr>
                <w:rFonts w:eastAsia="Batang"/>
              </w:rPr>
              <w:t>1</w:t>
            </w:r>
          </w:p>
        </w:tc>
        <w:tc>
          <w:tcPr>
            <w:tcW w:w="750" w:type="dxa"/>
            <w:shd w:val="clear" w:color="auto" w:fill="auto"/>
          </w:tcPr>
          <w:p w:rsidR="00CB496E" w:rsidRPr="00805425" w:rsidRDefault="00CB496E" w:rsidP="00CB496E">
            <w:pPr>
              <w:pStyle w:val="TAC"/>
              <w:rPr>
                <w:rFonts w:eastAsia="Batang"/>
              </w:rPr>
            </w:pPr>
            <w:r w:rsidRPr="00805425">
              <w:rPr>
                <w:rFonts w:eastAsia="Batang"/>
              </w:rPr>
              <w:t>0</w:t>
            </w:r>
          </w:p>
        </w:tc>
        <w:tc>
          <w:tcPr>
            <w:tcW w:w="1668" w:type="dxa"/>
            <w:shd w:val="clear" w:color="auto" w:fill="auto"/>
          </w:tcPr>
          <w:p w:rsidR="00CB496E" w:rsidRPr="00805425" w:rsidRDefault="00CB496E" w:rsidP="00CB496E">
            <w:pPr>
              <w:pStyle w:val="TAC"/>
              <w:rPr>
                <w:rFonts w:eastAsia="Batang"/>
              </w:rPr>
            </w:pPr>
            <w:r>
              <w:rPr>
                <w:rFonts w:eastAsia="Batang"/>
              </w:rPr>
              <w:t>4</w:t>
            </w:r>
          </w:p>
        </w:tc>
        <w:tc>
          <w:tcPr>
            <w:tcW w:w="897" w:type="dxa"/>
            <w:shd w:val="clear" w:color="auto" w:fill="auto"/>
          </w:tcPr>
          <w:p w:rsidR="00CB496E" w:rsidRPr="00805425" w:rsidRDefault="00CB496E" w:rsidP="00CB496E">
            <w:pPr>
              <w:pStyle w:val="TAC"/>
              <w:rPr>
                <w:rFonts w:eastAsia="Batang"/>
              </w:rPr>
            </w:pPr>
            <w:r>
              <w:rPr>
                <w:rFonts w:eastAsia="Batang"/>
              </w:rPr>
              <w:t>2</w:t>
            </w:r>
          </w:p>
        </w:tc>
        <w:tc>
          <w:tcPr>
            <w:tcW w:w="937" w:type="dxa"/>
          </w:tcPr>
          <w:p w:rsidR="00CB496E" w:rsidRPr="00805425" w:rsidRDefault="00CB496E" w:rsidP="00CB496E">
            <w:pPr>
              <w:pStyle w:val="TAC"/>
              <w:rPr>
                <w:rFonts w:eastAsia="Batang"/>
              </w:rPr>
            </w:pPr>
            <w:r w:rsidRPr="00805425">
              <w:rPr>
                <w:rFonts w:eastAsia="Batang"/>
              </w:rPr>
              <w:t>2</w:t>
            </w:r>
          </w:p>
        </w:tc>
        <w:tc>
          <w:tcPr>
            <w:tcW w:w="999" w:type="dxa"/>
          </w:tcPr>
          <w:p w:rsidR="00CB496E" w:rsidRPr="00805425" w:rsidRDefault="00CB496E" w:rsidP="00CB496E">
            <w:pPr>
              <w:pStyle w:val="TAC"/>
              <w:rPr>
                <w:rFonts w:eastAsia="Batang"/>
              </w:rPr>
            </w:pPr>
            <w:r>
              <w:rPr>
                <w:rFonts w:eastAsia="Batang"/>
              </w:rPr>
              <w:t>6</w:t>
            </w:r>
          </w:p>
        </w:tc>
      </w:tr>
      <w:tr w:rsidR="00CB496E" w:rsidRPr="00805425" w:rsidTr="003A6CF9">
        <w:trPr>
          <w:jc w:val="center"/>
        </w:trPr>
        <w:tc>
          <w:tcPr>
            <w:tcW w:w="1397" w:type="dxa"/>
            <w:shd w:val="clear" w:color="auto" w:fill="auto"/>
            <w:vAlign w:val="center"/>
          </w:tcPr>
          <w:p w:rsidR="00CB496E" w:rsidRPr="000D41DD" w:rsidRDefault="00CB496E" w:rsidP="00CB496E">
            <w:pPr>
              <w:pStyle w:val="TAC"/>
              <w:rPr>
                <w:rFonts w:eastAsia="Batang"/>
              </w:rPr>
            </w:pPr>
          </w:p>
        </w:tc>
        <w:tc>
          <w:tcPr>
            <w:tcW w:w="1062" w:type="dxa"/>
            <w:shd w:val="clear" w:color="auto" w:fill="auto"/>
          </w:tcPr>
          <w:p w:rsidR="00CB496E" w:rsidRPr="00805425" w:rsidRDefault="00CB496E" w:rsidP="00CB496E">
            <w:pPr>
              <w:pStyle w:val="TAC"/>
              <w:rPr>
                <w:rFonts w:eastAsia="Batang"/>
              </w:rPr>
            </w:pPr>
            <w:r>
              <w:rPr>
                <w:rFonts w:eastAsia="Batang"/>
              </w:rPr>
              <w:t>C0</w:t>
            </w:r>
          </w:p>
        </w:tc>
        <w:tc>
          <w:tcPr>
            <w:tcW w:w="876" w:type="dxa"/>
            <w:shd w:val="clear" w:color="auto" w:fill="auto"/>
          </w:tcPr>
          <w:p w:rsidR="00CB496E" w:rsidRPr="00805425" w:rsidRDefault="00CB496E" w:rsidP="00CB496E">
            <w:pPr>
              <w:pStyle w:val="TAC"/>
              <w:rPr>
                <w:rFonts w:eastAsia="Batang"/>
              </w:rPr>
            </w:pPr>
            <w:r w:rsidRPr="00805425">
              <w:rPr>
                <w:rFonts w:eastAsia="Batang"/>
              </w:rPr>
              <w:t>1</w:t>
            </w:r>
          </w:p>
        </w:tc>
        <w:tc>
          <w:tcPr>
            <w:tcW w:w="750" w:type="dxa"/>
            <w:shd w:val="clear" w:color="auto" w:fill="auto"/>
          </w:tcPr>
          <w:p w:rsidR="00CB496E" w:rsidRPr="00805425" w:rsidRDefault="00CB496E" w:rsidP="00CB496E">
            <w:pPr>
              <w:pStyle w:val="TAC"/>
              <w:rPr>
                <w:rFonts w:eastAsia="Batang"/>
              </w:rPr>
            </w:pPr>
            <w:r w:rsidRPr="00805425">
              <w:rPr>
                <w:rFonts w:eastAsia="Batang"/>
              </w:rPr>
              <w:t>0</w:t>
            </w:r>
          </w:p>
        </w:tc>
        <w:tc>
          <w:tcPr>
            <w:tcW w:w="1668" w:type="dxa"/>
            <w:shd w:val="clear" w:color="auto" w:fill="auto"/>
          </w:tcPr>
          <w:p w:rsidR="00CB496E" w:rsidRPr="00805425" w:rsidRDefault="00CB496E" w:rsidP="00CB496E">
            <w:pPr>
              <w:pStyle w:val="TAC"/>
              <w:rPr>
                <w:rFonts w:eastAsia="Batang"/>
              </w:rPr>
            </w:pPr>
            <w:r>
              <w:rPr>
                <w:rFonts w:eastAsia="Batang"/>
              </w:rPr>
              <w:t>1</w:t>
            </w:r>
          </w:p>
        </w:tc>
        <w:tc>
          <w:tcPr>
            <w:tcW w:w="897" w:type="dxa"/>
            <w:shd w:val="clear" w:color="auto" w:fill="auto"/>
          </w:tcPr>
          <w:p w:rsidR="00CB496E" w:rsidRPr="00805425" w:rsidRDefault="00CB496E" w:rsidP="00CB496E">
            <w:pPr>
              <w:pStyle w:val="TAC"/>
              <w:rPr>
                <w:rFonts w:eastAsia="Batang"/>
              </w:rPr>
            </w:pPr>
            <w:r>
              <w:rPr>
                <w:rFonts w:eastAsia="Batang"/>
              </w:rPr>
              <w:t>2</w:t>
            </w:r>
          </w:p>
        </w:tc>
        <w:tc>
          <w:tcPr>
            <w:tcW w:w="937" w:type="dxa"/>
          </w:tcPr>
          <w:p w:rsidR="00CB496E" w:rsidRPr="00805425" w:rsidRDefault="00CB496E" w:rsidP="00CB496E">
            <w:pPr>
              <w:pStyle w:val="TAC"/>
              <w:rPr>
                <w:rFonts w:eastAsia="Batang"/>
              </w:rPr>
            </w:pPr>
            <w:r w:rsidRPr="00805425">
              <w:rPr>
                <w:rFonts w:eastAsia="Batang"/>
              </w:rPr>
              <w:t>1</w:t>
            </w:r>
          </w:p>
        </w:tc>
        <w:tc>
          <w:tcPr>
            <w:tcW w:w="999" w:type="dxa"/>
          </w:tcPr>
          <w:p w:rsidR="00CB496E" w:rsidRPr="00805425" w:rsidRDefault="00CB496E" w:rsidP="00CB496E">
            <w:pPr>
              <w:pStyle w:val="TAC"/>
              <w:rPr>
                <w:rFonts w:eastAsia="Batang"/>
              </w:rPr>
            </w:pPr>
            <w:r>
              <w:rPr>
                <w:rFonts w:eastAsia="Batang"/>
              </w:rPr>
              <w:t>6</w:t>
            </w:r>
          </w:p>
        </w:tc>
      </w:tr>
      <w:tr w:rsidR="00CB496E" w:rsidRPr="00805425" w:rsidTr="003A6CF9">
        <w:trPr>
          <w:jc w:val="center"/>
        </w:trPr>
        <w:tc>
          <w:tcPr>
            <w:tcW w:w="1397" w:type="dxa"/>
            <w:shd w:val="clear" w:color="auto" w:fill="auto"/>
            <w:vAlign w:val="center"/>
          </w:tcPr>
          <w:p w:rsidR="00CB496E" w:rsidRPr="000D41DD" w:rsidRDefault="00CB496E" w:rsidP="00CB496E">
            <w:pPr>
              <w:pStyle w:val="TAC"/>
              <w:rPr>
                <w:rFonts w:eastAsia="Batang"/>
              </w:rPr>
            </w:pPr>
          </w:p>
        </w:tc>
        <w:tc>
          <w:tcPr>
            <w:tcW w:w="1062" w:type="dxa"/>
            <w:shd w:val="clear" w:color="auto" w:fill="auto"/>
          </w:tcPr>
          <w:p w:rsidR="00CB496E" w:rsidRPr="00805425" w:rsidRDefault="00CB496E" w:rsidP="00CB496E">
            <w:pPr>
              <w:pStyle w:val="TAC"/>
              <w:rPr>
                <w:rFonts w:eastAsia="Batang"/>
              </w:rPr>
            </w:pPr>
            <w:r>
              <w:rPr>
                <w:rFonts w:eastAsia="Batang"/>
              </w:rPr>
              <w:t>C0</w:t>
            </w:r>
          </w:p>
        </w:tc>
        <w:tc>
          <w:tcPr>
            <w:tcW w:w="876" w:type="dxa"/>
            <w:shd w:val="clear" w:color="auto" w:fill="auto"/>
          </w:tcPr>
          <w:p w:rsidR="00CB496E" w:rsidRPr="00805425" w:rsidRDefault="00CB496E" w:rsidP="00CB496E">
            <w:pPr>
              <w:pStyle w:val="TAC"/>
              <w:rPr>
                <w:rFonts w:eastAsia="Batang"/>
              </w:rPr>
            </w:pPr>
            <w:r w:rsidRPr="00805425">
              <w:rPr>
                <w:rFonts w:eastAsia="Batang"/>
              </w:rPr>
              <w:t>1</w:t>
            </w:r>
          </w:p>
        </w:tc>
        <w:tc>
          <w:tcPr>
            <w:tcW w:w="750" w:type="dxa"/>
            <w:shd w:val="clear" w:color="auto" w:fill="auto"/>
          </w:tcPr>
          <w:p w:rsidR="00CB496E" w:rsidRPr="00805425" w:rsidRDefault="00CB496E" w:rsidP="00CB496E">
            <w:pPr>
              <w:pStyle w:val="TAC"/>
              <w:rPr>
                <w:rFonts w:eastAsia="Batang"/>
              </w:rPr>
            </w:pPr>
            <w:r w:rsidRPr="00805425">
              <w:rPr>
                <w:rFonts w:eastAsia="Batang"/>
              </w:rPr>
              <w:t>0</w:t>
            </w:r>
          </w:p>
        </w:tc>
        <w:tc>
          <w:tcPr>
            <w:tcW w:w="1668" w:type="dxa"/>
            <w:shd w:val="clear" w:color="auto" w:fill="auto"/>
          </w:tcPr>
          <w:p w:rsidR="00CB496E" w:rsidRPr="00805425" w:rsidRDefault="00CB496E" w:rsidP="00CB496E">
            <w:pPr>
              <w:pStyle w:val="TAC"/>
              <w:rPr>
                <w:rFonts w:eastAsia="Batang"/>
              </w:rPr>
            </w:pPr>
            <w:r>
              <w:rPr>
                <w:rFonts w:eastAsia="Batang"/>
              </w:rPr>
              <w:t>9</w:t>
            </w:r>
          </w:p>
        </w:tc>
        <w:tc>
          <w:tcPr>
            <w:tcW w:w="897" w:type="dxa"/>
            <w:shd w:val="clear" w:color="auto" w:fill="auto"/>
          </w:tcPr>
          <w:p w:rsidR="00CB496E" w:rsidRPr="00805425" w:rsidRDefault="00CB496E" w:rsidP="00CB496E">
            <w:pPr>
              <w:pStyle w:val="TAC"/>
              <w:rPr>
                <w:rFonts w:eastAsia="Batang"/>
              </w:rPr>
            </w:pPr>
            <w:r>
              <w:rPr>
                <w:rFonts w:eastAsia="Batang"/>
              </w:rPr>
              <w:t>2</w:t>
            </w:r>
          </w:p>
        </w:tc>
        <w:tc>
          <w:tcPr>
            <w:tcW w:w="937" w:type="dxa"/>
          </w:tcPr>
          <w:p w:rsidR="00CB496E" w:rsidRPr="00805425" w:rsidRDefault="00CB496E" w:rsidP="00CB496E">
            <w:pPr>
              <w:pStyle w:val="TAC"/>
              <w:rPr>
                <w:rFonts w:eastAsia="Batang"/>
              </w:rPr>
            </w:pPr>
            <w:r w:rsidRPr="00805425">
              <w:rPr>
                <w:rFonts w:eastAsia="Batang"/>
              </w:rPr>
              <w:t>1</w:t>
            </w:r>
          </w:p>
        </w:tc>
        <w:tc>
          <w:tcPr>
            <w:tcW w:w="999" w:type="dxa"/>
          </w:tcPr>
          <w:p w:rsidR="00CB496E" w:rsidRPr="00805425" w:rsidRDefault="00CB496E" w:rsidP="00CB496E">
            <w:pPr>
              <w:pStyle w:val="TAC"/>
              <w:rPr>
                <w:rFonts w:eastAsia="Batang"/>
              </w:rPr>
            </w:pPr>
            <w:r>
              <w:rPr>
                <w:rFonts w:eastAsia="Batang"/>
              </w:rPr>
              <w:t>6</w:t>
            </w:r>
          </w:p>
        </w:tc>
      </w:tr>
      <w:tr w:rsidR="00CB496E" w:rsidRPr="00805425" w:rsidTr="003A6CF9">
        <w:trPr>
          <w:jc w:val="center"/>
        </w:trPr>
        <w:tc>
          <w:tcPr>
            <w:tcW w:w="1397" w:type="dxa"/>
            <w:shd w:val="clear" w:color="auto" w:fill="auto"/>
            <w:vAlign w:val="center"/>
          </w:tcPr>
          <w:p w:rsidR="00CB496E" w:rsidRPr="000D41DD" w:rsidRDefault="00CB496E" w:rsidP="00CB496E">
            <w:pPr>
              <w:pStyle w:val="TAC"/>
              <w:rPr>
                <w:rFonts w:eastAsia="Batang"/>
              </w:rPr>
            </w:pPr>
          </w:p>
        </w:tc>
        <w:tc>
          <w:tcPr>
            <w:tcW w:w="1062" w:type="dxa"/>
            <w:shd w:val="clear" w:color="auto" w:fill="auto"/>
          </w:tcPr>
          <w:p w:rsidR="00CB496E" w:rsidRPr="00805425" w:rsidRDefault="00CB496E" w:rsidP="00CB496E">
            <w:pPr>
              <w:pStyle w:val="TAC"/>
              <w:rPr>
                <w:rFonts w:eastAsia="Batang"/>
              </w:rPr>
            </w:pPr>
            <w:r>
              <w:rPr>
                <w:rFonts w:eastAsia="Batang"/>
              </w:rPr>
              <w:t>C0</w:t>
            </w:r>
          </w:p>
        </w:tc>
        <w:tc>
          <w:tcPr>
            <w:tcW w:w="876" w:type="dxa"/>
            <w:shd w:val="clear" w:color="auto" w:fill="auto"/>
          </w:tcPr>
          <w:p w:rsidR="00CB496E" w:rsidRPr="00805425" w:rsidRDefault="00CB496E" w:rsidP="00CB496E">
            <w:pPr>
              <w:pStyle w:val="TAC"/>
              <w:rPr>
                <w:rFonts w:eastAsia="Batang"/>
              </w:rPr>
            </w:pPr>
            <w:r w:rsidRPr="00805425">
              <w:rPr>
                <w:rFonts w:eastAsia="Batang"/>
              </w:rPr>
              <w:t>1</w:t>
            </w:r>
          </w:p>
        </w:tc>
        <w:tc>
          <w:tcPr>
            <w:tcW w:w="750" w:type="dxa"/>
            <w:shd w:val="clear" w:color="auto" w:fill="auto"/>
          </w:tcPr>
          <w:p w:rsidR="00CB496E" w:rsidRPr="00805425" w:rsidRDefault="00CB496E" w:rsidP="00CB496E">
            <w:pPr>
              <w:pStyle w:val="TAC"/>
              <w:rPr>
                <w:rFonts w:eastAsia="Batang"/>
              </w:rPr>
            </w:pPr>
            <w:r w:rsidRPr="00805425">
              <w:rPr>
                <w:rFonts w:eastAsia="Batang"/>
              </w:rPr>
              <w:t>0</w:t>
            </w:r>
          </w:p>
        </w:tc>
        <w:tc>
          <w:tcPr>
            <w:tcW w:w="1668" w:type="dxa"/>
            <w:shd w:val="clear" w:color="auto" w:fill="auto"/>
          </w:tcPr>
          <w:p w:rsidR="00CB496E" w:rsidRPr="00805425" w:rsidRDefault="00CB496E" w:rsidP="00CB496E">
            <w:pPr>
              <w:pStyle w:val="TAC"/>
              <w:rPr>
                <w:rFonts w:eastAsia="Batang"/>
              </w:rPr>
            </w:pPr>
            <w:r w:rsidRPr="00805425">
              <w:rPr>
                <w:rFonts w:eastAsia="Batang"/>
              </w:rPr>
              <w:t>1,6</w:t>
            </w:r>
          </w:p>
        </w:tc>
        <w:tc>
          <w:tcPr>
            <w:tcW w:w="897" w:type="dxa"/>
            <w:shd w:val="clear" w:color="auto" w:fill="auto"/>
          </w:tcPr>
          <w:p w:rsidR="00CB496E" w:rsidRPr="00805425" w:rsidRDefault="00CB496E" w:rsidP="00CB496E">
            <w:pPr>
              <w:pStyle w:val="TAC"/>
              <w:rPr>
                <w:rFonts w:eastAsia="Batang"/>
              </w:rPr>
            </w:pPr>
            <w:r>
              <w:rPr>
                <w:rFonts w:eastAsia="Batang"/>
              </w:rPr>
              <w:t>2</w:t>
            </w:r>
          </w:p>
        </w:tc>
        <w:tc>
          <w:tcPr>
            <w:tcW w:w="937" w:type="dxa"/>
          </w:tcPr>
          <w:p w:rsidR="00CB496E" w:rsidRPr="00805425" w:rsidRDefault="00CB496E" w:rsidP="00CB496E">
            <w:pPr>
              <w:pStyle w:val="TAC"/>
              <w:rPr>
                <w:rFonts w:eastAsia="Batang"/>
              </w:rPr>
            </w:pPr>
            <w:r w:rsidRPr="00805425">
              <w:rPr>
                <w:rFonts w:eastAsia="Batang"/>
              </w:rPr>
              <w:t>1</w:t>
            </w:r>
          </w:p>
        </w:tc>
        <w:tc>
          <w:tcPr>
            <w:tcW w:w="999" w:type="dxa"/>
          </w:tcPr>
          <w:p w:rsidR="00CB496E" w:rsidRPr="00805425" w:rsidRDefault="00CB496E" w:rsidP="00CB496E">
            <w:pPr>
              <w:pStyle w:val="TAC"/>
              <w:rPr>
                <w:rFonts w:eastAsia="Batang"/>
              </w:rPr>
            </w:pPr>
            <w:r>
              <w:rPr>
                <w:rFonts w:eastAsia="Batang"/>
              </w:rPr>
              <w:t>6</w:t>
            </w:r>
          </w:p>
        </w:tc>
      </w:tr>
      <w:tr w:rsidR="00CB496E" w:rsidRPr="00805425" w:rsidTr="003A6CF9">
        <w:trPr>
          <w:jc w:val="center"/>
        </w:trPr>
        <w:tc>
          <w:tcPr>
            <w:tcW w:w="1397" w:type="dxa"/>
            <w:shd w:val="clear" w:color="auto" w:fill="auto"/>
            <w:vAlign w:val="center"/>
          </w:tcPr>
          <w:p w:rsidR="00CB496E" w:rsidRPr="000D41DD" w:rsidRDefault="00CB496E" w:rsidP="00CB496E">
            <w:pPr>
              <w:pStyle w:val="TAC"/>
              <w:rPr>
                <w:rFonts w:eastAsia="Batang"/>
              </w:rPr>
            </w:pPr>
          </w:p>
        </w:tc>
        <w:tc>
          <w:tcPr>
            <w:tcW w:w="1062" w:type="dxa"/>
            <w:shd w:val="clear" w:color="auto" w:fill="auto"/>
          </w:tcPr>
          <w:p w:rsidR="00CB496E" w:rsidRPr="00805425" w:rsidRDefault="00CB496E" w:rsidP="00CB496E">
            <w:pPr>
              <w:pStyle w:val="TAC"/>
              <w:rPr>
                <w:rFonts w:eastAsia="Batang"/>
              </w:rPr>
            </w:pPr>
            <w:r>
              <w:rPr>
                <w:rFonts w:eastAsia="Batang"/>
              </w:rPr>
              <w:t>C0</w:t>
            </w:r>
          </w:p>
        </w:tc>
        <w:tc>
          <w:tcPr>
            <w:tcW w:w="876" w:type="dxa"/>
            <w:shd w:val="clear" w:color="auto" w:fill="auto"/>
          </w:tcPr>
          <w:p w:rsidR="00CB496E" w:rsidRPr="00805425" w:rsidRDefault="00CB496E" w:rsidP="00CB496E">
            <w:pPr>
              <w:pStyle w:val="TAC"/>
              <w:rPr>
                <w:rFonts w:eastAsia="Batang"/>
              </w:rPr>
            </w:pPr>
            <w:r w:rsidRPr="00805425">
              <w:rPr>
                <w:rFonts w:eastAsia="Batang"/>
              </w:rPr>
              <w:t>1</w:t>
            </w:r>
          </w:p>
        </w:tc>
        <w:tc>
          <w:tcPr>
            <w:tcW w:w="750" w:type="dxa"/>
            <w:shd w:val="clear" w:color="auto" w:fill="auto"/>
          </w:tcPr>
          <w:p w:rsidR="00CB496E" w:rsidRPr="00805425" w:rsidRDefault="00CB496E" w:rsidP="00CB496E">
            <w:pPr>
              <w:pStyle w:val="TAC"/>
              <w:rPr>
                <w:rFonts w:eastAsia="Batang"/>
              </w:rPr>
            </w:pPr>
            <w:r w:rsidRPr="00805425">
              <w:rPr>
                <w:rFonts w:eastAsia="Batang"/>
              </w:rPr>
              <w:t>0</w:t>
            </w:r>
          </w:p>
        </w:tc>
        <w:tc>
          <w:tcPr>
            <w:tcW w:w="1668" w:type="dxa"/>
            <w:shd w:val="clear" w:color="auto" w:fill="auto"/>
          </w:tcPr>
          <w:p w:rsidR="00CB496E" w:rsidRPr="00805425" w:rsidRDefault="00CB496E" w:rsidP="00CB496E">
            <w:pPr>
              <w:pStyle w:val="TAC"/>
              <w:rPr>
                <w:rFonts w:eastAsia="Batang"/>
              </w:rPr>
            </w:pPr>
            <w:r w:rsidRPr="00805425">
              <w:rPr>
                <w:rFonts w:eastAsia="Batang"/>
              </w:rPr>
              <w:t>2,7</w:t>
            </w:r>
          </w:p>
        </w:tc>
        <w:tc>
          <w:tcPr>
            <w:tcW w:w="897" w:type="dxa"/>
            <w:shd w:val="clear" w:color="auto" w:fill="auto"/>
          </w:tcPr>
          <w:p w:rsidR="00CB496E" w:rsidRPr="00805425" w:rsidRDefault="00CB496E" w:rsidP="00CB496E">
            <w:pPr>
              <w:pStyle w:val="TAC"/>
              <w:rPr>
                <w:rFonts w:eastAsia="Batang"/>
              </w:rPr>
            </w:pPr>
            <w:r>
              <w:rPr>
                <w:rFonts w:eastAsia="Batang"/>
              </w:rPr>
              <w:t>2</w:t>
            </w:r>
          </w:p>
        </w:tc>
        <w:tc>
          <w:tcPr>
            <w:tcW w:w="937" w:type="dxa"/>
          </w:tcPr>
          <w:p w:rsidR="00CB496E" w:rsidRPr="00805425" w:rsidRDefault="00CB496E" w:rsidP="00CB496E">
            <w:pPr>
              <w:pStyle w:val="TAC"/>
              <w:rPr>
                <w:rFonts w:eastAsia="Batang"/>
              </w:rPr>
            </w:pPr>
            <w:r w:rsidRPr="00805425">
              <w:rPr>
                <w:rFonts w:eastAsia="Batang"/>
              </w:rPr>
              <w:t>1</w:t>
            </w:r>
          </w:p>
        </w:tc>
        <w:tc>
          <w:tcPr>
            <w:tcW w:w="999" w:type="dxa"/>
          </w:tcPr>
          <w:p w:rsidR="00CB496E" w:rsidRPr="00805425" w:rsidRDefault="00CB496E" w:rsidP="00CB496E">
            <w:pPr>
              <w:pStyle w:val="TAC"/>
              <w:rPr>
                <w:rFonts w:eastAsia="Batang"/>
              </w:rPr>
            </w:pPr>
            <w:r>
              <w:rPr>
                <w:rFonts w:eastAsia="Batang"/>
              </w:rPr>
              <w:t>6</w:t>
            </w:r>
          </w:p>
        </w:tc>
      </w:tr>
      <w:tr w:rsidR="00CB496E" w:rsidRPr="00805425" w:rsidTr="003A6CF9">
        <w:trPr>
          <w:jc w:val="center"/>
        </w:trPr>
        <w:tc>
          <w:tcPr>
            <w:tcW w:w="1397" w:type="dxa"/>
            <w:shd w:val="clear" w:color="auto" w:fill="auto"/>
            <w:vAlign w:val="center"/>
          </w:tcPr>
          <w:p w:rsidR="00CB496E" w:rsidRPr="000D41DD" w:rsidRDefault="00CB496E" w:rsidP="00CB496E">
            <w:pPr>
              <w:pStyle w:val="TAC"/>
              <w:rPr>
                <w:rFonts w:eastAsia="Batang"/>
              </w:rPr>
            </w:pPr>
          </w:p>
        </w:tc>
        <w:tc>
          <w:tcPr>
            <w:tcW w:w="1062" w:type="dxa"/>
            <w:shd w:val="clear" w:color="auto" w:fill="auto"/>
          </w:tcPr>
          <w:p w:rsidR="00CB496E" w:rsidRPr="00805425" w:rsidRDefault="00CB496E" w:rsidP="00CB496E">
            <w:pPr>
              <w:pStyle w:val="TAC"/>
              <w:rPr>
                <w:rFonts w:eastAsia="Batang"/>
              </w:rPr>
            </w:pPr>
            <w:r>
              <w:rPr>
                <w:rFonts w:eastAsia="Batang"/>
              </w:rPr>
              <w:t>C0</w:t>
            </w:r>
          </w:p>
        </w:tc>
        <w:tc>
          <w:tcPr>
            <w:tcW w:w="876" w:type="dxa"/>
            <w:shd w:val="clear" w:color="auto" w:fill="auto"/>
          </w:tcPr>
          <w:p w:rsidR="00CB496E" w:rsidRPr="00805425" w:rsidRDefault="00CB496E" w:rsidP="00CB496E">
            <w:pPr>
              <w:pStyle w:val="TAC"/>
              <w:rPr>
                <w:rFonts w:eastAsia="Batang"/>
              </w:rPr>
            </w:pPr>
            <w:r w:rsidRPr="00805425">
              <w:rPr>
                <w:rFonts w:eastAsia="Batang"/>
              </w:rPr>
              <w:t>1</w:t>
            </w:r>
          </w:p>
        </w:tc>
        <w:tc>
          <w:tcPr>
            <w:tcW w:w="750" w:type="dxa"/>
            <w:shd w:val="clear" w:color="auto" w:fill="auto"/>
          </w:tcPr>
          <w:p w:rsidR="00CB496E" w:rsidRPr="00805425" w:rsidRDefault="00CB496E" w:rsidP="00CB496E">
            <w:pPr>
              <w:pStyle w:val="TAC"/>
              <w:rPr>
                <w:rFonts w:eastAsia="Batang"/>
              </w:rPr>
            </w:pPr>
            <w:r w:rsidRPr="00805425">
              <w:rPr>
                <w:rFonts w:eastAsia="Batang"/>
              </w:rPr>
              <w:t>0</w:t>
            </w:r>
          </w:p>
        </w:tc>
        <w:tc>
          <w:tcPr>
            <w:tcW w:w="1668" w:type="dxa"/>
            <w:shd w:val="clear" w:color="auto" w:fill="auto"/>
          </w:tcPr>
          <w:p w:rsidR="00CB496E" w:rsidRPr="00805425" w:rsidRDefault="00CB496E" w:rsidP="00CB496E">
            <w:pPr>
              <w:pStyle w:val="TAC"/>
              <w:rPr>
                <w:rFonts w:eastAsia="Batang"/>
              </w:rPr>
            </w:pPr>
            <w:r w:rsidRPr="00805425">
              <w:rPr>
                <w:rFonts w:eastAsia="Batang"/>
              </w:rPr>
              <w:t>4,9</w:t>
            </w:r>
          </w:p>
        </w:tc>
        <w:tc>
          <w:tcPr>
            <w:tcW w:w="897" w:type="dxa"/>
            <w:shd w:val="clear" w:color="auto" w:fill="auto"/>
          </w:tcPr>
          <w:p w:rsidR="00CB496E" w:rsidRPr="00805425" w:rsidRDefault="00CB496E" w:rsidP="00CB496E">
            <w:pPr>
              <w:pStyle w:val="TAC"/>
              <w:rPr>
                <w:rFonts w:eastAsia="Batang"/>
              </w:rPr>
            </w:pPr>
            <w:r>
              <w:rPr>
                <w:rFonts w:eastAsia="Batang"/>
              </w:rPr>
              <w:t>2</w:t>
            </w:r>
          </w:p>
        </w:tc>
        <w:tc>
          <w:tcPr>
            <w:tcW w:w="937" w:type="dxa"/>
          </w:tcPr>
          <w:p w:rsidR="00CB496E" w:rsidRPr="00805425" w:rsidRDefault="00CB496E" w:rsidP="00CB496E">
            <w:pPr>
              <w:pStyle w:val="TAC"/>
              <w:rPr>
                <w:rFonts w:eastAsia="Batang"/>
              </w:rPr>
            </w:pPr>
            <w:r w:rsidRPr="00805425">
              <w:rPr>
                <w:rFonts w:eastAsia="Batang"/>
              </w:rPr>
              <w:t>1</w:t>
            </w:r>
          </w:p>
        </w:tc>
        <w:tc>
          <w:tcPr>
            <w:tcW w:w="999" w:type="dxa"/>
          </w:tcPr>
          <w:p w:rsidR="00CB496E" w:rsidRPr="00805425" w:rsidRDefault="00CB496E" w:rsidP="00CB496E">
            <w:pPr>
              <w:pStyle w:val="TAC"/>
              <w:rPr>
                <w:rFonts w:eastAsia="Batang"/>
              </w:rPr>
            </w:pPr>
            <w:r>
              <w:rPr>
                <w:rFonts w:eastAsia="Batang"/>
              </w:rPr>
              <w:t>6</w:t>
            </w:r>
          </w:p>
        </w:tc>
      </w:tr>
      <w:tr w:rsidR="00CB496E" w:rsidRPr="00805425" w:rsidTr="003A6CF9">
        <w:trPr>
          <w:jc w:val="center"/>
        </w:trPr>
        <w:tc>
          <w:tcPr>
            <w:tcW w:w="1397" w:type="dxa"/>
            <w:shd w:val="clear" w:color="auto" w:fill="auto"/>
            <w:vAlign w:val="center"/>
          </w:tcPr>
          <w:p w:rsidR="00CB496E" w:rsidRPr="000D41DD" w:rsidRDefault="00CB496E" w:rsidP="00CB496E">
            <w:pPr>
              <w:pStyle w:val="TAC"/>
              <w:rPr>
                <w:rFonts w:eastAsia="Batang"/>
              </w:rPr>
            </w:pPr>
          </w:p>
        </w:tc>
        <w:tc>
          <w:tcPr>
            <w:tcW w:w="1062" w:type="dxa"/>
            <w:shd w:val="clear" w:color="auto" w:fill="auto"/>
          </w:tcPr>
          <w:p w:rsidR="00CB496E" w:rsidRPr="00805425" w:rsidRDefault="00CB496E" w:rsidP="00CB496E">
            <w:pPr>
              <w:pStyle w:val="TAC"/>
              <w:rPr>
                <w:rFonts w:eastAsia="Batang"/>
              </w:rPr>
            </w:pPr>
            <w:r>
              <w:rPr>
                <w:rFonts w:eastAsia="Batang"/>
              </w:rPr>
              <w:t>C0</w:t>
            </w:r>
          </w:p>
        </w:tc>
        <w:tc>
          <w:tcPr>
            <w:tcW w:w="876" w:type="dxa"/>
            <w:shd w:val="clear" w:color="auto" w:fill="auto"/>
          </w:tcPr>
          <w:p w:rsidR="00CB496E" w:rsidRPr="00805425" w:rsidRDefault="00CB496E" w:rsidP="00CB496E">
            <w:pPr>
              <w:pStyle w:val="TAC"/>
              <w:rPr>
                <w:rFonts w:eastAsia="Batang"/>
              </w:rPr>
            </w:pPr>
            <w:r w:rsidRPr="00805425">
              <w:rPr>
                <w:rFonts w:eastAsia="Batang"/>
              </w:rPr>
              <w:t>1</w:t>
            </w:r>
          </w:p>
        </w:tc>
        <w:tc>
          <w:tcPr>
            <w:tcW w:w="750" w:type="dxa"/>
            <w:shd w:val="clear" w:color="auto" w:fill="auto"/>
          </w:tcPr>
          <w:p w:rsidR="00CB496E" w:rsidRPr="00805425" w:rsidRDefault="00CB496E" w:rsidP="00CB496E">
            <w:pPr>
              <w:pStyle w:val="TAC"/>
              <w:rPr>
                <w:rFonts w:eastAsia="Batang"/>
              </w:rPr>
            </w:pPr>
            <w:r w:rsidRPr="00805425">
              <w:rPr>
                <w:rFonts w:eastAsia="Batang"/>
              </w:rPr>
              <w:t>0</w:t>
            </w:r>
          </w:p>
        </w:tc>
        <w:tc>
          <w:tcPr>
            <w:tcW w:w="1668" w:type="dxa"/>
            <w:shd w:val="clear" w:color="auto" w:fill="auto"/>
          </w:tcPr>
          <w:p w:rsidR="00CB496E" w:rsidRPr="00805425" w:rsidRDefault="00CB496E" w:rsidP="00CB496E">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CB496E" w:rsidRPr="00805425" w:rsidRDefault="00CB496E" w:rsidP="00CB496E">
            <w:pPr>
              <w:pStyle w:val="TAC"/>
              <w:rPr>
                <w:rFonts w:eastAsia="Batang"/>
              </w:rPr>
            </w:pPr>
            <w:r>
              <w:rPr>
                <w:rFonts w:eastAsia="Batang"/>
              </w:rPr>
              <w:t>2</w:t>
            </w:r>
          </w:p>
        </w:tc>
        <w:tc>
          <w:tcPr>
            <w:tcW w:w="937" w:type="dxa"/>
          </w:tcPr>
          <w:p w:rsidR="00CB496E" w:rsidRPr="00805425" w:rsidRDefault="00CB496E" w:rsidP="00CB496E">
            <w:pPr>
              <w:pStyle w:val="TAC"/>
              <w:rPr>
                <w:rFonts w:eastAsia="Batang"/>
              </w:rPr>
            </w:pPr>
            <w:r w:rsidRPr="00805425">
              <w:rPr>
                <w:rFonts w:eastAsia="Batang"/>
              </w:rPr>
              <w:t>2</w:t>
            </w:r>
          </w:p>
        </w:tc>
        <w:tc>
          <w:tcPr>
            <w:tcW w:w="999" w:type="dxa"/>
          </w:tcPr>
          <w:p w:rsidR="00CB496E" w:rsidRPr="00805425" w:rsidRDefault="00CB496E" w:rsidP="00CB496E">
            <w:pPr>
              <w:pStyle w:val="TAC"/>
              <w:rPr>
                <w:rFonts w:eastAsia="Batang"/>
              </w:rPr>
            </w:pPr>
            <w:r>
              <w:rPr>
                <w:rFonts w:eastAsia="Batang"/>
              </w:rPr>
              <w:t>6</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p>
        </w:tc>
        <w:tc>
          <w:tcPr>
            <w:tcW w:w="876" w:type="dxa"/>
            <w:shd w:val="clear" w:color="auto" w:fill="auto"/>
          </w:tcPr>
          <w:p w:rsidR="00D00B15" w:rsidRPr="00805425" w:rsidRDefault="00D00B15" w:rsidP="003A6CF9">
            <w:pPr>
              <w:pStyle w:val="TAC"/>
              <w:rPr>
                <w:rFonts w:eastAsia="Batang"/>
              </w:rPr>
            </w:pPr>
          </w:p>
        </w:tc>
        <w:tc>
          <w:tcPr>
            <w:tcW w:w="750" w:type="dxa"/>
            <w:shd w:val="clear" w:color="auto" w:fill="auto"/>
          </w:tcPr>
          <w:p w:rsidR="00D00B15" w:rsidRPr="00805425" w:rsidRDefault="00D00B15" w:rsidP="003A6CF9">
            <w:pPr>
              <w:pStyle w:val="TAC"/>
              <w:rPr>
                <w:rFonts w:eastAsia="Batang"/>
              </w:rPr>
            </w:pPr>
          </w:p>
        </w:tc>
        <w:tc>
          <w:tcPr>
            <w:tcW w:w="1668" w:type="dxa"/>
            <w:shd w:val="clear" w:color="auto" w:fill="auto"/>
          </w:tcPr>
          <w:p w:rsidR="00D00B15" w:rsidRPr="00805425" w:rsidRDefault="00D00B15" w:rsidP="003A6CF9">
            <w:pPr>
              <w:pStyle w:val="TAC"/>
              <w:rPr>
                <w:rFonts w:eastAsia="Batang"/>
              </w:rPr>
            </w:pPr>
          </w:p>
        </w:tc>
        <w:tc>
          <w:tcPr>
            <w:tcW w:w="897" w:type="dxa"/>
            <w:shd w:val="clear" w:color="auto" w:fill="auto"/>
          </w:tcPr>
          <w:p w:rsidR="00D00B15" w:rsidRPr="00805425" w:rsidRDefault="00D00B15" w:rsidP="003A6CF9">
            <w:pPr>
              <w:pStyle w:val="TAC"/>
              <w:rPr>
                <w:rFonts w:eastAsia="Batang"/>
              </w:rPr>
            </w:pPr>
          </w:p>
        </w:tc>
        <w:tc>
          <w:tcPr>
            <w:tcW w:w="937" w:type="dxa"/>
          </w:tcPr>
          <w:p w:rsidR="00D00B15" w:rsidRPr="00805425" w:rsidRDefault="00D00B15" w:rsidP="003A6CF9">
            <w:pPr>
              <w:pStyle w:val="TAC"/>
              <w:rPr>
                <w:rFonts w:eastAsia="Batang"/>
              </w:rPr>
            </w:pPr>
          </w:p>
        </w:tc>
        <w:tc>
          <w:tcPr>
            <w:tcW w:w="999" w:type="dxa"/>
          </w:tcPr>
          <w:p w:rsidR="00D00B15" w:rsidRPr="00805425" w:rsidRDefault="00D00B15" w:rsidP="003A6CF9">
            <w:pPr>
              <w:pStyle w:val="TAC"/>
              <w:rPr>
                <w:rFonts w:eastAsia="Batang"/>
              </w:rPr>
            </w:pP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C2</w:t>
            </w:r>
          </w:p>
        </w:tc>
        <w:tc>
          <w:tcPr>
            <w:tcW w:w="876" w:type="dxa"/>
            <w:shd w:val="clear" w:color="auto" w:fill="auto"/>
          </w:tcPr>
          <w:p w:rsidR="00D00B15" w:rsidRPr="00805425" w:rsidRDefault="00D00B15" w:rsidP="003A6CF9">
            <w:pPr>
              <w:pStyle w:val="TAC"/>
              <w:rPr>
                <w:rFonts w:eastAsia="Batang"/>
              </w:rPr>
            </w:pPr>
            <w:r w:rsidRPr="00805425">
              <w:rPr>
                <w:rFonts w:eastAsia="Batang"/>
              </w:rPr>
              <w:t>16</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C2</w:t>
            </w:r>
          </w:p>
        </w:tc>
        <w:tc>
          <w:tcPr>
            <w:tcW w:w="876" w:type="dxa"/>
            <w:shd w:val="clear" w:color="auto" w:fill="auto"/>
          </w:tcPr>
          <w:p w:rsidR="00D00B15" w:rsidRPr="00805425" w:rsidRDefault="00D00B15" w:rsidP="003A6CF9">
            <w:pPr>
              <w:pStyle w:val="TAC"/>
              <w:rPr>
                <w:rFonts w:eastAsia="Batang"/>
              </w:rPr>
            </w:pPr>
            <w:r w:rsidRPr="00805425">
              <w:rPr>
                <w:rFonts w:eastAsia="Batang"/>
              </w:rPr>
              <w:t>16</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C2</w:t>
            </w:r>
          </w:p>
        </w:tc>
        <w:tc>
          <w:tcPr>
            <w:tcW w:w="876" w:type="dxa"/>
            <w:shd w:val="clear" w:color="auto" w:fill="auto"/>
          </w:tcPr>
          <w:p w:rsidR="00D00B15" w:rsidRPr="00805425" w:rsidRDefault="00D00B15" w:rsidP="003A6CF9">
            <w:pPr>
              <w:pStyle w:val="TAC"/>
              <w:rPr>
                <w:rFonts w:eastAsia="Batang"/>
              </w:rPr>
            </w:pPr>
            <w:r w:rsidRPr="00805425">
              <w:rPr>
                <w:rFonts w:eastAsia="Batang"/>
              </w:rPr>
              <w:t>8</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C2</w:t>
            </w:r>
          </w:p>
        </w:tc>
        <w:tc>
          <w:tcPr>
            <w:tcW w:w="876" w:type="dxa"/>
            <w:shd w:val="clear" w:color="auto" w:fill="auto"/>
          </w:tcPr>
          <w:p w:rsidR="00D00B15" w:rsidRPr="00805425" w:rsidRDefault="00D00B15" w:rsidP="003A6CF9">
            <w:pPr>
              <w:pStyle w:val="TAC"/>
              <w:rPr>
                <w:rFonts w:eastAsia="Batang"/>
              </w:rPr>
            </w:pPr>
            <w:r w:rsidRPr="00805425">
              <w:rPr>
                <w:rFonts w:eastAsia="Batang"/>
              </w:rPr>
              <w:t>8</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C2</w:t>
            </w:r>
          </w:p>
        </w:tc>
        <w:tc>
          <w:tcPr>
            <w:tcW w:w="876" w:type="dxa"/>
            <w:shd w:val="clear" w:color="auto" w:fill="auto"/>
          </w:tcPr>
          <w:p w:rsidR="00D00B15" w:rsidRPr="00805425" w:rsidRDefault="00D00B15" w:rsidP="003A6CF9">
            <w:pPr>
              <w:pStyle w:val="TAC"/>
              <w:rPr>
                <w:rFonts w:eastAsia="Batang"/>
              </w:rPr>
            </w:pPr>
            <w:r w:rsidRPr="00805425">
              <w:rPr>
                <w:rFonts w:eastAsia="Batang"/>
              </w:rPr>
              <w:t>4</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C2</w:t>
            </w:r>
          </w:p>
        </w:tc>
        <w:tc>
          <w:tcPr>
            <w:tcW w:w="876" w:type="dxa"/>
            <w:shd w:val="clear" w:color="auto" w:fill="auto"/>
          </w:tcPr>
          <w:p w:rsidR="00D00B15" w:rsidRPr="00805425" w:rsidRDefault="00D00B15" w:rsidP="003A6CF9">
            <w:pPr>
              <w:pStyle w:val="TAC"/>
              <w:rPr>
                <w:rFonts w:eastAsia="Batang"/>
              </w:rPr>
            </w:pPr>
            <w:r w:rsidRPr="00805425">
              <w:rPr>
                <w:rFonts w:eastAsia="Batang"/>
              </w:rPr>
              <w:t>4</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C2</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C2</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C2</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1</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C2</w:t>
            </w:r>
          </w:p>
        </w:tc>
        <w:tc>
          <w:tcPr>
            <w:tcW w:w="876" w:type="dxa"/>
            <w:shd w:val="clear" w:color="auto" w:fill="auto"/>
          </w:tcPr>
          <w:p w:rsidR="00D00B15" w:rsidRPr="00805425" w:rsidRDefault="00D00B15" w:rsidP="003A6CF9">
            <w:pPr>
              <w:pStyle w:val="TAC"/>
              <w:rPr>
                <w:rFonts w:eastAsia="Batang"/>
              </w:rPr>
            </w:pPr>
            <w:r w:rsidRPr="00805425">
              <w:rPr>
                <w:rFonts w:eastAsia="Batang"/>
              </w:rPr>
              <w:t>2</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C2</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C2</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4</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C2</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1</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C2</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C2</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sidRPr="00805425">
              <w:rPr>
                <w:rFonts w:eastAsia="Batang"/>
              </w:rPr>
              <w:t>1,6</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C2</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sidRPr="00805425">
              <w:rPr>
                <w:rFonts w:eastAsia="Batang"/>
              </w:rPr>
              <w:t>2,7</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C2</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sidRPr="00805425">
              <w:rPr>
                <w:rFonts w:eastAsia="Batang"/>
              </w:rPr>
              <w:t>4,9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1</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r>
              <w:rPr>
                <w:rFonts w:eastAsia="Batang"/>
              </w:rPr>
              <w:t>C2</w:t>
            </w:r>
          </w:p>
        </w:tc>
        <w:tc>
          <w:tcPr>
            <w:tcW w:w="876" w:type="dxa"/>
            <w:shd w:val="clear" w:color="auto" w:fill="auto"/>
          </w:tcPr>
          <w:p w:rsidR="00D00B15" w:rsidRPr="00805425" w:rsidRDefault="00D00B15" w:rsidP="003A6CF9">
            <w:pPr>
              <w:pStyle w:val="TAC"/>
              <w:rPr>
                <w:rFonts w:eastAsia="Batang"/>
              </w:rPr>
            </w:pPr>
            <w:r w:rsidRPr="00805425">
              <w:rPr>
                <w:rFonts w:eastAsia="Batang"/>
              </w:rPr>
              <w:t>1</w:t>
            </w:r>
          </w:p>
        </w:tc>
        <w:tc>
          <w:tcPr>
            <w:tcW w:w="750" w:type="dxa"/>
            <w:shd w:val="clear" w:color="auto" w:fill="auto"/>
          </w:tcPr>
          <w:p w:rsidR="00D00B15" w:rsidRPr="00805425" w:rsidRDefault="00D00B15" w:rsidP="003A6CF9">
            <w:pPr>
              <w:pStyle w:val="TAC"/>
              <w:rPr>
                <w:rFonts w:eastAsia="Batang"/>
              </w:rPr>
            </w:pPr>
            <w:r w:rsidRPr="00805425">
              <w:rPr>
                <w:rFonts w:eastAsia="Batang"/>
              </w:rPr>
              <w:t>0</w:t>
            </w:r>
          </w:p>
        </w:tc>
        <w:tc>
          <w:tcPr>
            <w:tcW w:w="1668" w:type="dxa"/>
            <w:shd w:val="clear" w:color="auto" w:fill="auto"/>
          </w:tcPr>
          <w:p w:rsidR="00D00B15" w:rsidRPr="00805425" w:rsidRDefault="00D00B15" w:rsidP="003A6CF9">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D00B15" w:rsidRPr="00805425" w:rsidRDefault="00D00B15" w:rsidP="003A6CF9">
            <w:pPr>
              <w:pStyle w:val="TAC"/>
              <w:rPr>
                <w:rFonts w:eastAsia="Batang"/>
              </w:rPr>
            </w:pPr>
            <w:r>
              <w:rPr>
                <w:rFonts w:eastAsia="Batang"/>
              </w:rPr>
              <w:t>2</w:t>
            </w:r>
          </w:p>
        </w:tc>
        <w:tc>
          <w:tcPr>
            <w:tcW w:w="937" w:type="dxa"/>
          </w:tcPr>
          <w:p w:rsidR="00D00B15" w:rsidRPr="00805425" w:rsidRDefault="00D00B15" w:rsidP="003A6CF9">
            <w:pPr>
              <w:pStyle w:val="TAC"/>
              <w:rPr>
                <w:rFonts w:eastAsia="Batang"/>
              </w:rPr>
            </w:pPr>
            <w:r w:rsidRPr="00805425">
              <w:rPr>
                <w:rFonts w:eastAsia="Batang"/>
              </w:rPr>
              <w:t>2</w:t>
            </w:r>
          </w:p>
        </w:tc>
        <w:tc>
          <w:tcPr>
            <w:tcW w:w="999" w:type="dxa"/>
          </w:tcPr>
          <w:p w:rsidR="00D00B15" w:rsidRPr="00805425" w:rsidRDefault="00D00B15" w:rsidP="003A6CF9">
            <w:pPr>
              <w:pStyle w:val="TAC"/>
              <w:rPr>
                <w:rFonts w:eastAsia="Batang"/>
              </w:rPr>
            </w:pPr>
            <w:r>
              <w:rPr>
                <w:rFonts w:eastAsia="Batang"/>
              </w:rPr>
              <w:t>2</w:t>
            </w:r>
          </w:p>
        </w:tc>
      </w:tr>
      <w:tr w:rsidR="00D00B15" w:rsidRPr="00805425" w:rsidTr="003A6CF9">
        <w:trPr>
          <w:jc w:val="center"/>
        </w:trPr>
        <w:tc>
          <w:tcPr>
            <w:tcW w:w="1397" w:type="dxa"/>
            <w:shd w:val="clear" w:color="auto" w:fill="auto"/>
            <w:vAlign w:val="center"/>
          </w:tcPr>
          <w:p w:rsidR="00D00B15" w:rsidRPr="000D41DD" w:rsidRDefault="00D00B15" w:rsidP="003A6CF9">
            <w:pPr>
              <w:pStyle w:val="TAC"/>
              <w:rPr>
                <w:rFonts w:eastAsia="Batang"/>
              </w:rPr>
            </w:pPr>
          </w:p>
        </w:tc>
        <w:tc>
          <w:tcPr>
            <w:tcW w:w="1062" w:type="dxa"/>
            <w:shd w:val="clear" w:color="auto" w:fill="auto"/>
          </w:tcPr>
          <w:p w:rsidR="00D00B15" w:rsidRPr="00805425" w:rsidRDefault="00D00B15" w:rsidP="003A6CF9">
            <w:pPr>
              <w:pStyle w:val="TAC"/>
              <w:rPr>
                <w:rFonts w:eastAsia="Batang"/>
              </w:rPr>
            </w:pPr>
          </w:p>
        </w:tc>
        <w:tc>
          <w:tcPr>
            <w:tcW w:w="876" w:type="dxa"/>
            <w:shd w:val="clear" w:color="auto" w:fill="auto"/>
          </w:tcPr>
          <w:p w:rsidR="00D00B15" w:rsidRPr="00805425" w:rsidRDefault="00D00B15" w:rsidP="003A6CF9">
            <w:pPr>
              <w:pStyle w:val="TAC"/>
              <w:rPr>
                <w:rFonts w:eastAsia="Batang"/>
              </w:rPr>
            </w:pPr>
          </w:p>
        </w:tc>
        <w:tc>
          <w:tcPr>
            <w:tcW w:w="750" w:type="dxa"/>
            <w:shd w:val="clear" w:color="auto" w:fill="auto"/>
          </w:tcPr>
          <w:p w:rsidR="00D00B15" w:rsidRPr="00805425" w:rsidRDefault="00D00B15" w:rsidP="003A6CF9">
            <w:pPr>
              <w:pStyle w:val="TAC"/>
              <w:rPr>
                <w:rFonts w:eastAsia="Batang"/>
              </w:rPr>
            </w:pPr>
          </w:p>
        </w:tc>
        <w:tc>
          <w:tcPr>
            <w:tcW w:w="1668" w:type="dxa"/>
            <w:shd w:val="clear" w:color="auto" w:fill="auto"/>
          </w:tcPr>
          <w:p w:rsidR="00D00B15" w:rsidRPr="00805425" w:rsidRDefault="00D00B15" w:rsidP="003A6CF9">
            <w:pPr>
              <w:pStyle w:val="TAC"/>
              <w:rPr>
                <w:rFonts w:eastAsia="Batang"/>
              </w:rPr>
            </w:pPr>
          </w:p>
        </w:tc>
        <w:tc>
          <w:tcPr>
            <w:tcW w:w="897" w:type="dxa"/>
            <w:shd w:val="clear" w:color="auto" w:fill="auto"/>
          </w:tcPr>
          <w:p w:rsidR="00D00B15" w:rsidRPr="00805425" w:rsidRDefault="00D00B15" w:rsidP="003A6CF9">
            <w:pPr>
              <w:pStyle w:val="TAC"/>
              <w:rPr>
                <w:rFonts w:eastAsia="Batang"/>
              </w:rPr>
            </w:pPr>
          </w:p>
        </w:tc>
        <w:tc>
          <w:tcPr>
            <w:tcW w:w="937" w:type="dxa"/>
          </w:tcPr>
          <w:p w:rsidR="00D00B15" w:rsidRPr="00805425" w:rsidRDefault="00D00B15" w:rsidP="003A6CF9">
            <w:pPr>
              <w:pStyle w:val="TAC"/>
              <w:rPr>
                <w:rFonts w:eastAsia="Batang"/>
              </w:rPr>
            </w:pPr>
          </w:p>
        </w:tc>
        <w:tc>
          <w:tcPr>
            <w:tcW w:w="999" w:type="dxa"/>
          </w:tcPr>
          <w:p w:rsidR="00D00B15" w:rsidRPr="00805425" w:rsidRDefault="00D00B15" w:rsidP="003A6CF9">
            <w:pPr>
              <w:pStyle w:val="TAC"/>
              <w:rPr>
                <w:rFonts w:eastAsia="Batang"/>
              </w:rPr>
            </w:pPr>
          </w:p>
        </w:tc>
      </w:tr>
    </w:tbl>
    <w:p w:rsidR="00D00B15" w:rsidRDefault="00D00B15" w:rsidP="00D00B15">
      <w:pPr>
        <w:overflowPunct/>
        <w:autoSpaceDE/>
        <w:autoSpaceDN/>
        <w:adjustRightInd/>
        <w:spacing w:after="0"/>
        <w:textAlignment w:val="auto"/>
      </w:pPr>
    </w:p>
    <w:p w:rsidR="00D00B15" w:rsidRDefault="00D00B15" w:rsidP="00D00B15">
      <w:pPr>
        <w:overflowPunct/>
        <w:autoSpaceDE/>
        <w:autoSpaceDN/>
        <w:adjustRightInd/>
        <w:spacing w:after="0"/>
        <w:textAlignment w:val="auto"/>
        <w:rPr>
          <w:b/>
          <w:bCs/>
        </w:rPr>
      </w:pPr>
    </w:p>
    <w:p w:rsidR="00D00B15" w:rsidRDefault="00D00B15" w:rsidP="00D00B15">
      <w:pPr>
        <w:pStyle w:val="Caption"/>
        <w:spacing w:before="0" w:after="0"/>
        <w:jc w:val="center"/>
      </w:pPr>
      <w:r>
        <w:t xml:space="preserve">Table </w:t>
      </w:r>
      <w:r>
        <w:fldChar w:fldCharType="begin"/>
      </w:r>
      <w:r>
        <w:instrText xml:space="preserve"> SEQ Table \* ARABIC </w:instrText>
      </w:r>
      <w:r>
        <w:fldChar w:fldCharType="separate"/>
      </w:r>
      <w:r w:rsidR="00CB496E">
        <w:rPr>
          <w:noProof/>
        </w:rPr>
        <w:t>2</w:t>
      </w:r>
      <w:r>
        <w:rPr>
          <w:noProof/>
        </w:rPr>
        <w:fldChar w:fldCharType="end"/>
      </w:r>
      <w:r>
        <w:t>: Random access configurations for FR2 and paired spectrum</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404F38" w:rsidRPr="000D41DD" w:rsidTr="00404F38">
        <w:trPr>
          <w:jc w:val="center"/>
        </w:trPr>
        <w:tc>
          <w:tcPr>
            <w:tcW w:w="1397" w:type="dxa"/>
            <w:vMerge w:val="restart"/>
            <w:shd w:val="clear" w:color="auto" w:fill="auto"/>
          </w:tcPr>
          <w:p w:rsidR="00404F38" w:rsidRPr="000D41DD" w:rsidRDefault="005726F3" w:rsidP="00404F38">
            <w:pPr>
              <w:pStyle w:val="TAH"/>
              <w:rPr>
                <w:rFonts w:eastAsia="Batang"/>
              </w:rPr>
            </w:pPr>
            <w:r>
              <w:lastRenderedPageBreak/>
              <w:br w:type="page"/>
            </w:r>
            <w:r w:rsidR="00404F38" w:rsidRPr="000D41DD">
              <w:rPr>
                <w:rFonts w:eastAsia="Batang"/>
              </w:rPr>
              <w:t>PRACH</w:t>
            </w:r>
            <w:r w:rsidR="00404F38" w:rsidRPr="000D41DD">
              <w:rPr>
                <w:rFonts w:eastAsia="Batang"/>
              </w:rPr>
              <w:br/>
              <w:t xml:space="preserve">Configuration </w:t>
            </w:r>
            <w:r w:rsidR="00404F38" w:rsidRPr="000D41DD">
              <w:rPr>
                <w:rFonts w:eastAsia="Batang"/>
              </w:rPr>
              <w:br/>
              <w:t>Index</w:t>
            </w:r>
          </w:p>
        </w:tc>
        <w:tc>
          <w:tcPr>
            <w:tcW w:w="1062" w:type="dxa"/>
            <w:vMerge w:val="restart"/>
            <w:shd w:val="clear" w:color="auto" w:fill="auto"/>
          </w:tcPr>
          <w:p w:rsidR="00404F38" w:rsidRPr="000D41DD" w:rsidRDefault="00404F38" w:rsidP="00404F38">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404F38" w:rsidRPr="000D41DD" w:rsidRDefault="00404F38" w:rsidP="00404F38">
            <w:pPr>
              <w:pStyle w:val="TAH"/>
              <w:rPr>
                <w:rFonts w:eastAsia="Batang"/>
                <w:lang w:val="sv-SE"/>
              </w:rPr>
            </w:pPr>
            <w:r w:rsidRPr="000D41DD">
              <w:rPr>
                <w:rFonts w:eastAsia="Batang"/>
                <w:position w:val="-10"/>
              </w:rPr>
              <w:object w:dxaOrig="1300" w:dyaOrig="300">
                <v:shape id="_x0000_i1028" type="#_x0000_t75" style="width:65pt;height:15pt" o:ole="">
                  <v:imagedata r:id="rId13" o:title=""/>
                </v:shape>
                <o:OLEObject Type="Embed" ProgID="Equation.3" ShapeID="_x0000_i1028" DrawAspect="Content" ObjectID="_1580240740" r:id="rId19"/>
              </w:object>
            </w:r>
          </w:p>
        </w:tc>
        <w:tc>
          <w:tcPr>
            <w:tcW w:w="1668" w:type="dxa"/>
            <w:vMerge w:val="restart"/>
            <w:shd w:val="clear" w:color="auto" w:fill="auto"/>
          </w:tcPr>
          <w:p w:rsidR="00404F38" w:rsidRDefault="00404F38" w:rsidP="00404F38">
            <w:pPr>
              <w:pStyle w:val="TAH"/>
              <w:rPr>
                <w:rFonts w:eastAsia="Batang"/>
              </w:rPr>
            </w:pPr>
            <w:r>
              <w:rPr>
                <w:rFonts w:eastAsia="Batang"/>
              </w:rPr>
              <w:t>Slot number (60kHz SCS)</w:t>
            </w:r>
          </w:p>
          <w:p w:rsidR="00404F38" w:rsidRDefault="00404F38" w:rsidP="00404F38">
            <w:pPr>
              <w:pStyle w:val="TAH"/>
              <w:rPr>
                <w:rFonts w:eastAsia="Batang"/>
              </w:rPr>
            </w:pPr>
          </w:p>
          <w:p w:rsidR="00404F38" w:rsidRPr="00753319" w:rsidRDefault="00404F38" w:rsidP="00404F38">
            <w:pPr>
              <w:pStyle w:val="TAH"/>
              <w:rPr>
                <w:rFonts w:ascii="Times New Roman" w:eastAsia="Batang" w:hAnsi="Times New Roman"/>
                <w:b w:val="0"/>
              </w:rPr>
            </w:pPr>
            <w:r w:rsidRPr="00753319">
              <w:rPr>
                <w:rFonts w:ascii="Times New Roman" w:eastAsia="Batang" w:hAnsi="Times New Roman"/>
                <w:b w:val="0"/>
              </w:rPr>
              <w:t>N</w:t>
            </w:r>
            <w:r w:rsidRPr="00753319">
              <w:rPr>
                <w:rFonts w:ascii="Times New Roman" w:eastAsia="Batang" w:hAnsi="Times New Roman"/>
                <w:b w:val="0"/>
                <w:vertAlign w:val="subscript"/>
              </w:rPr>
              <w:t>slot</w:t>
            </w:r>
            <w:r w:rsidRPr="00753319">
              <w:rPr>
                <w:rFonts w:ascii="Times New Roman" w:eastAsia="Batang" w:hAnsi="Times New Roman"/>
                <w:b w:val="0"/>
              </w:rPr>
              <w:t xml:space="preserve"> mod 10</w:t>
            </w:r>
          </w:p>
        </w:tc>
        <w:tc>
          <w:tcPr>
            <w:tcW w:w="897" w:type="dxa"/>
            <w:vMerge w:val="restart"/>
            <w:shd w:val="clear" w:color="auto" w:fill="auto"/>
          </w:tcPr>
          <w:p w:rsidR="00404F38" w:rsidRPr="000D41DD" w:rsidRDefault="00404F38" w:rsidP="00404F38">
            <w:pPr>
              <w:pStyle w:val="TAH"/>
              <w:rPr>
                <w:rFonts w:eastAsia="Batang"/>
              </w:rPr>
            </w:pPr>
            <w:r w:rsidRPr="000D41DD">
              <w:rPr>
                <w:rFonts w:eastAsia="Batang"/>
              </w:rPr>
              <w:t>Starting symbol</w:t>
            </w:r>
          </w:p>
        </w:tc>
        <w:tc>
          <w:tcPr>
            <w:tcW w:w="937" w:type="dxa"/>
            <w:vMerge w:val="restart"/>
          </w:tcPr>
          <w:p w:rsidR="00404F38" w:rsidRPr="000D41DD" w:rsidRDefault="00404F38" w:rsidP="00404F38">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404F38" w:rsidRPr="000D41DD" w:rsidRDefault="00404F38" w:rsidP="00404F38">
            <w:pPr>
              <w:pStyle w:val="TAH"/>
              <w:rPr>
                <w:rFonts w:eastAsia="Batang"/>
              </w:rPr>
            </w:pPr>
            <w:r w:rsidRPr="00246F4D">
              <w:rPr>
                <w:sz w:val="16"/>
              </w:rPr>
              <w:t xml:space="preserve">Number of </w:t>
            </w:r>
            <w:r>
              <w:rPr>
                <w:sz w:val="16"/>
              </w:rPr>
              <w:t>P</w:t>
            </w:r>
            <w:r w:rsidRPr="00246F4D">
              <w:rPr>
                <w:sz w:val="16"/>
              </w:rPr>
              <w:t>RACH occasions within a RACH slot</w:t>
            </w:r>
          </w:p>
        </w:tc>
      </w:tr>
      <w:tr w:rsidR="00404F38" w:rsidRPr="000D41DD" w:rsidTr="00404F38">
        <w:trPr>
          <w:jc w:val="center"/>
        </w:trPr>
        <w:tc>
          <w:tcPr>
            <w:tcW w:w="1397" w:type="dxa"/>
            <w:vMerge/>
            <w:shd w:val="clear" w:color="auto" w:fill="auto"/>
            <w:vAlign w:val="center"/>
          </w:tcPr>
          <w:p w:rsidR="00404F38" w:rsidRPr="000D41DD" w:rsidRDefault="00404F38" w:rsidP="00404F38">
            <w:pPr>
              <w:pStyle w:val="TAH"/>
              <w:rPr>
                <w:rFonts w:eastAsia="Batang"/>
              </w:rPr>
            </w:pPr>
          </w:p>
        </w:tc>
        <w:tc>
          <w:tcPr>
            <w:tcW w:w="1062" w:type="dxa"/>
            <w:vMerge/>
            <w:shd w:val="clear" w:color="auto" w:fill="auto"/>
            <w:vAlign w:val="center"/>
          </w:tcPr>
          <w:p w:rsidR="00404F38" w:rsidRPr="000D41DD" w:rsidRDefault="00404F38" w:rsidP="00404F38">
            <w:pPr>
              <w:pStyle w:val="TAH"/>
              <w:rPr>
                <w:rFonts w:eastAsia="Batang"/>
              </w:rPr>
            </w:pPr>
          </w:p>
        </w:tc>
        <w:tc>
          <w:tcPr>
            <w:tcW w:w="876" w:type="dxa"/>
            <w:tcBorders>
              <w:top w:val="nil"/>
            </w:tcBorders>
            <w:shd w:val="clear" w:color="auto" w:fill="auto"/>
            <w:vAlign w:val="center"/>
          </w:tcPr>
          <w:p w:rsidR="00404F38" w:rsidRPr="000D41DD" w:rsidRDefault="00404F38" w:rsidP="00404F38">
            <w:pPr>
              <w:pStyle w:val="TAH"/>
              <w:rPr>
                <w:rFonts w:eastAsia="Batang"/>
              </w:rPr>
            </w:pPr>
            <w:r w:rsidRPr="000D41DD">
              <w:rPr>
                <w:rFonts w:eastAsia="Batang"/>
                <w:position w:val="-6"/>
              </w:rPr>
              <w:object w:dxaOrig="180" w:dyaOrig="200">
                <v:shape id="_x0000_i1029" type="#_x0000_t75" style="width:9pt;height:10pt" o:ole="">
                  <v:imagedata r:id="rId15" o:title=""/>
                </v:shape>
                <o:OLEObject Type="Embed" ProgID="Equation.3" ShapeID="_x0000_i1029" DrawAspect="Content" ObjectID="_1580240741" r:id="rId20"/>
              </w:object>
            </w:r>
          </w:p>
        </w:tc>
        <w:tc>
          <w:tcPr>
            <w:tcW w:w="750" w:type="dxa"/>
            <w:tcBorders>
              <w:top w:val="nil"/>
            </w:tcBorders>
            <w:shd w:val="clear" w:color="auto" w:fill="auto"/>
            <w:vAlign w:val="center"/>
          </w:tcPr>
          <w:p w:rsidR="00404F38" w:rsidRPr="000D41DD" w:rsidRDefault="00404F38" w:rsidP="00404F38">
            <w:pPr>
              <w:pStyle w:val="TAH"/>
              <w:rPr>
                <w:rFonts w:eastAsia="Batang"/>
              </w:rPr>
            </w:pPr>
            <w:r w:rsidRPr="000D41DD">
              <w:rPr>
                <w:rFonts w:eastAsia="Batang"/>
                <w:position w:val="-10"/>
              </w:rPr>
              <w:object w:dxaOrig="200" w:dyaOrig="240">
                <v:shape id="_x0000_i1030" type="#_x0000_t75" style="width:10pt;height:12pt" o:ole="">
                  <v:imagedata r:id="rId17" o:title=""/>
                </v:shape>
                <o:OLEObject Type="Embed" ProgID="Equation.3" ShapeID="_x0000_i1030" DrawAspect="Content" ObjectID="_1580240742" r:id="rId21"/>
              </w:object>
            </w:r>
          </w:p>
        </w:tc>
        <w:tc>
          <w:tcPr>
            <w:tcW w:w="1668" w:type="dxa"/>
            <w:vMerge/>
            <w:shd w:val="clear" w:color="auto" w:fill="auto"/>
          </w:tcPr>
          <w:p w:rsidR="00404F38" w:rsidRPr="000D41DD" w:rsidRDefault="00404F38" w:rsidP="00404F38">
            <w:pPr>
              <w:pStyle w:val="TAH"/>
              <w:rPr>
                <w:rFonts w:eastAsia="Batang"/>
              </w:rPr>
            </w:pPr>
          </w:p>
        </w:tc>
        <w:tc>
          <w:tcPr>
            <w:tcW w:w="897" w:type="dxa"/>
            <w:vMerge/>
            <w:shd w:val="clear" w:color="auto" w:fill="auto"/>
          </w:tcPr>
          <w:p w:rsidR="00404F38" w:rsidRPr="000D41DD" w:rsidRDefault="00404F38" w:rsidP="00404F38">
            <w:pPr>
              <w:pStyle w:val="TAH"/>
              <w:rPr>
                <w:rFonts w:eastAsia="Batang"/>
              </w:rPr>
            </w:pPr>
          </w:p>
        </w:tc>
        <w:tc>
          <w:tcPr>
            <w:tcW w:w="937" w:type="dxa"/>
            <w:vMerge/>
          </w:tcPr>
          <w:p w:rsidR="00404F38" w:rsidRPr="000D41DD" w:rsidRDefault="00404F38" w:rsidP="00404F38">
            <w:pPr>
              <w:pStyle w:val="TAH"/>
              <w:rPr>
                <w:rFonts w:eastAsia="Batang"/>
              </w:rPr>
            </w:pPr>
          </w:p>
        </w:tc>
        <w:tc>
          <w:tcPr>
            <w:tcW w:w="999" w:type="dxa"/>
            <w:vMerge/>
          </w:tcPr>
          <w:p w:rsidR="00404F38" w:rsidRPr="000D41DD" w:rsidRDefault="00404F38" w:rsidP="00404F38">
            <w:pPr>
              <w:pStyle w:val="TAH"/>
              <w:rPr>
                <w:rFonts w:eastAsia="Batang"/>
              </w:rPr>
            </w:pP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2</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2</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1,6</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2,7</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4,9</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0,1,2,3,4,5,6,7,8,9</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6</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6</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6</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6</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6</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6</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B1</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B1</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1,6</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0,1,2,3,4,5,6,7,8,9</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7</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p>
        </w:tc>
        <w:tc>
          <w:tcPr>
            <w:tcW w:w="876" w:type="dxa"/>
            <w:shd w:val="clear" w:color="auto" w:fill="auto"/>
          </w:tcPr>
          <w:p w:rsidR="00404F38" w:rsidRPr="00805425" w:rsidRDefault="00404F38" w:rsidP="00404F38">
            <w:pPr>
              <w:pStyle w:val="TAC"/>
              <w:rPr>
                <w:rFonts w:eastAsia="Batang"/>
              </w:rPr>
            </w:pPr>
          </w:p>
        </w:tc>
        <w:tc>
          <w:tcPr>
            <w:tcW w:w="750" w:type="dxa"/>
            <w:shd w:val="clear" w:color="auto" w:fill="auto"/>
          </w:tcPr>
          <w:p w:rsidR="00404F38" w:rsidRPr="00805425" w:rsidRDefault="00404F38" w:rsidP="00404F38">
            <w:pPr>
              <w:pStyle w:val="TAC"/>
              <w:rPr>
                <w:rFonts w:eastAsia="Batang"/>
              </w:rPr>
            </w:pPr>
          </w:p>
        </w:tc>
        <w:tc>
          <w:tcPr>
            <w:tcW w:w="1668" w:type="dxa"/>
            <w:shd w:val="clear" w:color="auto" w:fill="auto"/>
          </w:tcPr>
          <w:p w:rsidR="00404F38" w:rsidRPr="00805425" w:rsidRDefault="00404F38" w:rsidP="00404F38">
            <w:pPr>
              <w:pStyle w:val="TAC"/>
              <w:rPr>
                <w:rFonts w:eastAsia="Batang"/>
              </w:rPr>
            </w:pPr>
          </w:p>
        </w:tc>
        <w:tc>
          <w:tcPr>
            <w:tcW w:w="897" w:type="dxa"/>
            <w:shd w:val="clear" w:color="auto" w:fill="auto"/>
          </w:tcPr>
          <w:p w:rsidR="00404F38" w:rsidRPr="00805425" w:rsidRDefault="00404F38" w:rsidP="00404F38">
            <w:pPr>
              <w:pStyle w:val="TAC"/>
              <w:rPr>
                <w:rFonts w:eastAsia="Batang"/>
              </w:rPr>
            </w:pPr>
          </w:p>
        </w:tc>
        <w:tc>
          <w:tcPr>
            <w:tcW w:w="937" w:type="dxa"/>
          </w:tcPr>
          <w:p w:rsidR="00404F38" w:rsidRPr="00805425" w:rsidRDefault="00404F38" w:rsidP="00404F38">
            <w:pPr>
              <w:pStyle w:val="TAC"/>
              <w:rPr>
                <w:rFonts w:eastAsia="Batang"/>
              </w:rPr>
            </w:pPr>
          </w:p>
        </w:tc>
        <w:tc>
          <w:tcPr>
            <w:tcW w:w="999" w:type="dxa"/>
          </w:tcPr>
          <w:p w:rsidR="00404F38" w:rsidRPr="00805425" w:rsidRDefault="00404F38" w:rsidP="00404F38">
            <w:pPr>
              <w:pStyle w:val="TAC"/>
              <w:rPr>
                <w:rFonts w:eastAsia="Batang"/>
              </w:rPr>
            </w:pP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2</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2</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1,6</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2,7</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4,9</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0,1,2,3,4,5,6,7,8,9</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1,6</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0,1,2,3,4,5,6,7,8,9</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p>
        </w:tc>
        <w:tc>
          <w:tcPr>
            <w:tcW w:w="876" w:type="dxa"/>
            <w:shd w:val="clear" w:color="auto" w:fill="auto"/>
          </w:tcPr>
          <w:p w:rsidR="00404F38" w:rsidRPr="00805425" w:rsidRDefault="00404F38" w:rsidP="00404F38">
            <w:pPr>
              <w:pStyle w:val="TAC"/>
              <w:rPr>
                <w:rFonts w:eastAsia="Batang"/>
              </w:rPr>
            </w:pPr>
          </w:p>
        </w:tc>
        <w:tc>
          <w:tcPr>
            <w:tcW w:w="750" w:type="dxa"/>
            <w:shd w:val="clear" w:color="auto" w:fill="auto"/>
          </w:tcPr>
          <w:p w:rsidR="00404F38" w:rsidRPr="00805425" w:rsidRDefault="00404F38" w:rsidP="00404F38">
            <w:pPr>
              <w:pStyle w:val="TAC"/>
              <w:rPr>
                <w:rFonts w:eastAsia="Batang"/>
              </w:rPr>
            </w:pPr>
          </w:p>
        </w:tc>
        <w:tc>
          <w:tcPr>
            <w:tcW w:w="1668" w:type="dxa"/>
            <w:shd w:val="clear" w:color="auto" w:fill="auto"/>
          </w:tcPr>
          <w:p w:rsidR="00404F38" w:rsidRPr="00805425" w:rsidRDefault="00404F38" w:rsidP="00404F38">
            <w:pPr>
              <w:pStyle w:val="TAC"/>
              <w:rPr>
                <w:rFonts w:eastAsia="Batang"/>
              </w:rPr>
            </w:pPr>
          </w:p>
        </w:tc>
        <w:tc>
          <w:tcPr>
            <w:tcW w:w="897" w:type="dxa"/>
            <w:shd w:val="clear" w:color="auto" w:fill="auto"/>
          </w:tcPr>
          <w:p w:rsidR="00404F38" w:rsidRPr="00805425" w:rsidRDefault="00404F38" w:rsidP="00404F38">
            <w:pPr>
              <w:pStyle w:val="TAC"/>
              <w:rPr>
                <w:rFonts w:eastAsia="Batang"/>
              </w:rPr>
            </w:pPr>
          </w:p>
        </w:tc>
        <w:tc>
          <w:tcPr>
            <w:tcW w:w="937" w:type="dxa"/>
          </w:tcPr>
          <w:p w:rsidR="00404F38" w:rsidRPr="00805425" w:rsidRDefault="00404F38" w:rsidP="00404F38">
            <w:pPr>
              <w:pStyle w:val="TAC"/>
              <w:rPr>
                <w:rFonts w:eastAsia="Batang"/>
              </w:rPr>
            </w:pPr>
          </w:p>
        </w:tc>
        <w:tc>
          <w:tcPr>
            <w:tcW w:w="999" w:type="dxa"/>
          </w:tcPr>
          <w:p w:rsidR="00404F38" w:rsidRPr="00805425" w:rsidRDefault="00404F38" w:rsidP="00404F38">
            <w:pPr>
              <w:pStyle w:val="TAC"/>
              <w:rPr>
                <w:rFonts w:eastAsia="Batang"/>
              </w:rPr>
            </w:pP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2</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2</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1,6</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2,7</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4,9</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0,1,2,3,4,5,6,7,8,9</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1,6</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0,1,2,3,4,5,6,7,8,9</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p>
        </w:tc>
        <w:tc>
          <w:tcPr>
            <w:tcW w:w="876" w:type="dxa"/>
            <w:shd w:val="clear" w:color="auto" w:fill="auto"/>
          </w:tcPr>
          <w:p w:rsidR="00404F38" w:rsidRPr="00805425" w:rsidRDefault="00404F38" w:rsidP="00404F38">
            <w:pPr>
              <w:pStyle w:val="TAC"/>
              <w:rPr>
                <w:rFonts w:eastAsia="Batang"/>
              </w:rPr>
            </w:pPr>
          </w:p>
        </w:tc>
        <w:tc>
          <w:tcPr>
            <w:tcW w:w="750" w:type="dxa"/>
            <w:shd w:val="clear" w:color="auto" w:fill="auto"/>
          </w:tcPr>
          <w:p w:rsidR="00404F38" w:rsidRPr="00805425" w:rsidRDefault="00404F38" w:rsidP="00404F38">
            <w:pPr>
              <w:pStyle w:val="TAC"/>
              <w:rPr>
                <w:rFonts w:eastAsia="Batang"/>
              </w:rPr>
            </w:pPr>
          </w:p>
        </w:tc>
        <w:tc>
          <w:tcPr>
            <w:tcW w:w="1668" w:type="dxa"/>
            <w:shd w:val="clear" w:color="auto" w:fill="auto"/>
          </w:tcPr>
          <w:p w:rsidR="00404F38" w:rsidRPr="00805425" w:rsidRDefault="00404F38" w:rsidP="00404F38">
            <w:pPr>
              <w:pStyle w:val="TAC"/>
              <w:rPr>
                <w:rFonts w:eastAsia="Batang"/>
              </w:rPr>
            </w:pPr>
          </w:p>
        </w:tc>
        <w:tc>
          <w:tcPr>
            <w:tcW w:w="897" w:type="dxa"/>
            <w:shd w:val="clear" w:color="auto" w:fill="auto"/>
          </w:tcPr>
          <w:p w:rsidR="00404F38" w:rsidRPr="00805425" w:rsidRDefault="00404F38" w:rsidP="00404F38">
            <w:pPr>
              <w:pStyle w:val="TAC"/>
              <w:rPr>
                <w:rFonts w:eastAsia="Batang"/>
              </w:rPr>
            </w:pPr>
          </w:p>
        </w:tc>
        <w:tc>
          <w:tcPr>
            <w:tcW w:w="937" w:type="dxa"/>
          </w:tcPr>
          <w:p w:rsidR="00404F38" w:rsidRPr="00805425" w:rsidRDefault="00404F38" w:rsidP="00404F38">
            <w:pPr>
              <w:pStyle w:val="TAC"/>
              <w:rPr>
                <w:rFonts w:eastAsia="Batang"/>
              </w:rPr>
            </w:pPr>
          </w:p>
        </w:tc>
        <w:tc>
          <w:tcPr>
            <w:tcW w:w="999" w:type="dxa"/>
          </w:tcPr>
          <w:p w:rsidR="00404F38" w:rsidRPr="00805425" w:rsidRDefault="00404F38" w:rsidP="00404F38">
            <w:pPr>
              <w:pStyle w:val="TAC"/>
              <w:rPr>
                <w:rFonts w:eastAsia="Batang"/>
              </w:rPr>
            </w:pP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2</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2</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1,6</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2,7</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4,9</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0,1,2,3,4,5,6,7,8,9</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p>
        </w:tc>
        <w:tc>
          <w:tcPr>
            <w:tcW w:w="876" w:type="dxa"/>
            <w:shd w:val="clear" w:color="auto" w:fill="auto"/>
          </w:tcPr>
          <w:p w:rsidR="00404F38" w:rsidRPr="00805425" w:rsidRDefault="00404F38" w:rsidP="00404F38">
            <w:pPr>
              <w:pStyle w:val="TAC"/>
              <w:rPr>
                <w:rFonts w:eastAsia="Batang"/>
              </w:rPr>
            </w:pPr>
          </w:p>
        </w:tc>
        <w:tc>
          <w:tcPr>
            <w:tcW w:w="750" w:type="dxa"/>
            <w:shd w:val="clear" w:color="auto" w:fill="auto"/>
          </w:tcPr>
          <w:p w:rsidR="00404F38" w:rsidRPr="00805425" w:rsidRDefault="00404F38" w:rsidP="00404F38">
            <w:pPr>
              <w:pStyle w:val="TAC"/>
              <w:rPr>
                <w:rFonts w:eastAsia="Batang"/>
              </w:rPr>
            </w:pPr>
          </w:p>
        </w:tc>
        <w:tc>
          <w:tcPr>
            <w:tcW w:w="1668" w:type="dxa"/>
            <w:shd w:val="clear" w:color="auto" w:fill="auto"/>
          </w:tcPr>
          <w:p w:rsidR="00404F38" w:rsidRPr="00805425" w:rsidRDefault="00404F38" w:rsidP="00404F38">
            <w:pPr>
              <w:pStyle w:val="TAC"/>
              <w:rPr>
                <w:rFonts w:eastAsia="Batang"/>
              </w:rPr>
            </w:pPr>
          </w:p>
        </w:tc>
        <w:tc>
          <w:tcPr>
            <w:tcW w:w="897" w:type="dxa"/>
            <w:shd w:val="clear" w:color="auto" w:fill="auto"/>
          </w:tcPr>
          <w:p w:rsidR="00404F38" w:rsidRPr="00805425" w:rsidRDefault="00404F38" w:rsidP="00404F38">
            <w:pPr>
              <w:pStyle w:val="TAC"/>
              <w:rPr>
                <w:rFonts w:eastAsia="Batang"/>
              </w:rPr>
            </w:pPr>
          </w:p>
        </w:tc>
        <w:tc>
          <w:tcPr>
            <w:tcW w:w="937" w:type="dxa"/>
          </w:tcPr>
          <w:p w:rsidR="00404F38" w:rsidRPr="00805425" w:rsidRDefault="00404F38" w:rsidP="00404F38">
            <w:pPr>
              <w:pStyle w:val="TAC"/>
              <w:rPr>
                <w:rFonts w:eastAsia="Batang"/>
              </w:rPr>
            </w:pPr>
          </w:p>
        </w:tc>
        <w:tc>
          <w:tcPr>
            <w:tcW w:w="999" w:type="dxa"/>
          </w:tcPr>
          <w:p w:rsidR="00404F38" w:rsidRPr="00805425" w:rsidRDefault="00404F38" w:rsidP="00404F38">
            <w:pPr>
              <w:pStyle w:val="TAC"/>
              <w:rPr>
                <w:rFonts w:eastAsia="Batang"/>
              </w:rPr>
            </w:pP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C0</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5726F3" w:rsidP="00404F38">
            <w:pPr>
              <w:pStyle w:val="TAC"/>
              <w:rPr>
                <w:rFonts w:eastAsia="Batang"/>
              </w:rPr>
            </w:pPr>
            <w:r>
              <w:rPr>
                <w:rFonts w:eastAsia="Batang"/>
              </w:rPr>
              <w:t>6</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C0</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5726F3" w:rsidP="00404F38">
            <w:pPr>
              <w:pStyle w:val="TAC"/>
              <w:rPr>
                <w:rFonts w:eastAsia="Batang"/>
              </w:rPr>
            </w:pPr>
            <w:r>
              <w:rPr>
                <w:rFonts w:eastAsia="Batang"/>
              </w:rPr>
              <w:t>6</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C0</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5726F3" w:rsidP="00404F38">
            <w:pPr>
              <w:pStyle w:val="TAC"/>
              <w:rPr>
                <w:rFonts w:eastAsia="Batang"/>
              </w:rPr>
            </w:pPr>
            <w:r>
              <w:rPr>
                <w:rFonts w:eastAsia="Batang"/>
              </w:rPr>
              <w:t>6</w:t>
            </w:r>
          </w:p>
        </w:tc>
      </w:tr>
      <w:tr w:rsidR="005726F3" w:rsidRPr="00E24C10" w:rsidTr="00404F38">
        <w:trPr>
          <w:jc w:val="center"/>
        </w:trPr>
        <w:tc>
          <w:tcPr>
            <w:tcW w:w="1397" w:type="dxa"/>
            <w:shd w:val="clear" w:color="auto" w:fill="auto"/>
            <w:vAlign w:val="center"/>
          </w:tcPr>
          <w:p w:rsidR="005726F3" w:rsidRPr="000D41DD" w:rsidRDefault="005726F3" w:rsidP="005726F3">
            <w:pPr>
              <w:pStyle w:val="TAC"/>
              <w:rPr>
                <w:rFonts w:eastAsia="Batang"/>
              </w:rPr>
            </w:pPr>
          </w:p>
        </w:tc>
        <w:tc>
          <w:tcPr>
            <w:tcW w:w="1062" w:type="dxa"/>
            <w:shd w:val="clear" w:color="auto" w:fill="auto"/>
          </w:tcPr>
          <w:p w:rsidR="005726F3" w:rsidRPr="00805425" w:rsidRDefault="005726F3" w:rsidP="005726F3">
            <w:pPr>
              <w:pStyle w:val="TAC"/>
              <w:rPr>
                <w:rFonts w:eastAsia="Batang"/>
              </w:rPr>
            </w:pPr>
            <w:r>
              <w:rPr>
                <w:rFonts w:eastAsia="Batang"/>
              </w:rPr>
              <w:t>C0</w:t>
            </w:r>
          </w:p>
        </w:tc>
        <w:tc>
          <w:tcPr>
            <w:tcW w:w="876" w:type="dxa"/>
            <w:shd w:val="clear" w:color="auto" w:fill="auto"/>
          </w:tcPr>
          <w:p w:rsidR="005726F3" w:rsidRPr="00805425" w:rsidRDefault="005726F3" w:rsidP="005726F3">
            <w:pPr>
              <w:pStyle w:val="TAC"/>
              <w:rPr>
                <w:rFonts w:eastAsia="Batang"/>
              </w:rPr>
            </w:pPr>
            <w:r w:rsidRPr="00805425">
              <w:rPr>
                <w:rFonts w:eastAsia="Batang"/>
              </w:rPr>
              <w:t>8</w:t>
            </w:r>
          </w:p>
        </w:tc>
        <w:tc>
          <w:tcPr>
            <w:tcW w:w="750" w:type="dxa"/>
            <w:shd w:val="clear" w:color="auto" w:fill="auto"/>
          </w:tcPr>
          <w:p w:rsidR="005726F3" w:rsidRPr="00805425" w:rsidRDefault="005726F3" w:rsidP="005726F3">
            <w:pPr>
              <w:pStyle w:val="TAC"/>
              <w:rPr>
                <w:rFonts w:eastAsia="Batang"/>
              </w:rPr>
            </w:pPr>
            <w:r w:rsidRPr="00805425">
              <w:rPr>
                <w:rFonts w:eastAsia="Batang"/>
              </w:rPr>
              <w:t>0</w:t>
            </w:r>
          </w:p>
        </w:tc>
        <w:tc>
          <w:tcPr>
            <w:tcW w:w="1668" w:type="dxa"/>
            <w:shd w:val="clear" w:color="auto" w:fill="auto"/>
          </w:tcPr>
          <w:p w:rsidR="005726F3" w:rsidRPr="00805425" w:rsidRDefault="005726F3" w:rsidP="005726F3">
            <w:pPr>
              <w:pStyle w:val="TAC"/>
              <w:rPr>
                <w:rFonts w:eastAsia="Batang"/>
              </w:rPr>
            </w:pPr>
            <w:r w:rsidRPr="00805425">
              <w:rPr>
                <w:rFonts w:eastAsia="Batang"/>
              </w:rPr>
              <w:t>5</w:t>
            </w:r>
          </w:p>
        </w:tc>
        <w:tc>
          <w:tcPr>
            <w:tcW w:w="897" w:type="dxa"/>
            <w:shd w:val="clear" w:color="auto" w:fill="auto"/>
          </w:tcPr>
          <w:p w:rsidR="005726F3" w:rsidRPr="00805425" w:rsidRDefault="005726F3" w:rsidP="005726F3">
            <w:pPr>
              <w:pStyle w:val="TAC"/>
              <w:rPr>
                <w:rFonts w:eastAsia="Batang"/>
              </w:rPr>
            </w:pPr>
            <w:r w:rsidRPr="00805425">
              <w:rPr>
                <w:rFonts w:eastAsia="Batang"/>
              </w:rPr>
              <w:t>0</w:t>
            </w:r>
          </w:p>
        </w:tc>
        <w:tc>
          <w:tcPr>
            <w:tcW w:w="937" w:type="dxa"/>
          </w:tcPr>
          <w:p w:rsidR="005726F3" w:rsidRPr="00805425" w:rsidRDefault="005726F3" w:rsidP="005726F3">
            <w:pPr>
              <w:pStyle w:val="TAC"/>
              <w:rPr>
                <w:rFonts w:eastAsia="Batang"/>
              </w:rPr>
            </w:pPr>
            <w:r w:rsidRPr="00805425">
              <w:rPr>
                <w:rFonts w:eastAsia="Batang"/>
              </w:rPr>
              <w:t>2</w:t>
            </w:r>
          </w:p>
        </w:tc>
        <w:tc>
          <w:tcPr>
            <w:tcW w:w="999" w:type="dxa"/>
          </w:tcPr>
          <w:p w:rsidR="005726F3" w:rsidRPr="00805425" w:rsidRDefault="005726F3" w:rsidP="005726F3">
            <w:pPr>
              <w:pStyle w:val="TAC"/>
              <w:rPr>
                <w:rFonts w:eastAsia="Batang"/>
              </w:rPr>
            </w:pPr>
            <w:r>
              <w:rPr>
                <w:rFonts w:eastAsia="Batang"/>
              </w:rPr>
              <w:t>6</w:t>
            </w:r>
          </w:p>
        </w:tc>
      </w:tr>
      <w:tr w:rsidR="005726F3" w:rsidRPr="00E24C10" w:rsidTr="00404F38">
        <w:trPr>
          <w:jc w:val="center"/>
        </w:trPr>
        <w:tc>
          <w:tcPr>
            <w:tcW w:w="1397" w:type="dxa"/>
            <w:shd w:val="clear" w:color="auto" w:fill="auto"/>
            <w:vAlign w:val="center"/>
          </w:tcPr>
          <w:p w:rsidR="005726F3" w:rsidRPr="000D41DD" w:rsidRDefault="005726F3" w:rsidP="005726F3">
            <w:pPr>
              <w:pStyle w:val="TAC"/>
              <w:rPr>
                <w:rFonts w:eastAsia="Batang"/>
              </w:rPr>
            </w:pPr>
          </w:p>
        </w:tc>
        <w:tc>
          <w:tcPr>
            <w:tcW w:w="1062" w:type="dxa"/>
            <w:shd w:val="clear" w:color="auto" w:fill="auto"/>
          </w:tcPr>
          <w:p w:rsidR="005726F3" w:rsidRPr="00805425" w:rsidRDefault="005726F3" w:rsidP="005726F3">
            <w:pPr>
              <w:pStyle w:val="TAC"/>
              <w:rPr>
                <w:rFonts w:eastAsia="Batang"/>
              </w:rPr>
            </w:pPr>
            <w:r>
              <w:rPr>
                <w:rFonts w:eastAsia="Batang"/>
              </w:rPr>
              <w:t>C0</w:t>
            </w:r>
          </w:p>
        </w:tc>
        <w:tc>
          <w:tcPr>
            <w:tcW w:w="876" w:type="dxa"/>
            <w:shd w:val="clear" w:color="auto" w:fill="auto"/>
          </w:tcPr>
          <w:p w:rsidR="005726F3" w:rsidRPr="00805425" w:rsidRDefault="005726F3" w:rsidP="005726F3">
            <w:pPr>
              <w:pStyle w:val="TAC"/>
              <w:rPr>
                <w:rFonts w:eastAsia="Batang"/>
              </w:rPr>
            </w:pPr>
            <w:r w:rsidRPr="00805425">
              <w:rPr>
                <w:rFonts w:eastAsia="Batang"/>
              </w:rPr>
              <w:t>4</w:t>
            </w:r>
          </w:p>
        </w:tc>
        <w:tc>
          <w:tcPr>
            <w:tcW w:w="750" w:type="dxa"/>
            <w:shd w:val="clear" w:color="auto" w:fill="auto"/>
          </w:tcPr>
          <w:p w:rsidR="005726F3" w:rsidRPr="00805425" w:rsidRDefault="005726F3" w:rsidP="005726F3">
            <w:pPr>
              <w:pStyle w:val="TAC"/>
              <w:rPr>
                <w:rFonts w:eastAsia="Batang"/>
              </w:rPr>
            </w:pPr>
            <w:r w:rsidRPr="00805425">
              <w:rPr>
                <w:rFonts w:eastAsia="Batang"/>
              </w:rPr>
              <w:t>0</w:t>
            </w:r>
          </w:p>
        </w:tc>
        <w:tc>
          <w:tcPr>
            <w:tcW w:w="1668" w:type="dxa"/>
            <w:shd w:val="clear" w:color="auto" w:fill="auto"/>
          </w:tcPr>
          <w:p w:rsidR="005726F3" w:rsidRPr="00805425" w:rsidRDefault="005726F3" w:rsidP="005726F3">
            <w:pPr>
              <w:pStyle w:val="TAC"/>
              <w:rPr>
                <w:rFonts w:eastAsia="Batang"/>
              </w:rPr>
            </w:pPr>
            <w:r w:rsidRPr="00805425">
              <w:rPr>
                <w:rFonts w:eastAsia="Batang"/>
              </w:rPr>
              <w:t>5</w:t>
            </w:r>
          </w:p>
        </w:tc>
        <w:tc>
          <w:tcPr>
            <w:tcW w:w="897" w:type="dxa"/>
            <w:shd w:val="clear" w:color="auto" w:fill="auto"/>
          </w:tcPr>
          <w:p w:rsidR="005726F3" w:rsidRPr="00805425" w:rsidRDefault="005726F3" w:rsidP="005726F3">
            <w:pPr>
              <w:pStyle w:val="TAC"/>
              <w:rPr>
                <w:rFonts w:eastAsia="Batang"/>
              </w:rPr>
            </w:pPr>
            <w:r w:rsidRPr="00805425">
              <w:rPr>
                <w:rFonts w:eastAsia="Batang"/>
              </w:rPr>
              <w:t>0</w:t>
            </w:r>
          </w:p>
        </w:tc>
        <w:tc>
          <w:tcPr>
            <w:tcW w:w="937" w:type="dxa"/>
          </w:tcPr>
          <w:p w:rsidR="005726F3" w:rsidRPr="00805425" w:rsidRDefault="005726F3" w:rsidP="005726F3">
            <w:pPr>
              <w:pStyle w:val="TAC"/>
              <w:rPr>
                <w:rFonts w:eastAsia="Batang"/>
              </w:rPr>
            </w:pPr>
            <w:r w:rsidRPr="00805425">
              <w:rPr>
                <w:rFonts w:eastAsia="Batang"/>
              </w:rPr>
              <w:t>1</w:t>
            </w:r>
          </w:p>
        </w:tc>
        <w:tc>
          <w:tcPr>
            <w:tcW w:w="999" w:type="dxa"/>
          </w:tcPr>
          <w:p w:rsidR="005726F3" w:rsidRPr="00805425" w:rsidRDefault="005726F3" w:rsidP="005726F3">
            <w:pPr>
              <w:pStyle w:val="TAC"/>
              <w:rPr>
                <w:rFonts w:eastAsia="Batang"/>
              </w:rPr>
            </w:pPr>
            <w:r>
              <w:rPr>
                <w:rFonts w:eastAsia="Batang"/>
              </w:rPr>
              <w:t>6</w:t>
            </w:r>
          </w:p>
        </w:tc>
      </w:tr>
      <w:tr w:rsidR="005726F3" w:rsidRPr="00E24C10" w:rsidTr="00404F38">
        <w:trPr>
          <w:jc w:val="center"/>
        </w:trPr>
        <w:tc>
          <w:tcPr>
            <w:tcW w:w="1397" w:type="dxa"/>
            <w:shd w:val="clear" w:color="auto" w:fill="auto"/>
            <w:vAlign w:val="center"/>
          </w:tcPr>
          <w:p w:rsidR="005726F3" w:rsidRPr="000D41DD" w:rsidRDefault="005726F3" w:rsidP="005726F3">
            <w:pPr>
              <w:pStyle w:val="TAC"/>
              <w:rPr>
                <w:rFonts w:eastAsia="Batang"/>
              </w:rPr>
            </w:pPr>
          </w:p>
        </w:tc>
        <w:tc>
          <w:tcPr>
            <w:tcW w:w="1062" w:type="dxa"/>
            <w:shd w:val="clear" w:color="auto" w:fill="auto"/>
          </w:tcPr>
          <w:p w:rsidR="005726F3" w:rsidRPr="00805425" w:rsidRDefault="005726F3" w:rsidP="005726F3">
            <w:pPr>
              <w:pStyle w:val="TAC"/>
              <w:rPr>
                <w:rFonts w:eastAsia="Batang"/>
              </w:rPr>
            </w:pPr>
            <w:r>
              <w:rPr>
                <w:rFonts w:eastAsia="Batang"/>
              </w:rPr>
              <w:t>C0</w:t>
            </w:r>
          </w:p>
        </w:tc>
        <w:tc>
          <w:tcPr>
            <w:tcW w:w="876" w:type="dxa"/>
            <w:shd w:val="clear" w:color="auto" w:fill="auto"/>
          </w:tcPr>
          <w:p w:rsidR="005726F3" w:rsidRPr="00805425" w:rsidRDefault="005726F3" w:rsidP="005726F3">
            <w:pPr>
              <w:pStyle w:val="TAC"/>
              <w:rPr>
                <w:rFonts w:eastAsia="Batang"/>
              </w:rPr>
            </w:pPr>
            <w:r w:rsidRPr="00805425">
              <w:rPr>
                <w:rFonts w:eastAsia="Batang"/>
              </w:rPr>
              <w:t>4</w:t>
            </w:r>
          </w:p>
        </w:tc>
        <w:tc>
          <w:tcPr>
            <w:tcW w:w="750" w:type="dxa"/>
            <w:shd w:val="clear" w:color="auto" w:fill="auto"/>
          </w:tcPr>
          <w:p w:rsidR="005726F3" w:rsidRPr="00805425" w:rsidRDefault="005726F3" w:rsidP="005726F3">
            <w:pPr>
              <w:pStyle w:val="TAC"/>
              <w:rPr>
                <w:rFonts w:eastAsia="Batang"/>
              </w:rPr>
            </w:pPr>
            <w:r w:rsidRPr="00805425">
              <w:rPr>
                <w:rFonts w:eastAsia="Batang"/>
              </w:rPr>
              <w:t>0</w:t>
            </w:r>
          </w:p>
        </w:tc>
        <w:tc>
          <w:tcPr>
            <w:tcW w:w="1668" w:type="dxa"/>
            <w:shd w:val="clear" w:color="auto" w:fill="auto"/>
          </w:tcPr>
          <w:p w:rsidR="005726F3" w:rsidRPr="00805425" w:rsidRDefault="005726F3" w:rsidP="005726F3">
            <w:pPr>
              <w:pStyle w:val="TAC"/>
              <w:rPr>
                <w:rFonts w:eastAsia="Batang"/>
              </w:rPr>
            </w:pPr>
            <w:r w:rsidRPr="00805425">
              <w:rPr>
                <w:rFonts w:eastAsia="Batang"/>
              </w:rPr>
              <w:t>5</w:t>
            </w:r>
          </w:p>
        </w:tc>
        <w:tc>
          <w:tcPr>
            <w:tcW w:w="897" w:type="dxa"/>
            <w:shd w:val="clear" w:color="auto" w:fill="auto"/>
          </w:tcPr>
          <w:p w:rsidR="005726F3" w:rsidRPr="00805425" w:rsidRDefault="005726F3" w:rsidP="005726F3">
            <w:pPr>
              <w:pStyle w:val="TAC"/>
              <w:rPr>
                <w:rFonts w:eastAsia="Batang"/>
              </w:rPr>
            </w:pPr>
            <w:r w:rsidRPr="00805425">
              <w:rPr>
                <w:rFonts w:eastAsia="Batang"/>
              </w:rPr>
              <w:t>0</w:t>
            </w:r>
          </w:p>
        </w:tc>
        <w:tc>
          <w:tcPr>
            <w:tcW w:w="937" w:type="dxa"/>
          </w:tcPr>
          <w:p w:rsidR="005726F3" w:rsidRPr="00805425" w:rsidRDefault="005726F3" w:rsidP="005726F3">
            <w:pPr>
              <w:pStyle w:val="TAC"/>
              <w:rPr>
                <w:rFonts w:eastAsia="Batang"/>
              </w:rPr>
            </w:pPr>
            <w:r w:rsidRPr="00805425">
              <w:rPr>
                <w:rFonts w:eastAsia="Batang"/>
              </w:rPr>
              <w:t>2</w:t>
            </w:r>
          </w:p>
        </w:tc>
        <w:tc>
          <w:tcPr>
            <w:tcW w:w="999" w:type="dxa"/>
          </w:tcPr>
          <w:p w:rsidR="005726F3" w:rsidRPr="00805425" w:rsidRDefault="005726F3" w:rsidP="005726F3">
            <w:pPr>
              <w:pStyle w:val="TAC"/>
              <w:rPr>
                <w:rFonts w:eastAsia="Batang"/>
              </w:rPr>
            </w:pPr>
            <w:r>
              <w:rPr>
                <w:rFonts w:eastAsia="Batang"/>
              </w:rPr>
              <w:t>6</w:t>
            </w:r>
          </w:p>
        </w:tc>
      </w:tr>
      <w:tr w:rsidR="005726F3" w:rsidRPr="00E24C10" w:rsidTr="00404F38">
        <w:trPr>
          <w:jc w:val="center"/>
        </w:trPr>
        <w:tc>
          <w:tcPr>
            <w:tcW w:w="1397" w:type="dxa"/>
            <w:shd w:val="clear" w:color="auto" w:fill="auto"/>
            <w:vAlign w:val="center"/>
          </w:tcPr>
          <w:p w:rsidR="005726F3" w:rsidRPr="000D41DD" w:rsidRDefault="005726F3" w:rsidP="005726F3">
            <w:pPr>
              <w:pStyle w:val="TAC"/>
              <w:rPr>
                <w:rFonts w:eastAsia="Batang"/>
              </w:rPr>
            </w:pPr>
          </w:p>
        </w:tc>
        <w:tc>
          <w:tcPr>
            <w:tcW w:w="1062" w:type="dxa"/>
            <w:shd w:val="clear" w:color="auto" w:fill="auto"/>
          </w:tcPr>
          <w:p w:rsidR="005726F3" w:rsidRPr="00805425" w:rsidRDefault="005726F3" w:rsidP="005726F3">
            <w:pPr>
              <w:pStyle w:val="TAC"/>
              <w:rPr>
                <w:rFonts w:eastAsia="Batang"/>
              </w:rPr>
            </w:pPr>
            <w:r>
              <w:rPr>
                <w:rFonts w:eastAsia="Batang"/>
              </w:rPr>
              <w:t>C0</w:t>
            </w:r>
          </w:p>
        </w:tc>
        <w:tc>
          <w:tcPr>
            <w:tcW w:w="876" w:type="dxa"/>
            <w:shd w:val="clear" w:color="auto" w:fill="auto"/>
          </w:tcPr>
          <w:p w:rsidR="005726F3" w:rsidRPr="00805425" w:rsidRDefault="005726F3" w:rsidP="005726F3">
            <w:pPr>
              <w:pStyle w:val="TAC"/>
              <w:rPr>
                <w:rFonts w:eastAsia="Batang"/>
              </w:rPr>
            </w:pPr>
            <w:r w:rsidRPr="00805425">
              <w:rPr>
                <w:rFonts w:eastAsia="Batang"/>
              </w:rPr>
              <w:t>2</w:t>
            </w:r>
          </w:p>
        </w:tc>
        <w:tc>
          <w:tcPr>
            <w:tcW w:w="750" w:type="dxa"/>
            <w:shd w:val="clear" w:color="auto" w:fill="auto"/>
          </w:tcPr>
          <w:p w:rsidR="005726F3" w:rsidRPr="00805425" w:rsidRDefault="005726F3" w:rsidP="005726F3">
            <w:pPr>
              <w:pStyle w:val="TAC"/>
              <w:rPr>
                <w:rFonts w:eastAsia="Batang"/>
              </w:rPr>
            </w:pPr>
            <w:r w:rsidRPr="00805425">
              <w:rPr>
                <w:rFonts w:eastAsia="Batang"/>
              </w:rPr>
              <w:t>0</w:t>
            </w:r>
          </w:p>
        </w:tc>
        <w:tc>
          <w:tcPr>
            <w:tcW w:w="1668" w:type="dxa"/>
            <w:shd w:val="clear" w:color="auto" w:fill="auto"/>
          </w:tcPr>
          <w:p w:rsidR="005726F3" w:rsidRPr="00805425" w:rsidRDefault="005726F3" w:rsidP="005726F3">
            <w:pPr>
              <w:pStyle w:val="TAC"/>
              <w:rPr>
                <w:rFonts w:eastAsia="Batang"/>
              </w:rPr>
            </w:pPr>
            <w:r w:rsidRPr="00805425">
              <w:rPr>
                <w:rFonts w:eastAsia="Batang"/>
              </w:rPr>
              <w:t>1</w:t>
            </w:r>
          </w:p>
        </w:tc>
        <w:tc>
          <w:tcPr>
            <w:tcW w:w="897" w:type="dxa"/>
            <w:shd w:val="clear" w:color="auto" w:fill="auto"/>
          </w:tcPr>
          <w:p w:rsidR="005726F3" w:rsidRPr="00805425" w:rsidRDefault="005726F3" w:rsidP="005726F3">
            <w:pPr>
              <w:pStyle w:val="TAC"/>
              <w:rPr>
                <w:rFonts w:eastAsia="Batang"/>
              </w:rPr>
            </w:pPr>
            <w:r w:rsidRPr="00805425">
              <w:rPr>
                <w:rFonts w:eastAsia="Batang"/>
              </w:rPr>
              <w:t>0</w:t>
            </w:r>
          </w:p>
        </w:tc>
        <w:tc>
          <w:tcPr>
            <w:tcW w:w="937" w:type="dxa"/>
          </w:tcPr>
          <w:p w:rsidR="005726F3" w:rsidRPr="00805425" w:rsidRDefault="005726F3" w:rsidP="005726F3">
            <w:pPr>
              <w:pStyle w:val="TAC"/>
              <w:rPr>
                <w:rFonts w:eastAsia="Batang"/>
              </w:rPr>
            </w:pPr>
            <w:r w:rsidRPr="00805425">
              <w:rPr>
                <w:rFonts w:eastAsia="Batang"/>
              </w:rPr>
              <w:t>1</w:t>
            </w:r>
          </w:p>
        </w:tc>
        <w:tc>
          <w:tcPr>
            <w:tcW w:w="999" w:type="dxa"/>
          </w:tcPr>
          <w:p w:rsidR="005726F3" w:rsidRPr="00805425" w:rsidRDefault="005726F3" w:rsidP="005726F3">
            <w:pPr>
              <w:pStyle w:val="TAC"/>
              <w:rPr>
                <w:rFonts w:eastAsia="Batang"/>
              </w:rPr>
            </w:pPr>
            <w:r>
              <w:rPr>
                <w:rFonts w:eastAsia="Batang"/>
              </w:rPr>
              <w:t>6</w:t>
            </w:r>
          </w:p>
        </w:tc>
      </w:tr>
      <w:tr w:rsidR="005726F3" w:rsidRPr="00E24C10" w:rsidTr="00404F38">
        <w:trPr>
          <w:jc w:val="center"/>
        </w:trPr>
        <w:tc>
          <w:tcPr>
            <w:tcW w:w="1397" w:type="dxa"/>
            <w:shd w:val="clear" w:color="auto" w:fill="auto"/>
            <w:vAlign w:val="center"/>
          </w:tcPr>
          <w:p w:rsidR="005726F3" w:rsidRPr="000D41DD" w:rsidRDefault="005726F3" w:rsidP="005726F3">
            <w:pPr>
              <w:pStyle w:val="TAC"/>
              <w:rPr>
                <w:rFonts w:eastAsia="Batang"/>
              </w:rPr>
            </w:pPr>
          </w:p>
        </w:tc>
        <w:tc>
          <w:tcPr>
            <w:tcW w:w="1062" w:type="dxa"/>
            <w:shd w:val="clear" w:color="auto" w:fill="auto"/>
          </w:tcPr>
          <w:p w:rsidR="005726F3" w:rsidRPr="00805425" w:rsidRDefault="005726F3" w:rsidP="005726F3">
            <w:pPr>
              <w:pStyle w:val="TAC"/>
              <w:rPr>
                <w:rFonts w:eastAsia="Batang"/>
              </w:rPr>
            </w:pPr>
            <w:r>
              <w:rPr>
                <w:rFonts w:eastAsia="Batang"/>
              </w:rPr>
              <w:t>C0</w:t>
            </w:r>
          </w:p>
        </w:tc>
        <w:tc>
          <w:tcPr>
            <w:tcW w:w="876" w:type="dxa"/>
            <w:shd w:val="clear" w:color="auto" w:fill="auto"/>
          </w:tcPr>
          <w:p w:rsidR="005726F3" w:rsidRPr="00805425" w:rsidRDefault="005726F3" w:rsidP="005726F3">
            <w:pPr>
              <w:pStyle w:val="TAC"/>
              <w:rPr>
                <w:rFonts w:eastAsia="Batang"/>
              </w:rPr>
            </w:pPr>
            <w:r w:rsidRPr="00805425">
              <w:rPr>
                <w:rFonts w:eastAsia="Batang"/>
              </w:rPr>
              <w:t>2</w:t>
            </w:r>
          </w:p>
        </w:tc>
        <w:tc>
          <w:tcPr>
            <w:tcW w:w="750" w:type="dxa"/>
            <w:shd w:val="clear" w:color="auto" w:fill="auto"/>
          </w:tcPr>
          <w:p w:rsidR="005726F3" w:rsidRPr="00805425" w:rsidRDefault="005726F3" w:rsidP="005726F3">
            <w:pPr>
              <w:pStyle w:val="TAC"/>
              <w:rPr>
                <w:rFonts w:eastAsia="Batang"/>
              </w:rPr>
            </w:pPr>
            <w:r w:rsidRPr="00805425">
              <w:rPr>
                <w:rFonts w:eastAsia="Batang"/>
              </w:rPr>
              <w:t>0</w:t>
            </w:r>
          </w:p>
        </w:tc>
        <w:tc>
          <w:tcPr>
            <w:tcW w:w="1668" w:type="dxa"/>
            <w:shd w:val="clear" w:color="auto" w:fill="auto"/>
          </w:tcPr>
          <w:p w:rsidR="005726F3" w:rsidRPr="00805425" w:rsidRDefault="005726F3" w:rsidP="005726F3">
            <w:pPr>
              <w:pStyle w:val="TAC"/>
              <w:rPr>
                <w:rFonts w:eastAsia="Batang"/>
              </w:rPr>
            </w:pPr>
            <w:r w:rsidRPr="00805425">
              <w:rPr>
                <w:rFonts w:eastAsia="Batang"/>
              </w:rPr>
              <w:t>1</w:t>
            </w:r>
          </w:p>
        </w:tc>
        <w:tc>
          <w:tcPr>
            <w:tcW w:w="897" w:type="dxa"/>
            <w:shd w:val="clear" w:color="auto" w:fill="auto"/>
          </w:tcPr>
          <w:p w:rsidR="005726F3" w:rsidRPr="00805425" w:rsidRDefault="005726F3" w:rsidP="005726F3">
            <w:pPr>
              <w:pStyle w:val="TAC"/>
              <w:rPr>
                <w:rFonts w:eastAsia="Batang"/>
              </w:rPr>
            </w:pPr>
            <w:r w:rsidRPr="00805425">
              <w:rPr>
                <w:rFonts w:eastAsia="Batang"/>
              </w:rPr>
              <w:t>0</w:t>
            </w:r>
          </w:p>
        </w:tc>
        <w:tc>
          <w:tcPr>
            <w:tcW w:w="937" w:type="dxa"/>
          </w:tcPr>
          <w:p w:rsidR="005726F3" w:rsidRPr="00805425" w:rsidRDefault="005726F3" w:rsidP="005726F3">
            <w:pPr>
              <w:pStyle w:val="TAC"/>
              <w:rPr>
                <w:rFonts w:eastAsia="Batang"/>
              </w:rPr>
            </w:pPr>
            <w:r w:rsidRPr="00805425">
              <w:rPr>
                <w:rFonts w:eastAsia="Batang"/>
              </w:rPr>
              <w:t>2</w:t>
            </w:r>
          </w:p>
        </w:tc>
        <w:tc>
          <w:tcPr>
            <w:tcW w:w="999" w:type="dxa"/>
          </w:tcPr>
          <w:p w:rsidR="005726F3" w:rsidRPr="00805425" w:rsidRDefault="005726F3" w:rsidP="005726F3">
            <w:pPr>
              <w:pStyle w:val="TAC"/>
              <w:rPr>
                <w:rFonts w:eastAsia="Batang"/>
              </w:rPr>
            </w:pPr>
            <w:r>
              <w:rPr>
                <w:rFonts w:eastAsia="Batang"/>
              </w:rPr>
              <w:t>6</w:t>
            </w:r>
          </w:p>
        </w:tc>
      </w:tr>
      <w:tr w:rsidR="005726F3" w:rsidRPr="00E24C10" w:rsidTr="00404F38">
        <w:trPr>
          <w:jc w:val="center"/>
        </w:trPr>
        <w:tc>
          <w:tcPr>
            <w:tcW w:w="1397" w:type="dxa"/>
            <w:shd w:val="clear" w:color="auto" w:fill="auto"/>
            <w:vAlign w:val="center"/>
          </w:tcPr>
          <w:p w:rsidR="005726F3" w:rsidRPr="000D41DD" w:rsidRDefault="005726F3" w:rsidP="005726F3">
            <w:pPr>
              <w:pStyle w:val="TAC"/>
              <w:rPr>
                <w:rFonts w:eastAsia="Batang"/>
              </w:rPr>
            </w:pPr>
          </w:p>
        </w:tc>
        <w:tc>
          <w:tcPr>
            <w:tcW w:w="1062" w:type="dxa"/>
            <w:shd w:val="clear" w:color="auto" w:fill="auto"/>
          </w:tcPr>
          <w:p w:rsidR="005726F3" w:rsidRPr="00805425" w:rsidRDefault="005726F3" w:rsidP="005726F3">
            <w:pPr>
              <w:pStyle w:val="TAC"/>
              <w:rPr>
                <w:rFonts w:eastAsia="Batang"/>
              </w:rPr>
            </w:pPr>
            <w:r>
              <w:rPr>
                <w:rFonts w:eastAsia="Batang"/>
              </w:rPr>
              <w:t>C0</w:t>
            </w:r>
          </w:p>
        </w:tc>
        <w:tc>
          <w:tcPr>
            <w:tcW w:w="876" w:type="dxa"/>
            <w:shd w:val="clear" w:color="auto" w:fill="auto"/>
          </w:tcPr>
          <w:p w:rsidR="005726F3" w:rsidRPr="00805425" w:rsidRDefault="005726F3" w:rsidP="005726F3">
            <w:pPr>
              <w:pStyle w:val="TAC"/>
              <w:rPr>
                <w:rFonts w:eastAsia="Batang"/>
              </w:rPr>
            </w:pPr>
            <w:r w:rsidRPr="00805425">
              <w:rPr>
                <w:rFonts w:eastAsia="Batang"/>
              </w:rPr>
              <w:t>2</w:t>
            </w:r>
          </w:p>
        </w:tc>
        <w:tc>
          <w:tcPr>
            <w:tcW w:w="750" w:type="dxa"/>
            <w:shd w:val="clear" w:color="auto" w:fill="auto"/>
          </w:tcPr>
          <w:p w:rsidR="005726F3" w:rsidRPr="00805425" w:rsidRDefault="005726F3" w:rsidP="005726F3">
            <w:pPr>
              <w:pStyle w:val="TAC"/>
              <w:rPr>
                <w:rFonts w:eastAsia="Batang"/>
              </w:rPr>
            </w:pPr>
            <w:r w:rsidRPr="00805425">
              <w:rPr>
                <w:rFonts w:eastAsia="Batang"/>
              </w:rPr>
              <w:t>0</w:t>
            </w:r>
          </w:p>
        </w:tc>
        <w:tc>
          <w:tcPr>
            <w:tcW w:w="1668" w:type="dxa"/>
            <w:shd w:val="clear" w:color="auto" w:fill="auto"/>
          </w:tcPr>
          <w:p w:rsidR="005726F3" w:rsidRPr="00805425" w:rsidRDefault="005726F3" w:rsidP="005726F3">
            <w:pPr>
              <w:pStyle w:val="TAC"/>
              <w:rPr>
                <w:rFonts w:eastAsia="Batang"/>
              </w:rPr>
            </w:pPr>
            <w:r w:rsidRPr="00805425">
              <w:rPr>
                <w:rFonts w:eastAsia="Batang"/>
              </w:rPr>
              <w:t>2</w:t>
            </w:r>
          </w:p>
        </w:tc>
        <w:tc>
          <w:tcPr>
            <w:tcW w:w="897" w:type="dxa"/>
            <w:shd w:val="clear" w:color="auto" w:fill="auto"/>
          </w:tcPr>
          <w:p w:rsidR="005726F3" w:rsidRPr="00805425" w:rsidRDefault="005726F3" w:rsidP="005726F3">
            <w:pPr>
              <w:pStyle w:val="TAC"/>
              <w:rPr>
                <w:rFonts w:eastAsia="Batang"/>
              </w:rPr>
            </w:pPr>
            <w:r w:rsidRPr="00805425">
              <w:rPr>
                <w:rFonts w:eastAsia="Batang"/>
              </w:rPr>
              <w:t>0</w:t>
            </w:r>
          </w:p>
        </w:tc>
        <w:tc>
          <w:tcPr>
            <w:tcW w:w="937" w:type="dxa"/>
          </w:tcPr>
          <w:p w:rsidR="005726F3" w:rsidRPr="00805425" w:rsidRDefault="005726F3" w:rsidP="005726F3">
            <w:pPr>
              <w:pStyle w:val="TAC"/>
              <w:rPr>
                <w:rFonts w:eastAsia="Batang"/>
              </w:rPr>
            </w:pPr>
            <w:r w:rsidRPr="00805425">
              <w:rPr>
                <w:rFonts w:eastAsia="Batang"/>
              </w:rPr>
              <w:t>1</w:t>
            </w:r>
          </w:p>
        </w:tc>
        <w:tc>
          <w:tcPr>
            <w:tcW w:w="999" w:type="dxa"/>
          </w:tcPr>
          <w:p w:rsidR="005726F3" w:rsidRPr="00805425" w:rsidRDefault="005726F3" w:rsidP="005726F3">
            <w:pPr>
              <w:pStyle w:val="TAC"/>
              <w:rPr>
                <w:rFonts w:eastAsia="Batang"/>
              </w:rPr>
            </w:pPr>
            <w:r>
              <w:rPr>
                <w:rFonts w:eastAsia="Batang"/>
              </w:rPr>
              <w:t>6</w:t>
            </w:r>
          </w:p>
        </w:tc>
      </w:tr>
      <w:tr w:rsidR="005726F3" w:rsidRPr="00E24C10" w:rsidTr="00404F38">
        <w:trPr>
          <w:jc w:val="center"/>
        </w:trPr>
        <w:tc>
          <w:tcPr>
            <w:tcW w:w="1397" w:type="dxa"/>
            <w:shd w:val="clear" w:color="auto" w:fill="auto"/>
            <w:vAlign w:val="center"/>
          </w:tcPr>
          <w:p w:rsidR="005726F3" w:rsidRPr="000D41DD" w:rsidRDefault="005726F3" w:rsidP="005726F3">
            <w:pPr>
              <w:pStyle w:val="TAC"/>
              <w:rPr>
                <w:rFonts w:eastAsia="Batang"/>
              </w:rPr>
            </w:pPr>
          </w:p>
        </w:tc>
        <w:tc>
          <w:tcPr>
            <w:tcW w:w="1062" w:type="dxa"/>
            <w:shd w:val="clear" w:color="auto" w:fill="auto"/>
          </w:tcPr>
          <w:p w:rsidR="005726F3" w:rsidRPr="00805425" w:rsidRDefault="005726F3" w:rsidP="005726F3">
            <w:pPr>
              <w:pStyle w:val="TAC"/>
              <w:rPr>
                <w:rFonts w:eastAsia="Batang"/>
              </w:rPr>
            </w:pPr>
            <w:r>
              <w:rPr>
                <w:rFonts w:eastAsia="Batang"/>
              </w:rPr>
              <w:t>C0</w:t>
            </w:r>
          </w:p>
        </w:tc>
        <w:tc>
          <w:tcPr>
            <w:tcW w:w="876" w:type="dxa"/>
            <w:shd w:val="clear" w:color="auto" w:fill="auto"/>
          </w:tcPr>
          <w:p w:rsidR="005726F3" w:rsidRPr="00805425" w:rsidRDefault="005726F3" w:rsidP="005726F3">
            <w:pPr>
              <w:pStyle w:val="TAC"/>
              <w:rPr>
                <w:rFonts w:eastAsia="Batang"/>
              </w:rPr>
            </w:pPr>
            <w:r w:rsidRPr="00805425">
              <w:rPr>
                <w:rFonts w:eastAsia="Batang"/>
              </w:rPr>
              <w:t>2</w:t>
            </w:r>
          </w:p>
        </w:tc>
        <w:tc>
          <w:tcPr>
            <w:tcW w:w="750" w:type="dxa"/>
            <w:shd w:val="clear" w:color="auto" w:fill="auto"/>
          </w:tcPr>
          <w:p w:rsidR="005726F3" w:rsidRPr="00805425" w:rsidRDefault="005726F3" w:rsidP="005726F3">
            <w:pPr>
              <w:pStyle w:val="TAC"/>
              <w:rPr>
                <w:rFonts w:eastAsia="Batang"/>
              </w:rPr>
            </w:pPr>
            <w:r w:rsidRPr="00805425">
              <w:rPr>
                <w:rFonts w:eastAsia="Batang"/>
              </w:rPr>
              <w:t>0</w:t>
            </w:r>
          </w:p>
        </w:tc>
        <w:tc>
          <w:tcPr>
            <w:tcW w:w="1668" w:type="dxa"/>
            <w:shd w:val="clear" w:color="auto" w:fill="auto"/>
          </w:tcPr>
          <w:p w:rsidR="005726F3" w:rsidRPr="00805425" w:rsidRDefault="005726F3" w:rsidP="005726F3">
            <w:pPr>
              <w:pStyle w:val="TAC"/>
              <w:rPr>
                <w:rFonts w:eastAsia="Batang"/>
              </w:rPr>
            </w:pPr>
            <w:r w:rsidRPr="00805425">
              <w:rPr>
                <w:rFonts w:eastAsia="Batang"/>
              </w:rPr>
              <w:t>4</w:t>
            </w:r>
          </w:p>
        </w:tc>
        <w:tc>
          <w:tcPr>
            <w:tcW w:w="897" w:type="dxa"/>
            <w:shd w:val="clear" w:color="auto" w:fill="auto"/>
          </w:tcPr>
          <w:p w:rsidR="005726F3" w:rsidRPr="00805425" w:rsidRDefault="005726F3" w:rsidP="005726F3">
            <w:pPr>
              <w:pStyle w:val="TAC"/>
              <w:rPr>
                <w:rFonts w:eastAsia="Batang"/>
              </w:rPr>
            </w:pPr>
            <w:r w:rsidRPr="00805425">
              <w:rPr>
                <w:rFonts w:eastAsia="Batang"/>
              </w:rPr>
              <w:t>0</w:t>
            </w:r>
          </w:p>
        </w:tc>
        <w:tc>
          <w:tcPr>
            <w:tcW w:w="937" w:type="dxa"/>
          </w:tcPr>
          <w:p w:rsidR="005726F3" w:rsidRPr="00805425" w:rsidRDefault="005726F3" w:rsidP="005726F3">
            <w:pPr>
              <w:pStyle w:val="TAC"/>
              <w:rPr>
                <w:rFonts w:eastAsia="Batang"/>
              </w:rPr>
            </w:pPr>
            <w:r w:rsidRPr="00805425">
              <w:rPr>
                <w:rFonts w:eastAsia="Batang"/>
              </w:rPr>
              <w:t>1</w:t>
            </w:r>
          </w:p>
        </w:tc>
        <w:tc>
          <w:tcPr>
            <w:tcW w:w="999" w:type="dxa"/>
          </w:tcPr>
          <w:p w:rsidR="005726F3" w:rsidRPr="00805425" w:rsidRDefault="005726F3" w:rsidP="005726F3">
            <w:pPr>
              <w:pStyle w:val="TAC"/>
              <w:rPr>
                <w:rFonts w:eastAsia="Batang"/>
              </w:rPr>
            </w:pPr>
            <w:r>
              <w:rPr>
                <w:rFonts w:eastAsia="Batang"/>
              </w:rPr>
              <w:t>6</w:t>
            </w:r>
          </w:p>
        </w:tc>
      </w:tr>
      <w:tr w:rsidR="005726F3" w:rsidRPr="00E24C10" w:rsidTr="00404F38">
        <w:trPr>
          <w:jc w:val="center"/>
        </w:trPr>
        <w:tc>
          <w:tcPr>
            <w:tcW w:w="1397" w:type="dxa"/>
            <w:shd w:val="clear" w:color="auto" w:fill="auto"/>
            <w:vAlign w:val="center"/>
          </w:tcPr>
          <w:p w:rsidR="005726F3" w:rsidRPr="000D41DD" w:rsidRDefault="005726F3" w:rsidP="005726F3">
            <w:pPr>
              <w:pStyle w:val="TAC"/>
              <w:rPr>
                <w:rFonts w:eastAsia="Batang"/>
              </w:rPr>
            </w:pPr>
          </w:p>
        </w:tc>
        <w:tc>
          <w:tcPr>
            <w:tcW w:w="1062" w:type="dxa"/>
            <w:shd w:val="clear" w:color="auto" w:fill="auto"/>
          </w:tcPr>
          <w:p w:rsidR="005726F3" w:rsidRPr="00805425" w:rsidRDefault="005726F3" w:rsidP="005726F3">
            <w:pPr>
              <w:pStyle w:val="TAC"/>
              <w:rPr>
                <w:rFonts w:eastAsia="Batang"/>
              </w:rPr>
            </w:pPr>
            <w:r>
              <w:rPr>
                <w:rFonts w:eastAsia="Batang"/>
              </w:rPr>
              <w:t>C0</w:t>
            </w:r>
          </w:p>
        </w:tc>
        <w:tc>
          <w:tcPr>
            <w:tcW w:w="876" w:type="dxa"/>
            <w:shd w:val="clear" w:color="auto" w:fill="auto"/>
          </w:tcPr>
          <w:p w:rsidR="005726F3" w:rsidRPr="00805425" w:rsidRDefault="005726F3" w:rsidP="005726F3">
            <w:pPr>
              <w:pStyle w:val="TAC"/>
              <w:rPr>
                <w:rFonts w:eastAsia="Batang"/>
              </w:rPr>
            </w:pPr>
            <w:r w:rsidRPr="00805425">
              <w:rPr>
                <w:rFonts w:eastAsia="Batang"/>
              </w:rPr>
              <w:t>1</w:t>
            </w:r>
          </w:p>
        </w:tc>
        <w:tc>
          <w:tcPr>
            <w:tcW w:w="750" w:type="dxa"/>
            <w:shd w:val="clear" w:color="auto" w:fill="auto"/>
          </w:tcPr>
          <w:p w:rsidR="005726F3" w:rsidRPr="00805425" w:rsidRDefault="005726F3" w:rsidP="005726F3">
            <w:pPr>
              <w:pStyle w:val="TAC"/>
              <w:rPr>
                <w:rFonts w:eastAsia="Batang"/>
              </w:rPr>
            </w:pPr>
            <w:r w:rsidRPr="00805425">
              <w:rPr>
                <w:rFonts w:eastAsia="Batang"/>
              </w:rPr>
              <w:t>0</w:t>
            </w:r>
          </w:p>
        </w:tc>
        <w:tc>
          <w:tcPr>
            <w:tcW w:w="1668" w:type="dxa"/>
            <w:shd w:val="clear" w:color="auto" w:fill="auto"/>
          </w:tcPr>
          <w:p w:rsidR="005726F3" w:rsidRPr="00805425" w:rsidRDefault="005726F3" w:rsidP="005726F3">
            <w:pPr>
              <w:pStyle w:val="TAC"/>
              <w:rPr>
                <w:rFonts w:eastAsia="Batang"/>
              </w:rPr>
            </w:pPr>
            <w:r w:rsidRPr="00805425">
              <w:rPr>
                <w:rFonts w:eastAsia="Batang"/>
              </w:rPr>
              <w:t>1</w:t>
            </w:r>
          </w:p>
        </w:tc>
        <w:tc>
          <w:tcPr>
            <w:tcW w:w="897" w:type="dxa"/>
            <w:shd w:val="clear" w:color="auto" w:fill="auto"/>
          </w:tcPr>
          <w:p w:rsidR="005726F3" w:rsidRPr="00805425" w:rsidRDefault="005726F3" w:rsidP="005726F3">
            <w:pPr>
              <w:pStyle w:val="TAC"/>
              <w:rPr>
                <w:rFonts w:eastAsia="Batang"/>
              </w:rPr>
            </w:pPr>
            <w:r w:rsidRPr="00805425">
              <w:rPr>
                <w:rFonts w:eastAsia="Batang"/>
              </w:rPr>
              <w:t>0</w:t>
            </w:r>
          </w:p>
        </w:tc>
        <w:tc>
          <w:tcPr>
            <w:tcW w:w="937" w:type="dxa"/>
          </w:tcPr>
          <w:p w:rsidR="005726F3" w:rsidRPr="00805425" w:rsidRDefault="005726F3" w:rsidP="005726F3">
            <w:pPr>
              <w:pStyle w:val="TAC"/>
              <w:rPr>
                <w:rFonts w:eastAsia="Batang"/>
              </w:rPr>
            </w:pPr>
            <w:r w:rsidRPr="00805425">
              <w:rPr>
                <w:rFonts w:eastAsia="Batang"/>
              </w:rPr>
              <w:t>1</w:t>
            </w:r>
          </w:p>
        </w:tc>
        <w:tc>
          <w:tcPr>
            <w:tcW w:w="999" w:type="dxa"/>
          </w:tcPr>
          <w:p w:rsidR="005726F3" w:rsidRPr="00805425" w:rsidRDefault="005726F3" w:rsidP="005726F3">
            <w:pPr>
              <w:pStyle w:val="TAC"/>
              <w:rPr>
                <w:rFonts w:eastAsia="Batang"/>
              </w:rPr>
            </w:pPr>
            <w:r>
              <w:rPr>
                <w:rFonts w:eastAsia="Batang"/>
              </w:rPr>
              <w:t>6</w:t>
            </w:r>
          </w:p>
        </w:tc>
      </w:tr>
      <w:tr w:rsidR="005726F3" w:rsidRPr="00E24C10" w:rsidTr="00404F38">
        <w:trPr>
          <w:jc w:val="center"/>
        </w:trPr>
        <w:tc>
          <w:tcPr>
            <w:tcW w:w="1397" w:type="dxa"/>
            <w:shd w:val="clear" w:color="auto" w:fill="auto"/>
            <w:vAlign w:val="center"/>
          </w:tcPr>
          <w:p w:rsidR="005726F3" w:rsidRPr="000D41DD" w:rsidRDefault="005726F3" w:rsidP="005726F3">
            <w:pPr>
              <w:pStyle w:val="TAC"/>
              <w:rPr>
                <w:rFonts w:eastAsia="Batang"/>
              </w:rPr>
            </w:pPr>
          </w:p>
        </w:tc>
        <w:tc>
          <w:tcPr>
            <w:tcW w:w="1062" w:type="dxa"/>
            <w:shd w:val="clear" w:color="auto" w:fill="auto"/>
          </w:tcPr>
          <w:p w:rsidR="005726F3" w:rsidRPr="00805425" w:rsidRDefault="005726F3" w:rsidP="005726F3">
            <w:pPr>
              <w:pStyle w:val="TAC"/>
              <w:rPr>
                <w:rFonts w:eastAsia="Batang"/>
              </w:rPr>
            </w:pPr>
            <w:r>
              <w:rPr>
                <w:rFonts w:eastAsia="Batang"/>
              </w:rPr>
              <w:t>C0</w:t>
            </w:r>
          </w:p>
        </w:tc>
        <w:tc>
          <w:tcPr>
            <w:tcW w:w="876" w:type="dxa"/>
            <w:shd w:val="clear" w:color="auto" w:fill="auto"/>
          </w:tcPr>
          <w:p w:rsidR="005726F3" w:rsidRPr="00805425" w:rsidRDefault="005726F3" w:rsidP="005726F3">
            <w:pPr>
              <w:pStyle w:val="TAC"/>
              <w:rPr>
                <w:rFonts w:eastAsia="Batang"/>
              </w:rPr>
            </w:pPr>
            <w:r w:rsidRPr="00805425">
              <w:rPr>
                <w:rFonts w:eastAsia="Batang"/>
              </w:rPr>
              <w:t>1</w:t>
            </w:r>
          </w:p>
        </w:tc>
        <w:tc>
          <w:tcPr>
            <w:tcW w:w="750" w:type="dxa"/>
            <w:shd w:val="clear" w:color="auto" w:fill="auto"/>
          </w:tcPr>
          <w:p w:rsidR="005726F3" w:rsidRPr="00805425" w:rsidRDefault="005726F3" w:rsidP="005726F3">
            <w:pPr>
              <w:pStyle w:val="TAC"/>
              <w:rPr>
                <w:rFonts w:eastAsia="Batang"/>
              </w:rPr>
            </w:pPr>
            <w:r w:rsidRPr="00805425">
              <w:rPr>
                <w:rFonts w:eastAsia="Batang"/>
              </w:rPr>
              <w:t>0</w:t>
            </w:r>
          </w:p>
        </w:tc>
        <w:tc>
          <w:tcPr>
            <w:tcW w:w="1668" w:type="dxa"/>
            <w:shd w:val="clear" w:color="auto" w:fill="auto"/>
          </w:tcPr>
          <w:p w:rsidR="005726F3" w:rsidRPr="00805425" w:rsidRDefault="005726F3" w:rsidP="005726F3">
            <w:pPr>
              <w:pStyle w:val="TAC"/>
              <w:rPr>
                <w:rFonts w:eastAsia="Batang"/>
              </w:rPr>
            </w:pPr>
            <w:r w:rsidRPr="00805425">
              <w:rPr>
                <w:rFonts w:eastAsia="Batang"/>
              </w:rPr>
              <w:t>1</w:t>
            </w:r>
          </w:p>
        </w:tc>
        <w:tc>
          <w:tcPr>
            <w:tcW w:w="897" w:type="dxa"/>
            <w:shd w:val="clear" w:color="auto" w:fill="auto"/>
          </w:tcPr>
          <w:p w:rsidR="005726F3" w:rsidRPr="00805425" w:rsidRDefault="005726F3" w:rsidP="005726F3">
            <w:pPr>
              <w:pStyle w:val="TAC"/>
              <w:rPr>
                <w:rFonts w:eastAsia="Batang"/>
              </w:rPr>
            </w:pPr>
            <w:r w:rsidRPr="00805425">
              <w:rPr>
                <w:rFonts w:eastAsia="Batang"/>
              </w:rPr>
              <w:t>0</w:t>
            </w:r>
          </w:p>
        </w:tc>
        <w:tc>
          <w:tcPr>
            <w:tcW w:w="937" w:type="dxa"/>
          </w:tcPr>
          <w:p w:rsidR="005726F3" w:rsidRPr="00805425" w:rsidRDefault="005726F3" w:rsidP="005726F3">
            <w:pPr>
              <w:pStyle w:val="TAC"/>
              <w:rPr>
                <w:rFonts w:eastAsia="Batang"/>
              </w:rPr>
            </w:pPr>
            <w:r w:rsidRPr="00805425">
              <w:rPr>
                <w:rFonts w:eastAsia="Batang"/>
              </w:rPr>
              <w:t>2</w:t>
            </w:r>
          </w:p>
        </w:tc>
        <w:tc>
          <w:tcPr>
            <w:tcW w:w="999" w:type="dxa"/>
          </w:tcPr>
          <w:p w:rsidR="005726F3" w:rsidRPr="00805425" w:rsidRDefault="005726F3" w:rsidP="005726F3">
            <w:pPr>
              <w:pStyle w:val="TAC"/>
              <w:rPr>
                <w:rFonts w:eastAsia="Batang"/>
              </w:rPr>
            </w:pPr>
            <w:r>
              <w:rPr>
                <w:rFonts w:eastAsia="Batang"/>
              </w:rPr>
              <w:t>6</w:t>
            </w:r>
          </w:p>
        </w:tc>
      </w:tr>
      <w:tr w:rsidR="005726F3" w:rsidRPr="00E24C10" w:rsidTr="00404F38">
        <w:trPr>
          <w:jc w:val="center"/>
        </w:trPr>
        <w:tc>
          <w:tcPr>
            <w:tcW w:w="1397" w:type="dxa"/>
            <w:shd w:val="clear" w:color="auto" w:fill="auto"/>
            <w:vAlign w:val="center"/>
          </w:tcPr>
          <w:p w:rsidR="005726F3" w:rsidRPr="000D41DD" w:rsidRDefault="005726F3" w:rsidP="005726F3">
            <w:pPr>
              <w:pStyle w:val="TAC"/>
              <w:rPr>
                <w:rFonts w:eastAsia="Batang"/>
              </w:rPr>
            </w:pPr>
          </w:p>
        </w:tc>
        <w:tc>
          <w:tcPr>
            <w:tcW w:w="1062" w:type="dxa"/>
            <w:shd w:val="clear" w:color="auto" w:fill="auto"/>
          </w:tcPr>
          <w:p w:rsidR="005726F3" w:rsidRPr="00805425" w:rsidRDefault="005726F3" w:rsidP="005726F3">
            <w:pPr>
              <w:pStyle w:val="TAC"/>
              <w:rPr>
                <w:rFonts w:eastAsia="Batang"/>
              </w:rPr>
            </w:pPr>
            <w:r>
              <w:rPr>
                <w:rFonts w:eastAsia="Batang"/>
              </w:rPr>
              <w:t>C0</w:t>
            </w:r>
          </w:p>
        </w:tc>
        <w:tc>
          <w:tcPr>
            <w:tcW w:w="876" w:type="dxa"/>
            <w:shd w:val="clear" w:color="auto" w:fill="auto"/>
          </w:tcPr>
          <w:p w:rsidR="005726F3" w:rsidRPr="00805425" w:rsidRDefault="005726F3" w:rsidP="005726F3">
            <w:pPr>
              <w:pStyle w:val="TAC"/>
              <w:rPr>
                <w:rFonts w:eastAsia="Batang"/>
              </w:rPr>
            </w:pPr>
            <w:r w:rsidRPr="00805425">
              <w:rPr>
                <w:rFonts w:eastAsia="Batang"/>
              </w:rPr>
              <w:t>1</w:t>
            </w:r>
          </w:p>
        </w:tc>
        <w:tc>
          <w:tcPr>
            <w:tcW w:w="750" w:type="dxa"/>
            <w:shd w:val="clear" w:color="auto" w:fill="auto"/>
          </w:tcPr>
          <w:p w:rsidR="005726F3" w:rsidRPr="00805425" w:rsidRDefault="005726F3" w:rsidP="005726F3">
            <w:pPr>
              <w:pStyle w:val="TAC"/>
              <w:rPr>
                <w:rFonts w:eastAsia="Batang"/>
              </w:rPr>
            </w:pPr>
            <w:r w:rsidRPr="00805425">
              <w:rPr>
                <w:rFonts w:eastAsia="Batang"/>
              </w:rPr>
              <w:t>0</w:t>
            </w:r>
          </w:p>
        </w:tc>
        <w:tc>
          <w:tcPr>
            <w:tcW w:w="1668" w:type="dxa"/>
            <w:shd w:val="clear" w:color="auto" w:fill="auto"/>
          </w:tcPr>
          <w:p w:rsidR="005726F3" w:rsidRPr="00805425" w:rsidRDefault="005726F3" w:rsidP="005726F3">
            <w:pPr>
              <w:pStyle w:val="TAC"/>
              <w:rPr>
                <w:rFonts w:eastAsia="Batang"/>
              </w:rPr>
            </w:pPr>
            <w:r w:rsidRPr="00805425">
              <w:rPr>
                <w:rFonts w:eastAsia="Batang"/>
              </w:rPr>
              <w:t>2</w:t>
            </w:r>
          </w:p>
        </w:tc>
        <w:tc>
          <w:tcPr>
            <w:tcW w:w="897" w:type="dxa"/>
            <w:shd w:val="clear" w:color="auto" w:fill="auto"/>
          </w:tcPr>
          <w:p w:rsidR="005726F3" w:rsidRPr="00805425" w:rsidRDefault="005726F3" w:rsidP="005726F3">
            <w:pPr>
              <w:pStyle w:val="TAC"/>
              <w:rPr>
                <w:rFonts w:eastAsia="Batang"/>
              </w:rPr>
            </w:pPr>
            <w:r w:rsidRPr="00805425">
              <w:rPr>
                <w:rFonts w:eastAsia="Batang"/>
              </w:rPr>
              <w:t>0</w:t>
            </w:r>
          </w:p>
        </w:tc>
        <w:tc>
          <w:tcPr>
            <w:tcW w:w="937" w:type="dxa"/>
          </w:tcPr>
          <w:p w:rsidR="005726F3" w:rsidRPr="00805425" w:rsidRDefault="005726F3" w:rsidP="005726F3">
            <w:pPr>
              <w:pStyle w:val="TAC"/>
              <w:rPr>
                <w:rFonts w:eastAsia="Batang"/>
              </w:rPr>
            </w:pPr>
            <w:r w:rsidRPr="00805425">
              <w:rPr>
                <w:rFonts w:eastAsia="Batang"/>
              </w:rPr>
              <w:t>1</w:t>
            </w:r>
          </w:p>
        </w:tc>
        <w:tc>
          <w:tcPr>
            <w:tcW w:w="999" w:type="dxa"/>
          </w:tcPr>
          <w:p w:rsidR="005726F3" w:rsidRPr="00805425" w:rsidRDefault="005726F3" w:rsidP="005726F3">
            <w:pPr>
              <w:pStyle w:val="TAC"/>
              <w:rPr>
                <w:rFonts w:eastAsia="Batang"/>
              </w:rPr>
            </w:pPr>
            <w:r>
              <w:rPr>
                <w:rFonts w:eastAsia="Batang"/>
              </w:rPr>
              <w:t>6</w:t>
            </w:r>
          </w:p>
        </w:tc>
      </w:tr>
      <w:tr w:rsidR="005726F3" w:rsidRPr="00E24C10" w:rsidTr="00404F38">
        <w:trPr>
          <w:jc w:val="center"/>
        </w:trPr>
        <w:tc>
          <w:tcPr>
            <w:tcW w:w="1397" w:type="dxa"/>
            <w:shd w:val="clear" w:color="auto" w:fill="auto"/>
            <w:vAlign w:val="center"/>
          </w:tcPr>
          <w:p w:rsidR="005726F3" w:rsidRPr="000D41DD" w:rsidRDefault="005726F3" w:rsidP="005726F3">
            <w:pPr>
              <w:pStyle w:val="TAC"/>
              <w:rPr>
                <w:rFonts w:eastAsia="Batang"/>
              </w:rPr>
            </w:pPr>
          </w:p>
        </w:tc>
        <w:tc>
          <w:tcPr>
            <w:tcW w:w="1062" w:type="dxa"/>
            <w:shd w:val="clear" w:color="auto" w:fill="auto"/>
          </w:tcPr>
          <w:p w:rsidR="005726F3" w:rsidRPr="00805425" w:rsidRDefault="005726F3" w:rsidP="005726F3">
            <w:pPr>
              <w:pStyle w:val="TAC"/>
              <w:rPr>
                <w:rFonts w:eastAsia="Batang"/>
              </w:rPr>
            </w:pPr>
            <w:r>
              <w:rPr>
                <w:rFonts w:eastAsia="Batang"/>
              </w:rPr>
              <w:t>C0</w:t>
            </w:r>
          </w:p>
        </w:tc>
        <w:tc>
          <w:tcPr>
            <w:tcW w:w="876" w:type="dxa"/>
            <w:shd w:val="clear" w:color="auto" w:fill="auto"/>
          </w:tcPr>
          <w:p w:rsidR="005726F3" w:rsidRPr="00805425" w:rsidRDefault="005726F3" w:rsidP="005726F3">
            <w:pPr>
              <w:pStyle w:val="TAC"/>
              <w:rPr>
                <w:rFonts w:eastAsia="Batang"/>
              </w:rPr>
            </w:pPr>
            <w:r w:rsidRPr="00805425">
              <w:rPr>
                <w:rFonts w:eastAsia="Batang"/>
              </w:rPr>
              <w:t>1</w:t>
            </w:r>
          </w:p>
        </w:tc>
        <w:tc>
          <w:tcPr>
            <w:tcW w:w="750" w:type="dxa"/>
            <w:shd w:val="clear" w:color="auto" w:fill="auto"/>
          </w:tcPr>
          <w:p w:rsidR="005726F3" w:rsidRPr="00805425" w:rsidRDefault="005726F3" w:rsidP="005726F3">
            <w:pPr>
              <w:pStyle w:val="TAC"/>
              <w:rPr>
                <w:rFonts w:eastAsia="Batang"/>
              </w:rPr>
            </w:pPr>
            <w:r w:rsidRPr="00805425">
              <w:rPr>
                <w:rFonts w:eastAsia="Batang"/>
              </w:rPr>
              <w:t>0</w:t>
            </w:r>
          </w:p>
        </w:tc>
        <w:tc>
          <w:tcPr>
            <w:tcW w:w="1668" w:type="dxa"/>
            <w:shd w:val="clear" w:color="auto" w:fill="auto"/>
          </w:tcPr>
          <w:p w:rsidR="005726F3" w:rsidRPr="00805425" w:rsidRDefault="005726F3" w:rsidP="005726F3">
            <w:pPr>
              <w:pStyle w:val="TAC"/>
              <w:rPr>
                <w:rFonts w:eastAsia="Batang"/>
              </w:rPr>
            </w:pPr>
            <w:r w:rsidRPr="00805425">
              <w:rPr>
                <w:rFonts w:eastAsia="Batang"/>
              </w:rPr>
              <w:t>4</w:t>
            </w:r>
          </w:p>
        </w:tc>
        <w:tc>
          <w:tcPr>
            <w:tcW w:w="897" w:type="dxa"/>
            <w:shd w:val="clear" w:color="auto" w:fill="auto"/>
          </w:tcPr>
          <w:p w:rsidR="005726F3" w:rsidRPr="00805425" w:rsidRDefault="005726F3" w:rsidP="005726F3">
            <w:pPr>
              <w:pStyle w:val="TAC"/>
              <w:rPr>
                <w:rFonts w:eastAsia="Batang"/>
              </w:rPr>
            </w:pPr>
            <w:r w:rsidRPr="00805425">
              <w:rPr>
                <w:rFonts w:eastAsia="Batang"/>
              </w:rPr>
              <w:t>0</w:t>
            </w:r>
          </w:p>
        </w:tc>
        <w:tc>
          <w:tcPr>
            <w:tcW w:w="937" w:type="dxa"/>
          </w:tcPr>
          <w:p w:rsidR="005726F3" w:rsidRPr="00805425" w:rsidRDefault="005726F3" w:rsidP="005726F3">
            <w:pPr>
              <w:pStyle w:val="TAC"/>
              <w:rPr>
                <w:rFonts w:eastAsia="Batang"/>
              </w:rPr>
            </w:pPr>
            <w:r w:rsidRPr="00805425">
              <w:rPr>
                <w:rFonts w:eastAsia="Batang"/>
              </w:rPr>
              <w:t>1</w:t>
            </w:r>
          </w:p>
        </w:tc>
        <w:tc>
          <w:tcPr>
            <w:tcW w:w="999" w:type="dxa"/>
          </w:tcPr>
          <w:p w:rsidR="005726F3" w:rsidRPr="00805425" w:rsidRDefault="005726F3" w:rsidP="005726F3">
            <w:pPr>
              <w:pStyle w:val="TAC"/>
              <w:rPr>
                <w:rFonts w:eastAsia="Batang"/>
              </w:rPr>
            </w:pPr>
            <w:r>
              <w:rPr>
                <w:rFonts w:eastAsia="Batang"/>
              </w:rPr>
              <w:t>6</w:t>
            </w:r>
          </w:p>
        </w:tc>
      </w:tr>
      <w:tr w:rsidR="005726F3" w:rsidRPr="00E24C10" w:rsidTr="00404F38">
        <w:trPr>
          <w:jc w:val="center"/>
        </w:trPr>
        <w:tc>
          <w:tcPr>
            <w:tcW w:w="1397" w:type="dxa"/>
            <w:shd w:val="clear" w:color="auto" w:fill="auto"/>
            <w:vAlign w:val="center"/>
          </w:tcPr>
          <w:p w:rsidR="005726F3" w:rsidRPr="000D41DD" w:rsidRDefault="005726F3" w:rsidP="005726F3">
            <w:pPr>
              <w:pStyle w:val="TAC"/>
              <w:rPr>
                <w:rFonts w:eastAsia="Batang"/>
              </w:rPr>
            </w:pPr>
          </w:p>
        </w:tc>
        <w:tc>
          <w:tcPr>
            <w:tcW w:w="1062" w:type="dxa"/>
            <w:shd w:val="clear" w:color="auto" w:fill="auto"/>
          </w:tcPr>
          <w:p w:rsidR="005726F3" w:rsidRPr="00805425" w:rsidRDefault="005726F3" w:rsidP="005726F3">
            <w:pPr>
              <w:pStyle w:val="TAC"/>
              <w:rPr>
                <w:rFonts w:eastAsia="Batang"/>
              </w:rPr>
            </w:pPr>
            <w:r>
              <w:rPr>
                <w:rFonts w:eastAsia="Batang"/>
              </w:rPr>
              <w:t>C0</w:t>
            </w:r>
          </w:p>
        </w:tc>
        <w:tc>
          <w:tcPr>
            <w:tcW w:w="876" w:type="dxa"/>
            <w:shd w:val="clear" w:color="auto" w:fill="auto"/>
          </w:tcPr>
          <w:p w:rsidR="005726F3" w:rsidRPr="00805425" w:rsidRDefault="005726F3" w:rsidP="005726F3">
            <w:pPr>
              <w:pStyle w:val="TAC"/>
              <w:rPr>
                <w:rFonts w:eastAsia="Batang"/>
              </w:rPr>
            </w:pPr>
            <w:r w:rsidRPr="00805425">
              <w:rPr>
                <w:rFonts w:eastAsia="Batang"/>
              </w:rPr>
              <w:t>1</w:t>
            </w:r>
          </w:p>
        </w:tc>
        <w:tc>
          <w:tcPr>
            <w:tcW w:w="750" w:type="dxa"/>
            <w:shd w:val="clear" w:color="auto" w:fill="auto"/>
          </w:tcPr>
          <w:p w:rsidR="005726F3" w:rsidRPr="00805425" w:rsidRDefault="005726F3" w:rsidP="005726F3">
            <w:pPr>
              <w:pStyle w:val="TAC"/>
              <w:rPr>
                <w:rFonts w:eastAsia="Batang"/>
              </w:rPr>
            </w:pPr>
            <w:r w:rsidRPr="00805425">
              <w:rPr>
                <w:rFonts w:eastAsia="Batang"/>
              </w:rPr>
              <w:t>0</w:t>
            </w:r>
          </w:p>
        </w:tc>
        <w:tc>
          <w:tcPr>
            <w:tcW w:w="1668" w:type="dxa"/>
            <w:shd w:val="clear" w:color="auto" w:fill="auto"/>
          </w:tcPr>
          <w:p w:rsidR="005726F3" w:rsidRPr="00805425" w:rsidRDefault="005726F3" w:rsidP="005726F3">
            <w:pPr>
              <w:pStyle w:val="TAC"/>
              <w:rPr>
                <w:rFonts w:eastAsia="Batang"/>
              </w:rPr>
            </w:pPr>
            <w:r w:rsidRPr="00805425">
              <w:rPr>
                <w:rFonts w:eastAsia="Batang"/>
              </w:rPr>
              <w:t>1,6</w:t>
            </w:r>
          </w:p>
        </w:tc>
        <w:tc>
          <w:tcPr>
            <w:tcW w:w="897" w:type="dxa"/>
            <w:shd w:val="clear" w:color="auto" w:fill="auto"/>
          </w:tcPr>
          <w:p w:rsidR="005726F3" w:rsidRPr="00805425" w:rsidRDefault="005726F3" w:rsidP="005726F3">
            <w:pPr>
              <w:pStyle w:val="TAC"/>
              <w:rPr>
                <w:rFonts w:eastAsia="Batang"/>
              </w:rPr>
            </w:pPr>
            <w:r w:rsidRPr="00805425">
              <w:rPr>
                <w:rFonts w:eastAsia="Batang"/>
              </w:rPr>
              <w:t>0</w:t>
            </w:r>
          </w:p>
        </w:tc>
        <w:tc>
          <w:tcPr>
            <w:tcW w:w="937" w:type="dxa"/>
          </w:tcPr>
          <w:p w:rsidR="005726F3" w:rsidRPr="00805425" w:rsidRDefault="005726F3" w:rsidP="005726F3">
            <w:pPr>
              <w:pStyle w:val="TAC"/>
              <w:rPr>
                <w:rFonts w:eastAsia="Batang"/>
              </w:rPr>
            </w:pPr>
            <w:r w:rsidRPr="00805425">
              <w:rPr>
                <w:rFonts w:eastAsia="Batang"/>
              </w:rPr>
              <w:t>1</w:t>
            </w:r>
          </w:p>
        </w:tc>
        <w:tc>
          <w:tcPr>
            <w:tcW w:w="999" w:type="dxa"/>
          </w:tcPr>
          <w:p w:rsidR="005726F3" w:rsidRPr="00805425" w:rsidRDefault="005726F3" w:rsidP="005726F3">
            <w:pPr>
              <w:pStyle w:val="TAC"/>
              <w:rPr>
                <w:rFonts w:eastAsia="Batang"/>
              </w:rPr>
            </w:pPr>
            <w:r>
              <w:rPr>
                <w:rFonts w:eastAsia="Batang"/>
              </w:rPr>
              <w:t>6</w:t>
            </w:r>
          </w:p>
        </w:tc>
      </w:tr>
      <w:tr w:rsidR="005726F3" w:rsidRPr="00E24C10" w:rsidTr="00404F38">
        <w:trPr>
          <w:jc w:val="center"/>
        </w:trPr>
        <w:tc>
          <w:tcPr>
            <w:tcW w:w="1397" w:type="dxa"/>
            <w:shd w:val="clear" w:color="auto" w:fill="auto"/>
            <w:vAlign w:val="center"/>
          </w:tcPr>
          <w:p w:rsidR="005726F3" w:rsidRPr="000D41DD" w:rsidRDefault="005726F3" w:rsidP="005726F3">
            <w:pPr>
              <w:pStyle w:val="TAC"/>
              <w:rPr>
                <w:rFonts w:eastAsia="Batang"/>
              </w:rPr>
            </w:pPr>
          </w:p>
        </w:tc>
        <w:tc>
          <w:tcPr>
            <w:tcW w:w="1062" w:type="dxa"/>
            <w:shd w:val="clear" w:color="auto" w:fill="auto"/>
          </w:tcPr>
          <w:p w:rsidR="005726F3" w:rsidRPr="00805425" w:rsidRDefault="005726F3" w:rsidP="005726F3">
            <w:pPr>
              <w:pStyle w:val="TAC"/>
              <w:rPr>
                <w:rFonts w:eastAsia="Batang"/>
              </w:rPr>
            </w:pPr>
            <w:r>
              <w:rPr>
                <w:rFonts w:eastAsia="Batang"/>
              </w:rPr>
              <w:t>C0</w:t>
            </w:r>
          </w:p>
        </w:tc>
        <w:tc>
          <w:tcPr>
            <w:tcW w:w="876" w:type="dxa"/>
            <w:shd w:val="clear" w:color="auto" w:fill="auto"/>
          </w:tcPr>
          <w:p w:rsidR="005726F3" w:rsidRPr="00805425" w:rsidRDefault="005726F3" w:rsidP="005726F3">
            <w:pPr>
              <w:pStyle w:val="TAC"/>
              <w:rPr>
                <w:rFonts w:eastAsia="Batang"/>
              </w:rPr>
            </w:pPr>
            <w:r w:rsidRPr="00805425">
              <w:rPr>
                <w:rFonts w:eastAsia="Batang"/>
              </w:rPr>
              <w:t>1</w:t>
            </w:r>
          </w:p>
        </w:tc>
        <w:tc>
          <w:tcPr>
            <w:tcW w:w="750" w:type="dxa"/>
            <w:shd w:val="clear" w:color="auto" w:fill="auto"/>
          </w:tcPr>
          <w:p w:rsidR="005726F3" w:rsidRPr="00805425" w:rsidRDefault="005726F3" w:rsidP="005726F3">
            <w:pPr>
              <w:pStyle w:val="TAC"/>
              <w:rPr>
                <w:rFonts w:eastAsia="Batang"/>
              </w:rPr>
            </w:pPr>
            <w:r w:rsidRPr="00805425">
              <w:rPr>
                <w:rFonts w:eastAsia="Batang"/>
              </w:rPr>
              <w:t>0</w:t>
            </w:r>
          </w:p>
        </w:tc>
        <w:tc>
          <w:tcPr>
            <w:tcW w:w="1668" w:type="dxa"/>
            <w:shd w:val="clear" w:color="auto" w:fill="auto"/>
          </w:tcPr>
          <w:p w:rsidR="005726F3" w:rsidRPr="00805425" w:rsidRDefault="005726F3" w:rsidP="005726F3">
            <w:pPr>
              <w:pStyle w:val="TAC"/>
              <w:rPr>
                <w:rFonts w:eastAsia="Batang"/>
              </w:rPr>
            </w:pPr>
            <w:r w:rsidRPr="00805425">
              <w:rPr>
                <w:rFonts w:eastAsia="Batang"/>
              </w:rPr>
              <w:t>2,7</w:t>
            </w:r>
          </w:p>
        </w:tc>
        <w:tc>
          <w:tcPr>
            <w:tcW w:w="897" w:type="dxa"/>
            <w:shd w:val="clear" w:color="auto" w:fill="auto"/>
          </w:tcPr>
          <w:p w:rsidR="005726F3" w:rsidRPr="00805425" w:rsidRDefault="005726F3" w:rsidP="005726F3">
            <w:pPr>
              <w:pStyle w:val="TAC"/>
              <w:rPr>
                <w:rFonts w:eastAsia="Batang"/>
              </w:rPr>
            </w:pPr>
            <w:r w:rsidRPr="00805425">
              <w:rPr>
                <w:rFonts w:eastAsia="Batang"/>
              </w:rPr>
              <w:t>0</w:t>
            </w:r>
          </w:p>
        </w:tc>
        <w:tc>
          <w:tcPr>
            <w:tcW w:w="937" w:type="dxa"/>
          </w:tcPr>
          <w:p w:rsidR="005726F3" w:rsidRPr="00805425" w:rsidRDefault="005726F3" w:rsidP="005726F3">
            <w:pPr>
              <w:pStyle w:val="TAC"/>
              <w:rPr>
                <w:rFonts w:eastAsia="Batang"/>
              </w:rPr>
            </w:pPr>
            <w:r w:rsidRPr="00805425">
              <w:rPr>
                <w:rFonts w:eastAsia="Batang"/>
              </w:rPr>
              <w:t>1</w:t>
            </w:r>
          </w:p>
        </w:tc>
        <w:tc>
          <w:tcPr>
            <w:tcW w:w="999" w:type="dxa"/>
          </w:tcPr>
          <w:p w:rsidR="005726F3" w:rsidRPr="00805425" w:rsidRDefault="005726F3" w:rsidP="005726F3">
            <w:pPr>
              <w:pStyle w:val="TAC"/>
              <w:rPr>
                <w:rFonts w:eastAsia="Batang"/>
              </w:rPr>
            </w:pPr>
            <w:r>
              <w:rPr>
                <w:rFonts w:eastAsia="Batang"/>
              </w:rPr>
              <w:t>6</w:t>
            </w:r>
          </w:p>
        </w:tc>
      </w:tr>
      <w:tr w:rsidR="005726F3" w:rsidRPr="00E24C10" w:rsidTr="00404F38">
        <w:trPr>
          <w:jc w:val="center"/>
        </w:trPr>
        <w:tc>
          <w:tcPr>
            <w:tcW w:w="1397" w:type="dxa"/>
            <w:shd w:val="clear" w:color="auto" w:fill="auto"/>
            <w:vAlign w:val="center"/>
          </w:tcPr>
          <w:p w:rsidR="005726F3" w:rsidRPr="000D41DD" w:rsidRDefault="005726F3" w:rsidP="005726F3">
            <w:pPr>
              <w:pStyle w:val="TAC"/>
              <w:rPr>
                <w:rFonts w:eastAsia="Batang"/>
              </w:rPr>
            </w:pPr>
          </w:p>
        </w:tc>
        <w:tc>
          <w:tcPr>
            <w:tcW w:w="1062" w:type="dxa"/>
            <w:shd w:val="clear" w:color="auto" w:fill="auto"/>
          </w:tcPr>
          <w:p w:rsidR="005726F3" w:rsidRPr="00805425" w:rsidRDefault="005726F3" w:rsidP="005726F3">
            <w:pPr>
              <w:pStyle w:val="TAC"/>
              <w:rPr>
                <w:rFonts w:eastAsia="Batang"/>
              </w:rPr>
            </w:pPr>
            <w:r>
              <w:rPr>
                <w:rFonts w:eastAsia="Batang"/>
              </w:rPr>
              <w:t>C0</w:t>
            </w:r>
          </w:p>
        </w:tc>
        <w:tc>
          <w:tcPr>
            <w:tcW w:w="876" w:type="dxa"/>
            <w:shd w:val="clear" w:color="auto" w:fill="auto"/>
          </w:tcPr>
          <w:p w:rsidR="005726F3" w:rsidRPr="00805425" w:rsidRDefault="005726F3" w:rsidP="005726F3">
            <w:pPr>
              <w:pStyle w:val="TAC"/>
              <w:rPr>
                <w:rFonts w:eastAsia="Batang"/>
              </w:rPr>
            </w:pPr>
            <w:r w:rsidRPr="00805425">
              <w:rPr>
                <w:rFonts w:eastAsia="Batang"/>
              </w:rPr>
              <w:t>1</w:t>
            </w:r>
          </w:p>
        </w:tc>
        <w:tc>
          <w:tcPr>
            <w:tcW w:w="750" w:type="dxa"/>
            <w:shd w:val="clear" w:color="auto" w:fill="auto"/>
          </w:tcPr>
          <w:p w:rsidR="005726F3" w:rsidRPr="00805425" w:rsidRDefault="005726F3" w:rsidP="005726F3">
            <w:pPr>
              <w:pStyle w:val="TAC"/>
              <w:rPr>
                <w:rFonts w:eastAsia="Batang"/>
              </w:rPr>
            </w:pPr>
            <w:r w:rsidRPr="00805425">
              <w:rPr>
                <w:rFonts w:eastAsia="Batang"/>
              </w:rPr>
              <w:t>0</w:t>
            </w:r>
          </w:p>
        </w:tc>
        <w:tc>
          <w:tcPr>
            <w:tcW w:w="1668" w:type="dxa"/>
            <w:shd w:val="clear" w:color="auto" w:fill="auto"/>
          </w:tcPr>
          <w:p w:rsidR="005726F3" w:rsidRPr="00805425" w:rsidRDefault="005726F3" w:rsidP="005726F3">
            <w:pPr>
              <w:pStyle w:val="TAC"/>
              <w:rPr>
                <w:rFonts w:eastAsia="Batang"/>
              </w:rPr>
            </w:pPr>
            <w:r w:rsidRPr="00805425">
              <w:rPr>
                <w:rFonts w:eastAsia="Batang"/>
              </w:rPr>
              <w:t>4,9</w:t>
            </w:r>
          </w:p>
        </w:tc>
        <w:tc>
          <w:tcPr>
            <w:tcW w:w="897" w:type="dxa"/>
            <w:shd w:val="clear" w:color="auto" w:fill="auto"/>
          </w:tcPr>
          <w:p w:rsidR="005726F3" w:rsidRPr="00805425" w:rsidRDefault="005726F3" w:rsidP="005726F3">
            <w:pPr>
              <w:pStyle w:val="TAC"/>
              <w:rPr>
                <w:rFonts w:eastAsia="Batang"/>
              </w:rPr>
            </w:pPr>
            <w:r w:rsidRPr="00805425">
              <w:rPr>
                <w:rFonts w:eastAsia="Batang"/>
              </w:rPr>
              <w:t>0</w:t>
            </w:r>
          </w:p>
        </w:tc>
        <w:tc>
          <w:tcPr>
            <w:tcW w:w="937" w:type="dxa"/>
          </w:tcPr>
          <w:p w:rsidR="005726F3" w:rsidRPr="00805425" w:rsidRDefault="005726F3" w:rsidP="005726F3">
            <w:pPr>
              <w:pStyle w:val="TAC"/>
              <w:rPr>
                <w:rFonts w:eastAsia="Batang"/>
              </w:rPr>
            </w:pPr>
            <w:r w:rsidRPr="00805425">
              <w:rPr>
                <w:rFonts w:eastAsia="Batang"/>
              </w:rPr>
              <w:t>1</w:t>
            </w:r>
          </w:p>
        </w:tc>
        <w:tc>
          <w:tcPr>
            <w:tcW w:w="999" w:type="dxa"/>
          </w:tcPr>
          <w:p w:rsidR="005726F3" w:rsidRPr="00805425" w:rsidRDefault="005726F3" w:rsidP="005726F3">
            <w:pPr>
              <w:pStyle w:val="TAC"/>
              <w:rPr>
                <w:rFonts w:eastAsia="Batang"/>
              </w:rPr>
            </w:pPr>
            <w:r>
              <w:rPr>
                <w:rFonts w:eastAsia="Batang"/>
              </w:rPr>
              <w:t>6</w:t>
            </w:r>
          </w:p>
        </w:tc>
      </w:tr>
      <w:tr w:rsidR="005726F3" w:rsidRPr="00E24C10" w:rsidTr="00404F38">
        <w:trPr>
          <w:jc w:val="center"/>
        </w:trPr>
        <w:tc>
          <w:tcPr>
            <w:tcW w:w="1397" w:type="dxa"/>
            <w:shd w:val="clear" w:color="auto" w:fill="auto"/>
            <w:vAlign w:val="center"/>
          </w:tcPr>
          <w:p w:rsidR="005726F3" w:rsidRPr="000D41DD" w:rsidRDefault="005726F3" w:rsidP="005726F3">
            <w:pPr>
              <w:pStyle w:val="TAC"/>
              <w:rPr>
                <w:rFonts w:eastAsia="Batang"/>
              </w:rPr>
            </w:pPr>
          </w:p>
        </w:tc>
        <w:tc>
          <w:tcPr>
            <w:tcW w:w="1062" w:type="dxa"/>
            <w:shd w:val="clear" w:color="auto" w:fill="auto"/>
          </w:tcPr>
          <w:p w:rsidR="005726F3" w:rsidRPr="00805425" w:rsidRDefault="005726F3" w:rsidP="005726F3">
            <w:pPr>
              <w:pStyle w:val="TAC"/>
              <w:rPr>
                <w:rFonts w:eastAsia="Batang"/>
              </w:rPr>
            </w:pPr>
            <w:r>
              <w:rPr>
                <w:rFonts w:eastAsia="Batang"/>
              </w:rPr>
              <w:t>C0</w:t>
            </w:r>
          </w:p>
        </w:tc>
        <w:tc>
          <w:tcPr>
            <w:tcW w:w="876" w:type="dxa"/>
            <w:shd w:val="clear" w:color="auto" w:fill="auto"/>
          </w:tcPr>
          <w:p w:rsidR="005726F3" w:rsidRPr="00805425" w:rsidRDefault="005726F3" w:rsidP="005726F3">
            <w:pPr>
              <w:pStyle w:val="TAC"/>
              <w:rPr>
                <w:rFonts w:eastAsia="Batang"/>
              </w:rPr>
            </w:pPr>
            <w:r w:rsidRPr="00805425">
              <w:rPr>
                <w:rFonts w:eastAsia="Batang"/>
              </w:rPr>
              <w:t>1</w:t>
            </w:r>
          </w:p>
        </w:tc>
        <w:tc>
          <w:tcPr>
            <w:tcW w:w="750" w:type="dxa"/>
            <w:shd w:val="clear" w:color="auto" w:fill="auto"/>
          </w:tcPr>
          <w:p w:rsidR="005726F3" w:rsidRPr="00805425" w:rsidRDefault="005726F3" w:rsidP="005726F3">
            <w:pPr>
              <w:pStyle w:val="TAC"/>
              <w:rPr>
                <w:rFonts w:eastAsia="Batang"/>
              </w:rPr>
            </w:pPr>
            <w:r w:rsidRPr="00805425">
              <w:rPr>
                <w:rFonts w:eastAsia="Batang"/>
              </w:rPr>
              <w:t>0</w:t>
            </w:r>
          </w:p>
        </w:tc>
        <w:tc>
          <w:tcPr>
            <w:tcW w:w="1668" w:type="dxa"/>
            <w:shd w:val="clear" w:color="auto" w:fill="auto"/>
          </w:tcPr>
          <w:p w:rsidR="005726F3" w:rsidRPr="00805425" w:rsidRDefault="005726F3" w:rsidP="005726F3">
            <w:pPr>
              <w:pStyle w:val="TAC"/>
              <w:rPr>
                <w:rFonts w:eastAsia="Batang"/>
              </w:rPr>
            </w:pPr>
            <w:r w:rsidRPr="00805425">
              <w:rPr>
                <w:rFonts w:eastAsia="Batang"/>
              </w:rPr>
              <w:t>0,1,2,3,4,5,6,7,8,9</w:t>
            </w:r>
          </w:p>
        </w:tc>
        <w:tc>
          <w:tcPr>
            <w:tcW w:w="897" w:type="dxa"/>
            <w:shd w:val="clear" w:color="auto" w:fill="auto"/>
          </w:tcPr>
          <w:p w:rsidR="005726F3" w:rsidRPr="00805425" w:rsidRDefault="005726F3" w:rsidP="005726F3">
            <w:pPr>
              <w:pStyle w:val="TAC"/>
              <w:rPr>
                <w:rFonts w:eastAsia="Batang"/>
              </w:rPr>
            </w:pPr>
            <w:r w:rsidRPr="00805425">
              <w:rPr>
                <w:rFonts w:eastAsia="Batang"/>
              </w:rPr>
              <w:t>0</w:t>
            </w:r>
          </w:p>
        </w:tc>
        <w:tc>
          <w:tcPr>
            <w:tcW w:w="937" w:type="dxa"/>
          </w:tcPr>
          <w:p w:rsidR="005726F3" w:rsidRPr="00805425" w:rsidRDefault="005726F3" w:rsidP="005726F3">
            <w:pPr>
              <w:pStyle w:val="TAC"/>
              <w:rPr>
                <w:rFonts w:eastAsia="Batang"/>
              </w:rPr>
            </w:pPr>
            <w:r w:rsidRPr="00805425">
              <w:rPr>
                <w:rFonts w:eastAsia="Batang"/>
              </w:rPr>
              <w:t>2</w:t>
            </w:r>
          </w:p>
        </w:tc>
        <w:tc>
          <w:tcPr>
            <w:tcW w:w="999" w:type="dxa"/>
          </w:tcPr>
          <w:p w:rsidR="005726F3" w:rsidRPr="00805425" w:rsidRDefault="005726F3" w:rsidP="005726F3">
            <w:pPr>
              <w:pStyle w:val="TAC"/>
              <w:rPr>
                <w:rFonts w:eastAsia="Batang"/>
              </w:rPr>
            </w:pPr>
            <w:r>
              <w:rPr>
                <w:rFonts w:eastAsia="Batang"/>
              </w:rPr>
              <w:t>6</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p>
        </w:tc>
        <w:tc>
          <w:tcPr>
            <w:tcW w:w="876" w:type="dxa"/>
            <w:shd w:val="clear" w:color="auto" w:fill="auto"/>
          </w:tcPr>
          <w:p w:rsidR="00404F38" w:rsidRPr="00805425" w:rsidRDefault="00404F38" w:rsidP="00404F38">
            <w:pPr>
              <w:pStyle w:val="TAC"/>
              <w:rPr>
                <w:rFonts w:eastAsia="Batang"/>
              </w:rPr>
            </w:pPr>
          </w:p>
        </w:tc>
        <w:tc>
          <w:tcPr>
            <w:tcW w:w="750" w:type="dxa"/>
            <w:shd w:val="clear" w:color="auto" w:fill="auto"/>
          </w:tcPr>
          <w:p w:rsidR="00404F38" w:rsidRPr="00805425" w:rsidRDefault="00404F38" w:rsidP="00404F38">
            <w:pPr>
              <w:pStyle w:val="TAC"/>
              <w:rPr>
                <w:rFonts w:eastAsia="Batang"/>
              </w:rPr>
            </w:pPr>
          </w:p>
        </w:tc>
        <w:tc>
          <w:tcPr>
            <w:tcW w:w="1668" w:type="dxa"/>
            <w:shd w:val="clear" w:color="auto" w:fill="auto"/>
          </w:tcPr>
          <w:p w:rsidR="00404F38" w:rsidRPr="00805425" w:rsidRDefault="00404F38" w:rsidP="00404F38">
            <w:pPr>
              <w:pStyle w:val="TAC"/>
              <w:rPr>
                <w:rFonts w:eastAsia="Batang"/>
              </w:rPr>
            </w:pPr>
          </w:p>
        </w:tc>
        <w:tc>
          <w:tcPr>
            <w:tcW w:w="897" w:type="dxa"/>
            <w:shd w:val="clear" w:color="auto" w:fill="auto"/>
          </w:tcPr>
          <w:p w:rsidR="00404F38" w:rsidRPr="00805425" w:rsidRDefault="00404F38" w:rsidP="00404F38">
            <w:pPr>
              <w:pStyle w:val="TAC"/>
              <w:rPr>
                <w:rFonts w:eastAsia="Batang"/>
              </w:rPr>
            </w:pPr>
          </w:p>
        </w:tc>
        <w:tc>
          <w:tcPr>
            <w:tcW w:w="937" w:type="dxa"/>
          </w:tcPr>
          <w:p w:rsidR="00404F38" w:rsidRPr="00805425" w:rsidRDefault="00404F38" w:rsidP="00404F38">
            <w:pPr>
              <w:pStyle w:val="TAC"/>
              <w:rPr>
                <w:rFonts w:eastAsia="Batang"/>
              </w:rPr>
            </w:pPr>
          </w:p>
        </w:tc>
        <w:tc>
          <w:tcPr>
            <w:tcW w:w="999" w:type="dxa"/>
          </w:tcPr>
          <w:p w:rsidR="00404F38" w:rsidRPr="00805425" w:rsidRDefault="00404F38" w:rsidP="00404F38">
            <w:pPr>
              <w:pStyle w:val="TAC"/>
              <w:rPr>
                <w:rFonts w:eastAsia="Batang"/>
              </w:rPr>
            </w:pP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5</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2</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2</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1,6</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2,7</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4,9</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0,1,2,3,4,5,6,7,8,9</w:t>
            </w:r>
          </w:p>
        </w:tc>
        <w:tc>
          <w:tcPr>
            <w:tcW w:w="897" w:type="dxa"/>
            <w:shd w:val="clear" w:color="auto" w:fill="auto"/>
          </w:tcPr>
          <w:p w:rsidR="00404F38" w:rsidRPr="00805425" w:rsidRDefault="00404F38" w:rsidP="00404F38">
            <w:pPr>
              <w:pStyle w:val="TAC"/>
              <w:rPr>
                <w:rFonts w:eastAsia="Batang"/>
              </w:rPr>
            </w:pPr>
            <w:r w:rsidRPr="00805425">
              <w:rPr>
                <w:rFonts w:eastAsia="Batang"/>
              </w:rPr>
              <w:t>0</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E24C10"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p>
        </w:tc>
        <w:tc>
          <w:tcPr>
            <w:tcW w:w="876" w:type="dxa"/>
            <w:shd w:val="clear" w:color="auto" w:fill="auto"/>
          </w:tcPr>
          <w:p w:rsidR="00404F38" w:rsidRPr="00805425" w:rsidRDefault="00404F38" w:rsidP="00404F38">
            <w:pPr>
              <w:pStyle w:val="TAC"/>
              <w:rPr>
                <w:rFonts w:eastAsia="Batang"/>
              </w:rPr>
            </w:pPr>
          </w:p>
        </w:tc>
        <w:tc>
          <w:tcPr>
            <w:tcW w:w="750" w:type="dxa"/>
            <w:shd w:val="clear" w:color="auto" w:fill="auto"/>
          </w:tcPr>
          <w:p w:rsidR="00404F38" w:rsidRPr="00805425" w:rsidRDefault="00404F38" w:rsidP="00404F38">
            <w:pPr>
              <w:pStyle w:val="TAC"/>
              <w:rPr>
                <w:rFonts w:eastAsia="Batang"/>
              </w:rPr>
            </w:pPr>
          </w:p>
        </w:tc>
        <w:tc>
          <w:tcPr>
            <w:tcW w:w="1668" w:type="dxa"/>
            <w:shd w:val="clear" w:color="auto" w:fill="auto"/>
          </w:tcPr>
          <w:p w:rsidR="00404F38" w:rsidRPr="00805425" w:rsidRDefault="00404F38" w:rsidP="00404F38">
            <w:pPr>
              <w:pStyle w:val="TAC"/>
              <w:rPr>
                <w:rFonts w:eastAsia="Batang"/>
              </w:rPr>
            </w:pPr>
          </w:p>
        </w:tc>
        <w:tc>
          <w:tcPr>
            <w:tcW w:w="897" w:type="dxa"/>
            <w:shd w:val="clear" w:color="auto" w:fill="auto"/>
          </w:tcPr>
          <w:p w:rsidR="00404F38" w:rsidRPr="00805425" w:rsidRDefault="00404F38" w:rsidP="00404F38">
            <w:pPr>
              <w:pStyle w:val="TAC"/>
              <w:rPr>
                <w:rFonts w:eastAsia="Batang"/>
              </w:rPr>
            </w:pPr>
          </w:p>
        </w:tc>
        <w:tc>
          <w:tcPr>
            <w:tcW w:w="937" w:type="dxa"/>
          </w:tcPr>
          <w:p w:rsidR="00404F38" w:rsidRPr="00805425" w:rsidRDefault="00404F38" w:rsidP="00404F38">
            <w:pPr>
              <w:pStyle w:val="TAC"/>
              <w:rPr>
                <w:rFonts w:eastAsia="Batang"/>
              </w:rPr>
            </w:pPr>
          </w:p>
        </w:tc>
        <w:tc>
          <w:tcPr>
            <w:tcW w:w="999" w:type="dxa"/>
          </w:tcPr>
          <w:p w:rsidR="00404F38" w:rsidRPr="00805425" w:rsidRDefault="00404F38" w:rsidP="00404F38">
            <w:pPr>
              <w:pStyle w:val="TAC"/>
              <w:rPr>
                <w:rFonts w:eastAsia="Batang"/>
              </w:rPr>
            </w:pPr>
          </w:p>
        </w:tc>
      </w:tr>
    </w:tbl>
    <w:p w:rsidR="00404F38" w:rsidRDefault="00404F38" w:rsidP="00404F38"/>
    <w:p w:rsidR="00404F38" w:rsidRDefault="00404F38" w:rsidP="00404F38">
      <w:pPr>
        <w:spacing w:after="0"/>
        <w:contextualSpacing/>
        <w:rPr>
          <w:bCs/>
        </w:rPr>
      </w:pPr>
    </w:p>
    <w:p w:rsidR="00404F38" w:rsidRPr="00AB092F" w:rsidRDefault="00404F38" w:rsidP="00404F38"/>
    <w:p w:rsidR="00404F38" w:rsidRDefault="00404F38" w:rsidP="00404F38">
      <w:pPr>
        <w:overflowPunct/>
        <w:autoSpaceDE/>
        <w:autoSpaceDN/>
        <w:adjustRightInd/>
        <w:spacing w:after="0"/>
        <w:textAlignment w:val="auto"/>
        <w:rPr>
          <w:bCs/>
        </w:rPr>
      </w:pPr>
      <w:r>
        <w:rPr>
          <w:bCs/>
        </w:rPr>
        <w:br w:type="page"/>
      </w:r>
    </w:p>
    <w:p w:rsidR="00404F38" w:rsidRDefault="00404F38" w:rsidP="00404F38">
      <w:pPr>
        <w:pStyle w:val="Caption"/>
        <w:spacing w:before="0" w:after="0"/>
        <w:jc w:val="center"/>
      </w:pPr>
      <w:r>
        <w:lastRenderedPageBreak/>
        <w:t xml:space="preserve">Table </w:t>
      </w:r>
      <w:r>
        <w:fldChar w:fldCharType="begin"/>
      </w:r>
      <w:r>
        <w:instrText xml:space="preserve"> SEQ Table \* ARABIC </w:instrText>
      </w:r>
      <w:r>
        <w:fldChar w:fldCharType="separate"/>
      </w:r>
      <w:r w:rsidR="00CB496E">
        <w:rPr>
          <w:noProof/>
        </w:rPr>
        <w:t>3</w:t>
      </w:r>
      <w:r>
        <w:rPr>
          <w:noProof/>
        </w:rPr>
        <w:fldChar w:fldCharType="end"/>
      </w:r>
      <w:r>
        <w:t>: Random access configurations for FR2 and unpaired spectrum</w:t>
      </w:r>
    </w:p>
    <w:p w:rsidR="00404F38" w:rsidRPr="00AB092F" w:rsidRDefault="00404F38" w:rsidP="00404F38"/>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404F38" w:rsidRPr="000D41DD" w:rsidTr="00404F38">
        <w:trPr>
          <w:jc w:val="center"/>
        </w:trPr>
        <w:tc>
          <w:tcPr>
            <w:tcW w:w="1397" w:type="dxa"/>
            <w:vMerge w:val="restart"/>
            <w:shd w:val="clear" w:color="auto" w:fill="auto"/>
          </w:tcPr>
          <w:p w:rsidR="00404F38" w:rsidRPr="000D41DD" w:rsidRDefault="00404F38" w:rsidP="00404F38">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rsidR="00404F38" w:rsidRPr="000D41DD" w:rsidRDefault="00404F38" w:rsidP="00404F38">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404F38" w:rsidRPr="000D41DD" w:rsidRDefault="00404F38" w:rsidP="00404F38">
            <w:pPr>
              <w:pStyle w:val="TAH"/>
              <w:rPr>
                <w:rFonts w:eastAsia="Batang"/>
                <w:lang w:val="sv-SE"/>
              </w:rPr>
            </w:pPr>
            <w:r w:rsidRPr="000D41DD">
              <w:rPr>
                <w:rFonts w:eastAsia="Batang"/>
                <w:position w:val="-10"/>
              </w:rPr>
              <w:object w:dxaOrig="1300" w:dyaOrig="300">
                <v:shape id="_x0000_i1025" type="#_x0000_t75" style="width:65pt;height:15pt" o:ole="">
                  <v:imagedata r:id="rId13" o:title=""/>
                </v:shape>
                <o:OLEObject Type="Embed" ProgID="Equation.3" ShapeID="_x0000_i1025" DrawAspect="Content" ObjectID="_1580240743" r:id="rId22"/>
              </w:object>
            </w:r>
          </w:p>
        </w:tc>
        <w:tc>
          <w:tcPr>
            <w:tcW w:w="1668" w:type="dxa"/>
            <w:vMerge w:val="restart"/>
            <w:shd w:val="clear" w:color="auto" w:fill="auto"/>
          </w:tcPr>
          <w:p w:rsidR="00404F38" w:rsidRDefault="00404F38" w:rsidP="00404F38">
            <w:pPr>
              <w:pStyle w:val="TAH"/>
              <w:rPr>
                <w:rFonts w:eastAsia="Batang"/>
              </w:rPr>
            </w:pPr>
            <w:r>
              <w:rPr>
                <w:rFonts w:eastAsia="Batang"/>
              </w:rPr>
              <w:t>Slot number (60kHz SCS)</w:t>
            </w:r>
          </w:p>
          <w:p w:rsidR="00404F38" w:rsidRDefault="00404F38" w:rsidP="00404F38">
            <w:pPr>
              <w:pStyle w:val="TAH"/>
              <w:rPr>
                <w:rFonts w:eastAsia="Batang"/>
              </w:rPr>
            </w:pPr>
          </w:p>
          <w:p w:rsidR="00404F38" w:rsidRPr="00753319" w:rsidRDefault="00404F38" w:rsidP="00404F38">
            <w:pPr>
              <w:pStyle w:val="TAH"/>
              <w:rPr>
                <w:rFonts w:ascii="Times New Roman" w:eastAsia="Batang" w:hAnsi="Times New Roman"/>
                <w:b w:val="0"/>
              </w:rPr>
            </w:pPr>
            <w:r w:rsidRPr="00753319">
              <w:rPr>
                <w:rFonts w:ascii="Times New Roman" w:eastAsia="Batang" w:hAnsi="Times New Roman"/>
                <w:b w:val="0"/>
              </w:rPr>
              <w:t>N</w:t>
            </w:r>
            <w:r w:rsidRPr="00753319">
              <w:rPr>
                <w:rFonts w:ascii="Times New Roman" w:eastAsia="Batang" w:hAnsi="Times New Roman"/>
                <w:b w:val="0"/>
                <w:vertAlign w:val="subscript"/>
              </w:rPr>
              <w:t>slot</w:t>
            </w:r>
            <w:r w:rsidRPr="00753319">
              <w:rPr>
                <w:rFonts w:ascii="Times New Roman" w:eastAsia="Batang" w:hAnsi="Times New Roman"/>
                <w:b w:val="0"/>
              </w:rPr>
              <w:t xml:space="preserve"> mod 10</w:t>
            </w:r>
          </w:p>
        </w:tc>
        <w:tc>
          <w:tcPr>
            <w:tcW w:w="897" w:type="dxa"/>
            <w:vMerge w:val="restart"/>
            <w:shd w:val="clear" w:color="auto" w:fill="auto"/>
          </w:tcPr>
          <w:p w:rsidR="00404F38" w:rsidRPr="000D41DD" w:rsidRDefault="00404F38" w:rsidP="00404F38">
            <w:pPr>
              <w:pStyle w:val="TAH"/>
              <w:rPr>
                <w:rFonts w:eastAsia="Batang"/>
              </w:rPr>
            </w:pPr>
            <w:r w:rsidRPr="000D41DD">
              <w:rPr>
                <w:rFonts w:eastAsia="Batang"/>
              </w:rPr>
              <w:t>Starting symbol</w:t>
            </w:r>
          </w:p>
        </w:tc>
        <w:tc>
          <w:tcPr>
            <w:tcW w:w="937" w:type="dxa"/>
            <w:vMerge w:val="restart"/>
          </w:tcPr>
          <w:p w:rsidR="00404F38" w:rsidRPr="000D41DD" w:rsidRDefault="00404F38" w:rsidP="00404F38">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404F38" w:rsidRPr="000D41DD" w:rsidRDefault="00404F38" w:rsidP="00404F38">
            <w:pPr>
              <w:pStyle w:val="TAH"/>
              <w:rPr>
                <w:rFonts w:eastAsia="Batang"/>
              </w:rPr>
            </w:pPr>
            <w:r w:rsidRPr="00246F4D">
              <w:rPr>
                <w:sz w:val="16"/>
              </w:rPr>
              <w:t xml:space="preserve">Number of </w:t>
            </w:r>
            <w:r>
              <w:rPr>
                <w:sz w:val="16"/>
              </w:rPr>
              <w:t>P</w:t>
            </w:r>
            <w:r w:rsidRPr="00246F4D">
              <w:rPr>
                <w:sz w:val="16"/>
              </w:rPr>
              <w:t>RACH occasions within a RACH slot</w:t>
            </w:r>
          </w:p>
        </w:tc>
      </w:tr>
      <w:tr w:rsidR="00404F38" w:rsidRPr="000D41DD" w:rsidTr="00404F38">
        <w:trPr>
          <w:jc w:val="center"/>
        </w:trPr>
        <w:tc>
          <w:tcPr>
            <w:tcW w:w="1397" w:type="dxa"/>
            <w:vMerge/>
            <w:shd w:val="clear" w:color="auto" w:fill="auto"/>
            <w:vAlign w:val="center"/>
          </w:tcPr>
          <w:p w:rsidR="00404F38" w:rsidRPr="000D41DD" w:rsidRDefault="00404F38" w:rsidP="00404F38">
            <w:pPr>
              <w:pStyle w:val="TAH"/>
              <w:rPr>
                <w:rFonts w:eastAsia="Batang"/>
              </w:rPr>
            </w:pPr>
          </w:p>
        </w:tc>
        <w:tc>
          <w:tcPr>
            <w:tcW w:w="1062" w:type="dxa"/>
            <w:vMerge/>
            <w:shd w:val="clear" w:color="auto" w:fill="auto"/>
            <w:vAlign w:val="center"/>
          </w:tcPr>
          <w:p w:rsidR="00404F38" w:rsidRPr="000D41DD" w:rsidRDefault="00404F38" w:rsidP="00404F38">
            <w:pPr>
              <w:pStyle w:val="TAH"/>
              <w:rPr>
                <w:rFonts w:eastAsia="Batang"/>
              </w:rPr>
            </w:pPr>
          </w:p>
        </w:tc>
        <w:tc>
          <w:tcPr>
            <w:tcW w:w="876" w:type="dxa"/>
            <w:tcBorders>
              <w:top w:val="nil"/>
            </w:tcBorders>
            <w:shd w:val="clear" w:color="auto" w:fill="auto"/>
            <w:vAlign w:val="center"/>
          </w:tcPr>
          <w:p w:rsidR="00404F38" w:rsidRPr="000D41DD" w:rsidRDefault="00404F38" w:rsidP="00404F38">
            <w:pPr>
              <w:pStyle w:val="TAH"/>
              <w:rPr>
                <w:rFonts w:eastAsia="Batang"/>
              </w:rPr>
            </w:pPr>
            <w:r w:rsidRPr="000D41DD">
              <w:rPr>
                <w:rFonts w:eastAsia="Batang"/>
                <w:position w:val="-6"/>
              </w:rPr>
              <w:object w:dxaOrig="180" w:dyaOrig="200">
                <v:shape id="_x0000_i1026" type="#_x0000_t75" style="width:9pt;height:10pt" o:ole="">
                  <v:imagedata r:id="rId15" o:title=""/>
                </v:shape>
                <o:OLEObject Type="Embed" ProgID="Equation.3" ShapeID="_x0000_i1026" DrawAspect="Content" ObjectID="_1580240744" r:id="rId23"/>
              </w:object>
            </w:r>
          </w:p>
        </w:tc>
        <w:tc>
          <w:tcPr>
            <w:tcW w:w="750" w:type="dxa"/>
            <w:tcBorders>
              <w:top w:val="nil"/>
            </w:tcBorders>
            <w:shd w:val="clear" w:color="auto" w:fill="auto"/>
            <w:vAlign w:val="center"/>
          </w:tcPr>
          <w:p w:rsidR="00404F38" w:rsidRPr="000D41DD" w:rsidRDefault="00404F38" w:rsidP="00404F38">
            <w:pPr>
              <w:pStyle w:val="TAH"/>
              <w:rPr>
                <w:rFonts w:eastAsia="Batang"/>
              </w:rPr>
            </w:pPr>
            <w:r w:rsidRPr="000D41DD">
              <w:rPr>
                <w:rFonts w:eastAsia="Batang"/>
                <w:position w:val="-10"/>
              </w:rPr>
              <w:object w:dxaOrig="200" w:dyaOrig="240">
                <v:shape id="_x0000_i1027" type="#_x0000_t75" style="width:10pt;height:12pt" o:ole="">
                  <v:imagedata r:id="rId17" o:title=""/>
                </v:shape>
                <o:OLEObject Type="Embed" ProgID="Equation.3" ShapeID="_x0000_i1027" DrawAspect="Content" ObjectID="_1580240745" r:id="rId24"/>
              </w:object>
            </w:r>
          </w:p>
        </w:tc>
        <w:tc>
          <w:tcPr>
            <w:tcW w:w="1668" w:type="dxa"/>
            <w:vMerge/>
            <w:shd w:val="clear" w:color="auto" w:fill="auto"/>
          </w:tcPr>
          <w:p w:rsidR="00404F38" w:rsidRPr="000D41DD" w:rsidRDefault="00404F38" w:rsidP="00404F38">
            <w:pPr>
              <w:pStyle w:val="TAH"/>
              <w:rPr>
                <w:rFonts w:eastAsia="Batang"/>
              </w:rPr>
            </w:pPr>
          </w:p>
        </w:tc>
        <w:tc>
          <w:tcPr>
            <w:tcW w:w="897" w:type="dxa"/>
            <w:vMerge/>
            <w:shd w:val="clear" w:color="auto" w:fill="auto"/>
          </w:tcPr>
          <w:p w:rsidR="00404F38" w:rsidRPr="000D41DD" w:rsidRDefault="00404F38" w:rsidP="00404F38">
            <w:pPr>
              <w:pStyle w:val="TAH"/>
              <w:rPr>
                <w:rFonts w:eastAsia="Batang"/>
              </w:rPr>
            </w:pPr>
          </w:p>
        </w:tc>
        <w:tc>
          <w:tcPr>
            <w:tcW w:w="937" w:type="dxa"/>
            <w:vMerge/>
          </w:tcPr>
          <w:p w:rsidR="00404F38" w:rsidRPr="000D41DD" w:rsidRDefault="00404F38" w:rsidP="00404F38">
            <w:pPr>
              <w:pStyle w:val="TAH"/>
              <w:rPr>
                <w:rFonts w:eastAsia="Batang"/>
              </w:rPr>
            </w:pPr>
          </w:p>
        </w:tc>
        <w:tc>
          <w:tcPr>
            <w:tcW w:w="999" w:type="dxa"/>
            <w:vMerge/>
          </w:tcPr>
          <w:p w:rsidR="00404F38" w:rsidRPr="000D41DD" w:rsidRDefault="00404F38" w:rsidP="00404F38">
            <w:pPr>
              <w:pStyle w:val="TAH"/>
              <w:rPr>
                <w:rFonts w:eastAsia="Batang"/>
              </w:rPr>
            </w:pP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Pr>
                <w:rFonts w:eastAsia="Batang"/>
              </w:rPr>
              <w:t>1</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Pr>
                <w:rFonts w:eastAsia="Batang"/>
              </w:rPr>
              <w:t>1</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Pr>
                <w:rFonts w:eastAsia="Batang"/>
              </w:rPr>
              <w:t>1</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Pr>
                <w:rFonts w:eastAsia="Batang"/>
              </w:rPr>
              <w:t>1</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Pr>
                <w:rFonts w:eastAsia="Batang"/>
              </w:rPr>
              <w:t>1</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Pr>
                <w:rFonts w:eastAsia="Batang"/>
              </w:rPr>
              <w:t>1</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Pr>
                <w:rFonts w:eastAsia="Batang"/>
              </w:rPr>
              <w:t>1</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Pr>
                <w:rFonts w:eastAsia="Batang"/>
              </w:rPr>
              <w:t>1</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Pr>
                <w:rFonts w:eastAsia="Batang"/>
              </w:rPr>
              <w:t>1</w:t>
            </w:r>
          </w:p>
        </w:tc>
        <w:tc>
          <w:tcPr>
            <w:tcW w:w="1668" w:type="dxa"/>
            <w:shd w:val="clear" w:color="auto" w:fill="auto"/>
          </w:tcPr>
          <w:p w:rsidR="00404F38" w:rsidRPr="00805425" w:rsidRDefault="00404F38" w:rsidP="00404F38">
            <w:pPr>
              <w:pStyle w:val="TAC"/>
              <w:rPr>
                <w:rFonts w:eastAsia="Batang"/>
              </w:rPr>
            </w:pPr>
            <w:r>
              <w:rPr>
                <w:rFonts w:eastAsia="Batang"/>
              </w:rPr>
              <w:t>1</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Pr>
                <w:rFonts w:eastAsia="Batang"/>
              </w:rPr>
              <w:t>1</w:t>
            </w:r>
          </w:p>
        </w:tc>
        <w:tc>
          <w:tcPr>
            <w:tcW w:w="1668" w:type="dxa"/>
            <w:shd w:val="clear" w:color="auto" w:fill="auto"/>
          </w:tcPr>
          <w:p w:rsidR="00404F38" w:rsidRPr="00805425" w:rsidRDefault="00404F38" w:rsidP="00404F38">
            <w:pPr>
              <w:pStyle w:val="TAC"/>
              <w:rPr>
                <w:rFonts w:eastAsia="Batang"/>
              </w:rPr>
            </w:pPr>
            <w:r>
              <w:rPr>
                <w:rFonts w:eastAsia="Batang"/>
              </w:rPr>
              <w:t>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1</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1,6</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2,7</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Pr>
                <w:rFonts w:eastAsia="Batang"/>
              </w:rPr>
              <w:t>1</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Pr>
                <w:rFonts w:eastAsia="Batang"/>
              </w:rPr>
              <w:t>1</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Pr>
                <w:rFonts w:eastAsia="Batang"/>
              </w:rPr>
              <w:t>1</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Pr>
                <w:rFonts w:eastAsia="Batang"/>
              </w:rPr>
              <w:t>1</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Pr>
                <w:rFonts w:eastAsia="Batang"/>
              </w:rPr>
              <w:t>1</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A1</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Pr>
                <w:rFonts w:eastAsia="Batang"/>
              </w:rPr>
              <w:t>1</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B1</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Pr>
                <w:rFonts w:eastAsia="Batang"/>
              </w:rPr>
              <w:t>1</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B1</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Pr>
                <w:rFonts w:eastAsia="Batang"/>
              </w:rPr>
              <w:t>1</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B1</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6</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p>
        </w:tc>
        <w:tc>
          <w:tcPr>
            <w:tcW w:w="876" w:type="dxa"/>
            <w:shd w:val="clear" w:color="auto" w:fill="auto"/>
          </w:tcPr>
          <w:p w:rsidR="00404F38" w:rsidRPr="00805425" w:rsidRDefault="00404F38" w:rsidP="00404F38">
            <w:pPr>
              <w:pStyle w:val="TAC"/>
              <w:rPr>
                <w:rFonts w:eastAsia="Batang"/>
              </w:rPr>
            </w:pPr>
          </w:p>
        </w:tc>
        <w:tc>
          <w:tcPr>
            <w:tcW w:w="750" w:type="dxa"/>
            <w:shd w:val="clear" w:color="auto" w:fill="auto"/>
          </w:tcPr>
          <w:p w:rsidR="00404F38" w:rsidRPr="00805425" w:rsidRDefault="00404F38" w:rsidP="00404F38">
            <w:pPr>
              <w:pStyle w:val="TAC"/>
              <w:rPr>
                <w:rFonts w:eastAsia="Batang"/>
              </w:rPr>
            </w:pPr>
          </w:p>
        </w:tc>
        <w:tc>
          <w:tcPr>
            <w:tcW w:w="1668" w:type="dxa"/>
            <w:shd w:val="clear" w:color="auto" w:fill="auto"/>
          </w:tcPr>
          <w:p w:rsidR="00404F38" w:rsidRPr="00805425" w:rsidRDefault="00404F38" w:rsidP="00404F38">
            <w:pPr>
              <w:pStyle w:val="TAC"/>
              <w:rPr>
                <w:rFonts w:eastAsia="Batang"/>
              </w:rPr>
            </w:pPr>
          </w:p>
        </w:tc>
        <w:tc>
          <w:tcPr>
            <w:tcW w:w="897" w:type="dxa"/>
            <w:shd w:val="clear" w:color="auto" w:fill="auto"/>
          </w:tcPr>
          <w:p w:rsidR="00404F38" w:rsidRPr="00805425" w:rsidRDefault="00404F38" w:rsidP="00404F38">
            <w:pPr>
              <w:pStyle w:val="TAC"/>
              <w:rPr>
                <w:rFonts w:eastAsia="Batang"/>
              </w:rPr>
            </w:pPr>
          </w:p>
        </w:tc>
        <w:tc>
          <w:tcPr>
            <w:tcW w:w="937" w:type="dxa"/>
          </w:tcPr>
          <w:p w:rsidR="00404F38" w:rsidRPr="00805425" w:rsidRDefault="00404F38" w:rsidP="00404F38">
            <w:pPr>
              <w:pStyle w:val="TAC"/>
              <w:rPr>
                <w:rFonts w:eastAsia="Batang"/>
              </w:rPr>
            </w:pPr>
          </w:p>
        </w:tc>
        <w:tc>
          <w:tcPr>
            <w:tcW w:w="999" w:type="dxa"/>
          </w:tcPr>
          <w:p w:rsidR="00404F38" w:rsidRPr="00805425" w:rsidRDefault="00404F38" w:rsidP="00404F38">
            <w:pPr>
              <w:pStyle w:val="TAC"/>
              <w:rPr>
                <w:rFonts w:eastAsia="Batang"/>
              </w:rPr>
            </w:pP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1</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1</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1,6</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2,7</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0D41DD"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A2/B2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bl>
    <w:p w:rsidR="00404F38" w:rsidRDefault="00404F38" w:rsidP="00404F38">
      <w:pPr>
        <w:spacing w:after="0"/>
        <w:contextualSpacing/>
        <w:rPr>
          <w:bCs/>
        </w:rPr>
      </w:pPr>
    </w:p>
    <w:p w:rsidR="00404F38" w:rsidRDefault="00404F38" w:rsidP="00404F38">
      <w:pPr>
        <w:spacing w:after="0"/>
        <w:contextualSpacing/>
        <w:rPr>
          <w:bCs/>
        </w:rPr>
      </w:pP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3</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3</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p>
        </w:tc>
        <w:tc>
          <w:tcPr>
            <w:tcW w:w="876" w:type="dxa"/>
            <w:shd w:val="clear" w:color="auto" w:fill="auto"/>
          </w:tcPr>
          <w:p w:rsidR="00404F38" w:rsidRPr="00805425" w:rsidRDefault="00404F38" w:rsidP="00404F38">
            <w:pPr>
              <w:pStyle w:val="TAC"/>
              <w:rPr>
                <w:rFonts w:eastAsia="Batang"/>
              </w:rPr>
            </w:pPr>
          </w:p>
        </w:tc>
        <w:tc>
          <w:tcPr>
            <w:tcW w:w="750" w:type="dxa"/>
            <w:shd w:val="clear" w:color="auto" w:fill="auto"/>
          </w:tcPr>
          <w:p w:rsidR="00404F38" w:rsidRPr="00805425" w:rsidRDefault="00404F38" w:rsidP="00404F38">
            <w:pPr>
              <w:pStyle w:val="TAC"/>
              <w:rPr>
                <w:rFonts w:eastAsia="Batang"/>
              </w:rPr>
            </w:pPr>
          </w:p>
        </w:tc>
        <w:tc>
          <w:tcPr>
            <w:tcW w:w="1668" w:type="dxa"/>
            <w:shd w:val="clear" w:color="auto" w:fill="auto"/>
          </w:tcPr>
          <w:p w:rsidR="00404F38" w:rsidRPr="00805425" w:rsidRDefault="00404F38" w:rsidP="00404F38">
            <w:pPr>
              <w:pStyle w:val="TAC"/>
              <w:rPr>
                <w:rFonts w:eastAsia="Batang"/>
              </w:rPr>
            </w:pPr>
          </w:p>
        </w:tc>
        <w:tc>
          <w:tcPr>
            <w:tcW w:w="897" w:type="dxa"/>
            <w:shd w:val="clear" w:color="auto" w:fill="auto"/>
          </w:tcPr>
          <w:p w:rsidR="00404F38" w:rsidRPr="00805425" w:rsidRDefault="00404F38" w:rsidP="00404F38">
            <w:pPr>
              <w:pStyle w:val="TAC"/>
              <w:rPr>
                <w:rFonts w:eastAsia="Batang"/>
              </w:rPr>
            </w:pPr>
          </w:p>
        </w:tc>
        <w:tc>
          <w:tcPr>
            <w:tcW w:w="937" w:type="dxa"/>
          </w:tcPr>
          <w:p w:rsidR="00404F38" w:rsidRPr="00805425" w:rsidRDefault="00404F38" w:rsidP="00404F38">
            <w:pPr>
              <w:pStyle w:val="TAC"/>
              <w:rPr>
                <w:rFonts w:eastAsia="Batang"/>
              </w:rPr>
            </w:pPr>
          </w:p>
        </w:tc>
        <w:tc>
          <w:tcPr>
            <w:tcW w:w="999" w:type="dxa"/>
          </w:tcPr>
          <w:p w:rsidR="00404F38" w:rsidRPr="00805425" w:rsidRDefault="00404F38" w:rsidP="00404F38">
            <w:pPr>
              <w:pStyle w:val="TAC"/>
              <w:rPr>
                <w:rFonts w:eastAsia="Batang"/>
              </w:rPr>
            </w:pP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1</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1</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1,6</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2,7</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A3/B3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sidRPr="00805425">
              <w:rPr>
                <w:rFonts w:eastAsia="Batang"/>
              </w:rPr>
              <w:t>A3</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p>
        </w:tc>
        <w:tc>
          <w:tcPr>
            <w:tcW w:w="876" w:type="dxa"/>
            <w:shd w:val="clear" w:color="auto" w:fill="auto"/>
          </w:tcPr>
          <w:p w:rsidR="00404F38" w:rsidRPr="00805425" w:rsidRDefault="00404F38" w:rsidP="00404F38">
            <w:pPr>
              <w:pStyle w:val="TAC"/>
              <w:rPr>
                <w:rFonts w:eastAsia="Batang"/>
              </w:rPr>
            </w:pPr>
          </w:p>
        </w:tc>
        <w:tc>
          <w:tcPr>
            <w:tcW w:w="750" w:type="dxa"/>
            <w:shd w:val="clear" w:color="auto" w:fill="auto"/>
          </w:tcPr>
          <w:p w:rsidR="00404F38" w:rsidRPr="00805425" w:rsidRDefault="00404F38" w:rsidP="00404F38">
            <w:pPr>
              <w:pStyle w:val="TAC"/>
              <w:rPr>
                <w:rFonts w:eastAsia="Batang"/>
              </w:rPr>
            </w:pPr>
          </w:p>
        </w:tc>
        <w:tc>
          <w:tcPr>
            <w:tcW w:w="1668" w:type="dxa"/>
            <w:shd w:val="clear" w:color="auto" w:fill="auto"/>
          </w:tcPr>
          <w:p w:rsidR="00404F38" w:rsidRPr="00805425" w:rsidRDefault="00404F38" w:rsidP="00404F38">
            <w:pPr>
              <w:pStyle w:val="TAC"/>
              <w:rPr>
                <w:rFonts w:eastAsia="Batang"/>
              </w:rPr>
            </w:pPr>
          </w:p>
        </w:tc>
        <w:tc>
          <w:tcPr>
            <w:tcW w:w="897" w:type="dxa"/>
            <w:shd w:val="clear" w:color="auto" w:fill="auto"/>
          </w:tcPr>
          <w:p w:rsidR="00404F38" w:rsidRPr="00805425" w:rsidRDefault="00404F38" w:rsidP="00404F38">
            <w:pPr>
              <w:pStyle w:val="TAC"/>
              <w:rPr>
                <w:rFonts w:eastAsia="Batang"/>
              </w:rPr>
            </w:pPr>
          </w:p>
        </w:tc>
        <w:tc>
          <w:tcPr>
            <w:tcW w:w="937" w:type="dxa"/>
          </w:tcPr>
          <w:p w:rsidR="00404F38" w:rsidRPr="00805425" w:rsidRDefault="00404F38" w:rsidP="00404F38">
            <w:pPr>
              <w:pStyle w:val="TAC"/>
              <w:rPr>
                <w:rFonts w:eastAsia="Batang"/>
              </w:rPr>
            </w:pPr>
          </w:p>
        </w:tc>
        <w:tc>
          <w:tcPr>
            <w:tcW w:w="999" w:type="dxa"/>
          </w:tcPr>
          <w:p w:rsidR="00404F38" w:rsidRPr="00805425" w:rsidRDefault="00404F38" w:rsidP="00404F38">
            <w:pPr>
              <w:pStyle w:val="TAC"/>
              <w:rPr>
                <w:rFonts w:eastAsia="Batang"/>
              </w:rPr>
            </w:pP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1</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1</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1,6</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2,7</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B4</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sidRPr="00805425">
              <w:rPr>
                <w:rFonts w:eastAsia="Batang"/>
              </w:rPr>
              <w:t>1</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p>
        </w:tc>
        <w:tc>
          <w:tcPr>
            <w:tcW w:w="876" w:type="dxa"/>
            <w:shd w:val="clear" w:color="auto" w:fill="auto"/>
          </w:tcPr>
          <w:p w:rsidR="00404F38" w:rsidRPr="00805425" w:rsidRDefault="00404F38" w:rsidP="00404F38">
            <w:pPr>
              <w:pStyle w:val="TAC"/>
              <w:rPr>
                <w:rFonts w:eastAsia="Batang"/>
              </w:rPr>
            </w:pPr>
          </w:p>
        </w:tc>
        <w:tc>
          <w:tcPr>
            <w:tcW w:w="750" w:type="dxa"/>
            <w:shd w:val="clear" w:color="auto" w:fill="auto"/>
          </w:tcPr>
          <w:p w:rsidR="00404F38" w:rsidRPr="00805425" w:rsidRDefault="00404F38" w:rsidP="00404F38">
            <w:pPr>
              <w:pStyle w:val="TAC"/>
              <w:rPr>
                <w:rFonts w:eastAsia="Batang"/>
              </w:rPr>
            </w:pPr>
          </w:p>
        </w:tc>
        <w:tc>
          <w:tcPr>
            <w:tcW w:w="1668" w:type="dxa"/>
            <w:shd w:val="clear" w:color="auto" w:fill="auto"/>
          </w:tcPr>
          <w:p w:rsidR="00404F38" w:rsidRPr="00805425" w:rsidRDefault="00404F38" w:rsidP="00404F38">
            <w:pPr>
              <w:pStyle w:val="TAC"/>
              <w:rPr>
                <w:rFonts w:eastAsia="Batang"/>
              </w:rPr>
            </w:pPr>
          </w:p>
        </w:tc>
        <w:tc>
          <w:tcPr>
            <w:tcW w:w="897" w:type="dxa"/>
            <w:shd w:val="clear" w:color="auto" w:fill="auto"/>
          </w:tcPr>
          <w:p w:rsidR="00404F38" w:rsidRPr="00805425" w:rsidRDefault="00404F38" w:rsidP="00404F38">
            <w:pPr>
              <w:pStyle w:val="TAC"/>
              <w:rPr>
                <w:rFonts w:eastAsia="Batang"/>
              </w:rPr>
            </w:pPr>
          </w:p>
        </w:tc>
        <w:tc>
          <w:tcPr>
            <w:tcW w:w="937" w:type="dxa"/>
          </w:tcPr>
          <w:p w:rsidR="00404F38" w:rsidRPr="00805425" w:rsidRDefault="00404F38" w:rsidP="00404F38">
            <w:pPr>
              <w:pStyle w:val="TAC"/>
              <w:rPr>
                <w:rFonts w:eastAsia="Batang"/>
              </w:rPr>
            </w:pPr>
          </w:p>
        </w:tc>
        <w:tc>
          <w:tcPr>
            <w:tcW w:w="999" w:type="dxa"/>
          </w:tcPr>
          <w:p w:rsidR="00404F38" w:rsidRPr="00805425" w:rsidRDefault="00404F38" w:rsidP="00404F38">
            <w:pPr>
              <w:pStyle w:val="TAC"/>
              <w:rPr>
                <w:rFonts w:eastAsia="Batang"/>
              </w:rPr>
            </w:pP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C0</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4</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C0</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4</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C0</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4</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C0</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4</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C0</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4</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C0</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4</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C0</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4</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C0</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4</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C0</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1</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4</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C0</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4</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C0</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4</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C0</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4</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C0</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1</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4</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C0</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4</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C0</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1,6</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4</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C0</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2,7</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4</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C0</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4</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C0</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4</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p>
        </w:tc>
        <w:tc>
          <w:tcPr>
            <w:tcW w:w="876" w:type="dxa"/>
            <w:shd w:val="clear" w:color="auto" w:fill="auto"/>
          </w:tcPr>
          <w:p w:rsidR="00404F38" w:rsidRPr="00805425" w:rsidRDefault="00404F38" w:rsidP="00404F38">
            <w:pPr>
              <w:pStyle w:val="TAC"/>
              <w:rPr>
                <w:rFonts w:eastAsia="Batang"/>
              </w:rPr>
            </w:pPr>
          </w:p>
        </w:tc>
        <w:tc>
          <w:tcPr>
            <w:tcW w:w="750" w:type="dxa"/>
            <w:shd w:val="clear" w:color="auto" w:fill="auto"/>
          </w:tcPr>
          <w:p w:rsidR="00404F38" w:rsidRPr="00805425" w:rsidRDefault="00404F38" w:rsidP="00404F38">
            <w:pPr>
              <w:pStyle w:val="TAC"/>
              <w:rPr>
                <w:rFonts w:eastAsia="Batang"/>
              </w:rPr>
            </w:pPr>
          </w:p>
        </w:tc>
        <w:tc>
          <w:tcPr>
            <w:tcW w:w="1668" w:type="dxa"/>
            <w:shd w:val="clear" w:color="auto" w:fill="auto"/>
          </w:tcPr>
          <w:p w:rsidR="00404F38" w:rsidRPr="00805425" w:rsidRDefault="00404F38" w:rsidP="00404F38">
            <w:pPr>
              <w:pStyle w:val="TAC"/>
              <w:rPr>
                <w:rFonts w:eastAsia="Batang"/>
              </w:rPr>
            </w:pPr>
          </w:p>
        </w:tc>
        <w:tc>
          <w:tcPr>
            <w:tcW w:w="897" w:type="dxa"/>
            <w:shd w:val="clear" w:color="auto" w:fill="auto"/>
          </w:tcPr>
          <w:p w:rsidR="00404F38" w:rsidRPr="00805425" w:rsidRDefault="00404F38" w:rsidP="00404F38">
            <w:pPr>
              <w:pStyle w:val="TAC"/>
              <w:rPr>
                <w:rFonts w:eastAsia="Batang"/>
              </w:rPr>
            </w:pPr>
          </w:p>
        </w:tc>
        <w:tc>
          <w:tcPr>
            <w:tcW w:w="937" w:type="dxa"/>
          </w:tcPr>
          <w:p w:rsidR="00404F38" w:rsidRPr="00805425" w:rsidRDefault="00404F38" w:rsidP="00404F38">
            <w:pPr>
              <w:pStyle w:val="TAC"/>
              <w:rPr>
                <w:rFonts w:eastAsia="Batang"/>
              </w:rPr>
            </w:pPr>
          </w:p>
        </w:tc>
        <w:tc>
          <w:tcPr>
            <w:tcW w:w="999" w:type="dxa"/>
          </w:tcPr>
          <w:p w:rsidR="00404F38" w:rsidRPr="00805425" w:rsidRDefault="00404F38" w:rsidP="00404F38">
            <w:pPr>
              <w:pStyle w:val="TAC"/>
              <w:rPr>
                <w:rFonts w:eastAsia="Batang"/>
              </w:rPr>
            </w:pP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16</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8</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4</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1</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2</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4</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1</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1,6</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2,7</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sidRPr="00805425">
              <w:rPr>
                <w:rFonts w:eastAsia="Batang"/>
              </w:rPr>
              <w:t>4,9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1</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r>
              <w:rPr>
                <w:rFonts w:eastAsia="Batang"/>
              </w:rPr>
              <w:t>C2</w:t>
            </w:r>
          </w:p>
        </w:tc>
        <w:tc>
          <w:tcPr>
            <w:tcW w:w="876" w:type="dxa"/>
            <w:shd w:val="clear" w:color="auto" w:fill="auto"/>
          </w:tcPr>
          <w:p w:rsidR="00404F38" w:rsidRPr="00805425" w:rsidRDefault="00404F38" w:rsidP="00404F38">
            <w:pPr>
              <w:pStyle w:val="TAC"/>
              <w:rPr>
                <w:rFonts w:eastAsia="Batang"/>
              </w:rPr>
            </w:pPr>
            <w:r w:rsidRPr="00805425">
              <w:rPr>
                <w:rFonts w:eastAsia="Batang"/>
              </w:rPr>
              <w:t>1</w:t>
            </w:r>
          </w:p>
        </w:tc>
        <w:tc>
          <w:tcPr>
            <w:tcW w:w="750" w:type="dxa"/>
            <w:shd w:val="clear" w:color="auto" w:fill="auto"/>
          </w:tcPr>
          <w:p w:rsidR="00404F38" w:rsidRPr="00805425" w:rsidRDefault="00404F38" w:rsidP="00404F38">
            <w:pPr>
              <w:pStyle w:val="TAC"/>
              <w:rPr>
                <w:rFonts w:eastAsia="Batang"/>
              </w:rPr>
            </w:pPr>
            <w:r w:rsidRPr="00805425">
              <w:rPr>
                <w:rFonts w:eastAsia="Batang"/>
              </w:rPr>
              <w:t>0</w:t>
            </w:r>
          </w:p>
        </w:tc>
        <w:tc>
          <w:tcPr>
            <w:tcW w:w="1668" w:type="dxa"/>
            <w:shd w:val="clear" w:color="auto" w:fill="auto"/>
          </w:tcPr>
          <w:p w:rsidR="00404F38" w:rsidRPr="00805425" w:rsidRDefault="00404F38" w:rsidP="00404F38">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404F38" w:rsidRPr="00805425" w:rsidRDefault="00404F38" w:rsidP="00404F38">
            <w:pPr>
              <w:pStyle w:val="TAC"/>
              <w:rPr>
                <w:rFonts w:eastAsia="Batang"/>
              </w:rPr>
            </w:pPr>
            <w:r>
              <w:rPr>
                <w:rFonts w:eastAsia="Batang"/>
              </w:rPr>
              <w:t>2</w:t>
            </w:r>
          </w:p>
        </w:tc>
        <w:tc>
          <w:tcPr>
            <w:tcW w:w="937" w:type="dxa"/>
          </w:tcPr>
          <w:p w:rsidR="00404F38" w:rsidRPr="00805425" w:rsidRDefault="00404F38" w:rsidP="00404F38">
            <w:pPr>
              <w:pStyle w:val="TAC"/>
              <w:rPr>
                <w:rFonts w:eastAsia="Batang"/>
              </w:rPr>
            </w:pPr>
            <w:r w:rsidRPr="00805425">
              <w:rPr>
                <w:rFonts w:eastAsia="Batang"/>
              </w:rPr>
              <w:t>2</w:t>
            </w:r>
          </w:p>
        </w:tc>
        <w:tc>
          <w:tcPr>
            <w:tcW w:w="999" w:type="dxa"/>
          </w:tcPr>
          <w:p w:rsidR="00404F38" w:rsidRPr="00805425" w:rsidRDefault="00404F38" w:rsidP="00404F38">
            <w:pPr>
              <w:pStyle w:val="TAC"/>
              <w:rPr>
                <w:rFonts w:eastAsia="Batang"/>
              </w:rPr>
            </w:pPr>
            <w:r>
              <w:rPr>
                <w:rFonts w:eastAsia="Batang"/>
              </w:rPr>
              <w:t>2</w:t>
            </w:r>
          </w:p>
        </w:tc>
      </w:tr>
      <w:tr w:rsidR="00404F38" w:rsidRPr="00805425" w:rsidTr="00404F38">
        <w:trPr>
          <w:jc w:val="center"/>
        </w:trPr>
        <w:tc>
          <w:tcPr>
            <w:tcW w:w="1397" w:type="dxa"/>
            <w:shd w:val="clear" w:color="auto" w:fill="auto"/>
            <w:vAlign w:val="center"/>
          </w:tcPr>
          <w:p w:rsidR="00404F38" w:rsidRPr="000D41DD" w:rsidRDefault="00404F38" w:rsidP="00404F38">
            <w:pPr>
              <w:pStyle w:val="TAC"/>
              <w:rPr>
                <w:rFonts w:eastAsia="Batang"/>
              </w:rPr>
            </w:pPr>
          </w:p>
        </w:tc>
        <w:tc>
          <w:tcPr>
            <w:tcW w:w="1062" w:type="dxa"/>
            <w:shd w:val="clear" w:color="auto" w:fill="auto"/>
          </w:tcPr>
          <w:p w:rsidR="00404F38" w:rsidRPr="00805425" w:rsidRDefault="00404F38" w:rsidP="00404F38">
            <w:pPr>
              <w:pStyle w:val="TAC"/>
              <w:rPr>
                <w:rFonts w:eastAsia="Batang"/>
              </w:rPr>
            </w:pPr>
          </w:p>
        </w:tc>
        <w:tc>
          <w:tcPr>
            <w:tcW w:w="876" w:type="dxa"/>
            <w:shd w:val="clear" w:color="auto" w:fill="auto"/>
          </w:tcPr>
          <w:p w:rsidR="00404F38" w:rsidRPr="00805425" w:rsidRDefault="00404F38" w:rsidP="00404F38">
            <w:pPr>
              <w:pStyle w:val="TAC"/>
              <w:rPr>
                <w:rFonts w:eastAsia="Batang"/>
              </w:rPr>
            </w:pPr>
          </w:p>
        </w:tc>
        <w:tc>
          <w:tcPr>
            <w:tcW w:w="750" w:type="dxa"/>
            <w:shd w:val="clear" w:color="auto" w:fill="auto"/>
          </w:tcPr>
          <w:p w:rsidR="00404F38" w:rsidRPr="00805425" w:rsidRDefault="00404F38" w:rsidP="00404F38">
            <w:pPr>
              <w:pStyle w:val="TAC"/>
              <w:rPr>
                <w:rFonts w:eastAsia="Batang"/>
              </w:rPr>
            </w:pPr>
          </w:p>
        </w:tc>
        <w:tc>
          <w:tcPr>
            <w:tcW w:w="1668" w:type="dxa"/>
            <w:shd w:val="clear" w:color="auto" w:fill="auto"/>
          </w:tcPr>
          <w:p w:rsidR="00404F38" w:rsidRPr="00805425" w:rsidRDefault="00404F38" w:rsidP="00404F38">
            <w:pPr>
              <w:pStyle w:val="TAC"/>
              <w:rPr>
                <w:rFonts w:eastAsia="Batang"/>
              </w:rPr>
            </w:pPr>
          </w:p>
        </w:tc>
        <w:tc>
          <w:tcPr>
            <w:tcW w:w="897" w:type="dxa"/>
            <w:shd w:val="clear" w:color="auto" w:fill="auto"/>
          </w:tcPr>
          <w:p w:rsidR="00404F38" w:rsidRPr="00805425" w:rsidRDefault="00404F38" w:rsidP="00404F38">
            <w:pPr>
              <w:pStyle w:val="TAC"/>
              <w:rPr>
                <w:rFonts w:eastAsia="Batang"/>
              </w:rPr>
            </w:pPr>
          </w:p>
        </w:tc>
        <w:tc>
          <w:tcPr>
            <w:tcW w:w="937" w:type="dxa"/>
          </w:tcPr>
          <w:p w:rsidR="00404F38" w:rsidRPr="00805425" w:rsidRDefault="00404F38" w:rsidP="00404F38">
            <w:pPr>
              <w:pStyle w:val="TAC"/>
              <w:rPr>
                <w:rFonts w:eastAsia="Batang"/>
              </w:rPr>
            </w:pPr>
          </w:p>
        </w:tc>
        <w:tc>
          <w:tcPr>
            <w:tcW w:w="999" w:type="dxa"/>
          </w:tcPr>
          <w:p w:rsidR="00404F38" w:rsidRPr="00805425" w:rsidRDefault="00404F38" w:rsidP="00404F38">
            <w:pPr>
              <w:pStyle w:val="TAC"/>
              <w:rPr>
                <w:rFonts w:eastAsia="Batang"/>
              </w:rPr>
            </w:pPr>
          </w:p>
        </w:tc>
      </w:tr>
    </w:tbl>
    <w:p w:rsidR="00404F38" w:rsidRDefault="00404F38" w:rsidP="00404F38">
      <w:pPr>
        <w:spacing w:after="0"/>
        <w:contextualSpacing/>
        <w:rPr>
          <w:bCs/>
        </w:rPr>
      </w:pPr>
    </w:p>
    <w:p w:rsidR="00404F38" w:rsidRDefault="00404F38" w:rsidP="00404F38">
      <w:pPr>
        <w:spacing w:after="0"/>
        <w:contextualSpacing/>
        <w:rPr>
          <w:bCs/>
        </w:rPr>
      </w:pPr>
    </w:p>
    <w:p w:rsidR="00404F38" w:rsidRDefault="00404F38" w:rsidP="00ED5B7A">
      <w:pPr>
        <w:spacing w:after="0"/>
        <w:jc w:val="both"/>
        <w:rPr>
          <w:noProof/>
          <w:lang w:val="en-GB"/>
        </w:rPr>
      </w:pPr>
    </w:p>
    <w:p w:rsidR="00985A3F" w:rsidRDefault="00985A3F" w:rsidP="00985A3F">
      <w:pPr>
        <w:spacing w:after="0"/>
        <w:contextualSpacing/>
        <w:rPr>
          <w:b/>
          <w:bCs/>
          <w:u w:val="single"/>
          <w:lang w:val="en-GB"/>
        </w:rPr>
      </w:pPr>
      <w:r>
        <w:rPr>
          <w:b/>
          <w:bCs/>
          <w:u w:val="single"/>
          <w:lang w:val="en-GB"/>
        </w:rPr>
        <w:t>Collision between RACH occasion and DL signals</w:t>
      </w:r>
    </w:p>
    <w:p w:rsidR="00985A3F" w:rsidRDefault="00985A3F" w:rsidP="00985A3F">
      <w:pPr>
        <w:spacing w:after="0"/>
        <w:contextualSpacing/>
        <w:rPr>
          <w:b/>
          <w:bCs/>
          <w:u w:val="single"/>
          <w:lang w:val="en-GB"/>
        </w:rPr>
      </w:pPr>
    </w:p>
    <w:p w:rsidR="00985A3F" w:rsidRDefault="00985A3F" w:rsidP="00985A3F">
      <w:pPr>
        <w:widowControl w:val="0"/>
        <w:overflowPunct/>
        <w:autoSpaceDE/>
        <w:autoSpaceDN/>
        <w:adjustRightInd/>
        <w:spacing w:after="0"/>
        <w:jc w:val="both"/>
        <w:textAlignment w:val="auto"/>
        <w:rPr>
          <w:rFonts w:ascii="Times" w:eastAsia="Batang" w:hAnsi="Times"/>
          <w:lang w:val="en-GB" w:eastAsia="x-none"/>
        </w:rPr>
      </w:pPr>
      <w:r w:rsidRPr="00985A3F">
        <w:rPr>
          <w:rFonts w:ascii="Times" w:eastAsia="Batang" w:hAnsi="Times"/>
          <w:lang w:val="en-GB" w:eastAsia="x-none"/>
        </w:rPr>
        <w:t>In RAN</w:t>
      </w:r>
      <w:r>
        <w:rPr>
          <w:rFonts w:ascii="Times" w:eastAsia="Batang" w:hAnsi="Times"/>
          <w:lang w:val="en-GB" w:eastAsia="x-none"/>
        </w:rPr>
        <w:t>1 #91, RAN1 agreed the following statements as working assumptions.</w:t>
      </w:r>
    </w:p>
    <w:p w:rsidR="00985A3F" w:rsidRPr="00985A3F" w:rsidRDefault="00985A3F" w:rsidP="00985A3F">
      <w:pPr>
        <w:widowControl w:val="0"/>
        <w:overflowPunct/>
        <w:autoSpaceDE/>
        <w:autoSpaceDN/>
        <w:adjustRightInd/>
        <w:spacing w:after="0"/>
        <w:jc w:val="both"/>
        <w:textAlignment w:val="auto"/>
        <w:rPr>
          <w:rFonts w:ascii="Times" w:eastAsia="Batang" w:hAnsi="Times"/>
          <w:lang w:val="en-GB" w:eastAsia="x-none"/>
        </w:rPr>
      </w:pPr>
    </w:p>
    <w:p w:rsidR="00985A3F" w:rsidRPr="008B595D" w:rsidRDefault="00985A3F" w:rsidP="00985A3F">
      <w:pPr>
        <w:rPr>
          <w:highlight w:val="darkYellow"/>
          <w:lang w:eastAsia="x-none"/>
        </w:rPr>
      </w:pPr>
      <w:r w:rsidRPr="008B595D">
        <w:rPr>
          <w:highlight w:val="darkYellow"/>
          <w:lang w:eastAsia="x-none"/>
        </w:rPr>
        <w:t>Working assumption:</w:t>
      </w:r>
    </w:p>
    <w:p w:rsidR="00985A3F" w:rsidRPr="008B595D" w:rsidRDefault="00985A3F" w:rsidP="00985A3F">
      <w:pPr>
        <w:numPr>
          <w:ilvl w:val="0"/>
          <w:numId w:val="27"/>
        </w:numPr>
        <w:overflowPunct/>
        <w:autoSpaceDE/>
        <w:autoSpaceDN/>
        <w:adjustRightInd/>
        <w:spacing w:after="0"/>
        <w:textAlignment w:val="auto"/>
        <w:rPr>
          <w:kern w:val="2"/>
        </w:rPr>
      </w:pPr>
      <w:r w:rsidRPr="008B595D">
        <w:rPr>
          <w:kern w:val="2"/>
        </w:rPr>
        <w:t>If the Semi-static UL/DL configuration is in RMSI, only PRACH occasions within the UL part is transmitted</w:t>
      </w:r>
    </w:p>
    <w:p w:rsidR="00985A3F" w:rsidRPr="008B595D" w:rsidRDefault="00985A3F" w:rsidP="00985A3F">
      <w:pPr>
        <w:numPr>
          <w:ilvl w:val="1"/>
          <w:numId w:val="27"/>
        </w:numPr>
        <w:overflowPunct/>
        <w:autoSpaceDE/>
        <w:autoSpaceDN/>
        <w:adjustRightInd/>
        <w:spacing w:after="0"/>
        <w:textAlignment w:val="auto"/>
        <w:rPr>
          <w:kern w:val="2"/>
        </w:rPr>
      </w:pPr>
      <w:r w:rsidRPr="008B595D">
        <w:t>UE assumes that RACH occasions configured in RMSI are not collided with DL transmission</w:t>
      </w:r>
    </w:p>
    <w:p w:rsidR="00985A3F" w:rsidRPr="008B595D" w:rsidRDefault="00985A3F" w:rsidP="00985A3F">
      <w:pPr>
        <w:numPr>
          <w:ilvl w:val="2"/>
          <w:numId w:val="27"/>
        </w:numPr>
        <w:overflowPunct/>
        <w:autoSpaceDE/>
        <w:autoSpaceDN/>
        <w:adjustRightInd/>
        <w:spacing w:after="0"/>
        <w:textAlignment w:val="auto"/>
        <w:rPr>
          <w:kern w:val="2"/>
        </w:rPr>
      </w:pPr>
      <w:r w:rsidRPr="008B595D">
        <w:t>Introducing start symbol(s) larger than 2 for a limited number of entries in the Configuration table.</w:t>
      </w:r>
    </w:p>
    <w:p w:rsidR="00985A3F" w:rsidRPr="008B595D" w:rsidRDefault="00985A3F" w:rsidP="00985A3F">
      <w:pPr>
        <w:numPr>
          <w:ilvl w:val="0"/>
          <w:numId w:val="27"/>
        </w:numPr>
        <w:overflowPunct/>
        <w:autoSpaceDE/>
        <w:autoSpaceDN/>
        <w:adjustRightInd/>
        <w:spacing w:after="0"/>
        <w:textAlignment w:val="auto"/>
        <w:rPr>
          <w:kern w:val="2"/>
        </w:rPr>
      </w:pPr>
      <w:r>
        <w:rPr>
          <w:kern w:val="2"/>
        </w:rPr>
        <w:t xml:space="preserve">If </w:t>
      </w:r>
      <w:r w:rsidRPr="008B595D">
        <w:rPr>
          <w:kern w:val="2"/>
        </w:rPr>
        <w:t>the Semi-static UL/DL configuration is in OSI</w:t>
      </w:r>
    </w:p>
    <w:p w:rsidR="00985A3F" w:rsidRPr="008B595D" w:rsidRDefault="00985A3F" w:rsidP="00985A3F">
      <w:pPr>
        <w:numPr>
          <w:ilvl w:val="1"/>
          <w:numId w:val="27"/>
        </w:numPr>
        <w:overflowPunct/>
        <w:autoSpaceDE/>
        <w:autoSpaceDN/>
        <w:adjustRightInd/>
        <w:spacing w:after="0"/>
        <w:textAlignment w:val="auto"/>
        <w:rPr>
          <w:kern w:val="2"/>
        </w:rPr>
      </w:pPr>
      <w:r w:rsidRPr="008B595D">
        <w:rPr>
          <w:kern w:val="2"/>
        </w:rPr>
        <w:t>Symbol index for the unpaired spectrum is also physical symbol index</w:t>
      </w:r>
    </w:p>
    <w:p w:rsidR="00985A3F" w:rsidRPr="008B595D" w:rsidRDefault="00985A3F" w:rsidP="00985A3F">
      <w:pPr>
        <w:numPr>
          <w:ilvl w:val="1"/>
          <w:numId w:val="27"/>
        </w:numPr>
        <w:overflowPunct/>
        <w:autoSpaceDE/>
        <w:autoSpaceDN/>
        <w:adjustRightInd/>
        <w:spacing w:after="0"/>
        <w:textAlignment w:val="auto"/>
        <w:rPr>
          <w:kern w:val="2"/>
        </w:rPr>
      </w:pPr>
      <w:r w:rsidRPr="008B595D">
        <w:rPr>
          <w:kern w:val="2"/>
        </w:rPr>
        <w:t>UE assume that RACH occasions configured in RMSI are not collided with DL transmission</w:t>
      </w:r>
    </w:p>
    <w:p w:rsidR="00985A3F" w:rsidRPr="008B595D" w:rsidRDefault="00985A3F" w:rsidP="00985A3F">
      <w:pPr>
        <w:numPr>
          <w:ilvl w:val="2"/>
          <w:numId w:val="27"/>
        </w:numPr>
        <w:overflowPunct/>
        <w:autoSpaceDE/>
        <w:autoSpaceDN/>
        <w:adjustRightInd/>
        <w:spacing w:after="0"/>
        <w:textAlignment w:val="auto"/>
        <w:rPr>
          <w:kern w:val="2"/>
        </w:rPr>
      </w:pPr>
      <w:r w:rsidRPr="008B595D">
        <w:rPr>
          <w:kern w:val="2"/>
        </w:rPr>
        <w:t>Introducing start symbol</w:t>
      </w:r>
      <w:r>
        <w:rPr>
          <w:kern w:val="2"/>
        </w:rPr>
        <w:t xml:space="preserve">(s) </w:t>
      </w:r>
      <w:r w:rsidRPr="008B595D">
        <w:rPr>
          <w:kern w:val="2"/>
        </w:rPr>
        <w:t>larger than 2 for a limited number of entries in the Configuration table.</w:t>
      </w:r>
    </w:p>
    <w:p w:rsidR="00985A3F" w:rsidRPr="00985A3F" w:rsidRDefault="00985A3F" w:rsidP="00ED5B7A">
      <w:pPr>
        <w:spacing w:after="0"/>
        <w:jc w:val="both"/>
        <w:rPr>
          <w:noProof/>
        </w:rPr>
      </w:pPr>
    </w:p>
    <w:p w:rsidR="00985A3F" w:rsidRDefault="00985A3F" w:rsidP="00ED5B7A">
      <w:pPr>
        <w:spacing w:after="0"/>
        <w:jc w:val="both"/>
        <w:rPr>
          <w:noProof/>
          <w:lang w:val="en-GB"/>
        </w:rPr>
      </w:pPr>
    </w:p>
    <w:p w:rsidR="00985A3F" w:rsidRDefault="00985A3F" w:rsidP="00ED5B7A">
      <w:pPr>
        <w:spacing w:after="0"/>
        <w:jc w:val="both"/>
        <w:rPr>
          <w:noProof/>
          <w:lang w:val="en-GB"/>
        </w:rPr>
      </w:pPr>
      <w:r>
        <w:rPr>
          <w:noProof/>
          <w:lang w:val="en-GB"/>
        </w:rPr>
        <w:lastRenderedPageBreak/>
        <w:t xml:space="preserve">Now it was confrimed by RAN2 that the semi-static UL/DL configuration will be included in RMSI so we may need to </w:t>
      </w:r>
      <w:r w:rsidR="00AF267C">
        <w:rPr>
          <w:noProof/>
          <w:lang w:val="en-GB"/>
        </w:rPr>
        <w:t>discuss</w:t>
      </w:r>
      <w:r>
        <w:rPr>
          <w:noProof/>
          <w:lang w:val="en-GB"/>
        </w:rPr>
        <w:t xml:space="preserve"> </w:t>
      </w:r>
      <w:r w:rsidR="00AF267C">
        <w:rPr>
          <w:noProof/>
          <w:lang w:val="en-GB"/>
        </w:rPr>
        <w:t>whether</w:t>
      </w:r>
      <w:r>
        <w:rPr>
          <w:noProof/>
          <w:lang w:val="en-GB"/>
        </w:rPr>
        <w:t xml:space="preserve"> first bullet</w:t>
      </w:r>
      <w:r w:rsidR="00AF267C">
        <w:rPr>
          <w:noProof/>
          <w:lang w:val="en-GB"/>
        </w:rPr>
        <w:t xml:space="preserve"> can be confirmed or not</w:t>
      </w:r>
      <w:r>
        <w:rPr>
          <w:noProof/>
          <w:lang w:val="en-GB"/>
        </w:rPr>
        <w:t xml:space="preserve"> and the second bullet is not valid any more.</w:t>
      </w:r>
    </w:p>
    <w:p w:rsidR="00AF267C" w:rsidRDefault="00AF267C" w:rsidP="00ED5B7A">
      <w:pPr>
        <w:spacing w:after="0"/>
        <w:jc w:val="both"/>
        <w:rPr>
          <w:noProof/>
          <w:lang w:val="en-GB"/>
        </w:rPr>
      </w:pPr>
    </w:p>
    <w:p w:rsidR="00AF267C" w:rsidRDefault="00AF267C" w:rsidP="00ED5B7A">
      <w:pPr>
        <w:spacing w:after="0"/>
        <w:jc w:val="both"/>
        <w:rPr>
          <w:noProof/>
          <w:lang w:val="en-GB"/>
        </w:rPr>
      </w:pPr>
      <w:r>
        <w:rPr>
          <w:noProof/>
          <w:lang w:val="en-GB"/>
        </w:rPr>
        <w:t>In RAN1 AH1  1802, there were some discussions on this collision handling issue and we listed up the following alternative solutions for two different cases: RACH collision with SSB and RACH collision with other DL signals.</w:t>
      </w:r>
    </w:p>
    <w:p w:rsidR="00AF267C" w:rsidRDefault="00AF267C" w:rsidP="00ED5B7A">
      <w:pPr>
        <w:spacing w:after="0"/>
        <w:jc w:val="both"/>
        <w:rPr>
          <w:noProof/>
          <w:lang w:val="en-GB"/>
        </w:rPr>
      </w:pPr>
    </w:p>
    <w:p w:rsidR="00AF267C" w:rsidRDefault="00AF267C" w:rsidP="00ED5B7A">
      <w:pPr>
        <w:spacing w:after="0"/>
        <w:jc w:val="both"/>
        <w:rPr>
          <w:noProof/>
          <w:lang w:val="en-GB"/>
        </w:rPr>
      </w:pPr>
      <w:r>
        <w:rPr>
          <w:noProof/>
          <w:lang w:val="en-GB"/>
        </w:rPr>
        <w:t>First case: If a RACH occasion collides with an actually transmitted SSB</w:t>
      </w:r>
    </w:p>
    <w:p w:rsidR="00AF267C" w:rsidRPr="00AF267C" w:rsidRDefault="00AF267C" w:rsidP="00AF267C">
      <w:pPr>
        <w:widowControl w:val="0"/>
        <w:numPr>
          <w:ilvl w:val="0"/>
          <w:numId w:val="28"/>
        </w:numPr>
        <w:overflowPunct/>
        <w:autoSpaceDE/>
        <w:autoSpaceDN/>
        <w:adjustRightInd/>
        <w:spacing w:after="0" w:line="276" w:lineRule="auto"/>
        <w:jc w:val="both"/>
        <w:textAlignment w:val="auto"/>
        <w:rPr>
          <w:rFonts w:eastAsia="MS Mincho"/>
          <w:kern w:val="2"/>
          <w:szCs w:val="24"/>
          <w:lang w:eastAsia="ja-JP"/>
        </w:rPr>
      </w:pPr>
      <w:r w:rsidRPr="00AF267C">
        <w:rPr>
          <w:rFonts w:eastAsia="MS Mincho"/>
          <w:kern w:val="2"/>
          <w:szCs w:val="24"/>
          <w:lang w:eastAsia="ja-JP"/>
        </w:rPr>
        <w:t>Alt1: The RACH occasion is dropped</w:t>
      </w:r>
    </w:p>
    <w:p w:rsidR="00AF267C" w:rsidRPr="00AF267C" w:rsidRDefault="00AF267C" w:rsidP="00AF267C">
      <w:pPr>
        <w:widowControl w:val="0"/>
        <w:numPr>
          <w:ilvl w:val="0"/>
          <w:numId w:val="28"/>
        </w:numPr>
        <w:overflowPunct/>
        <w:autoSpaceDE/>
        <w:autoSpaceDN/>
        <w:adjustRightInd/>
        <w:spacing w:after="0" w:line="276" w:lineRule="auto"/>
        <w:jc w:val="both"/>
        <w:textAlignment w:val="auto"/>
        <w:rPr>
          <w:rFonts w:eastAsia="MS Mincho"/>
          <w:kern w:val="2"/>
          <w:szCs w:val="24"/>
          <w:lang w:eastAsia="ja-JP"/>
        </w:rPr>
      </w:pPr>
      <w:r w:rsidRPr="00AF267C">
        <w:rPr>
          <w:rFonts w:eastAsia="MS Mincho"/>
          <w:kern w:val="2"/>
          <w:szCs w:val="24"/>
          <w:lang w:eastAsia="ja-JP"/>
        </w:rPr>
        <w:t xml:space="preserve">Alt2: If the SSB are located in the first half of the slot, then the RACH occasion is used. If the SSB are located in the second half of the slot then the RACH occasion is dropped. </w:t>
      </w:r>
    </w:p>
    <w:p w:rsidR="00985A3F" w:rsidRDefault="00985A3F" w:rsidP="00ED5B7A">
      <w:pPr>
        <w:spacing w:after="0"/>
        <w:jc w:val="both"/>
        <w:rPr>
          <w:noProof/>
          <w:lang w:val="en-GB"/>
        </w:rPr>
      </w:pPr>
    </w:p>
    <w:p w:rsidR="00AF267C" w:rsidRDefault="00AF267C" w:rsidP="00AF267C">
      <w:pPr>
        <w:spacing w:after="0"/>
        <w:jc w:val="both"/>
        <w:rPr>
          <w:noProof/>
          <w:lang w:val="en-GB"/>
        </w:rPr>
      </w:pPr>
      <w:r>
        <w:rPr>
          <w:noProof/>
          <w:lang w:val="en-GB"/>
        </w:rPr>
        <w:t>Second case: If a RACH occasion collides with other DL signals configured by RMSI</w:t>
      </w:r>
    </w:p>
    <w:p w:rsidR="00AF267C" w:rsidRPr="00AF267C" w:rsidRDefault="00AF267C" w:rsidP="00AF267C">
      <w:pPr>
        <w:widowControl w:val="0"/>
        <w:numPr>
          <w:ilvl w:val="0"/>
          <w:numId w:val="28"/>
        </w:numPr>
        <w:overflowPunct/>
        <w:autoSpaceDE/>
        <w:autoSpaceDN/>
        <w:adjustRightInd/>
        <w:spacing w:after="0" w:line="276" w:lineRule="auto"/>
        <w:jc w:val="both"/>
        <w:textAlignment w:val="auto"/>
        <w:rPr>
          <w:rFonts w:eastAsia="MS Mincho"/>
          <w:kern w:val="2"/>
          <w:szCs w:val="24"/>
          <w:lang w:eastAsia="ja-JP"/>
        </w:rPr>
      </w:pPr>
      <w:r w:rsidRPr="00AF267C">
        <w:rPr>
          <w:rFonts w:eastAsia="MS Mincho"/>
          <w:kern w:val="2"/>
          <w:szCs w:val="24"/>
          <w:lang w:eastAsia="ja-JP"/>
        </w:rPr>
        <w:t>Alt1: In order to keep RMSI signaling to a minimum, it should be up to the network to avoid collisions between RACH and any other transmissions besides SS blocks.</w:t>
      </w:r>
    </w:p>
    <w:p w:rsidR="00AF267C" w:rsidRPr="00AF267C" w:rsidRDefault="00AF267C" w:rsidP="00AF267C">
      <w:pPr>
        <w:widowControl w:val="0"/>
        <w:numPr>
          <w:ilvl w:val="0"/>
          <w:numId w:val="28"/>
        </w:numPr>
        <w:overflowPunct/>
        <w:autoSpaceDE/>
        <w:autoSpaceDN/>
        <w:adjustRightInd/>
        <w:spacing w:after="0" w:line="276" w:lineRule="auto"/>
        <w:jc w:val="both"/>
        <w:textAlignment w:val="auto"/>
        <w:rPr>
          <w:rFonts w:eastAsia="MS Mincho"/>
          <w:kern w:val="2"/>
          <w:szCs w:val="24"/>
          <w:lang w:eastAsia="ja-JP"/>
        </w:rPr>
      </w:pPr>
      <w:r w:rsidRPr="00AF267C">
        <w:rPr>
          <w:rFonts w:eastAsia="MS Mincho"/>
          <w:kern w:val="2"/>
          <w:szCs w:val="24"/>
          <w:lang w:eastAsia="ja-JP"/>
        </w:rPr>
        <w:t>Alt2: Drop the RACH occasion (all other DL signals)</w:t>
      </w:r>
    </w:p>
    <w:p w:rsidR="00AF267C" w:rsidRPr="00AF267C" w:rsidRDefault="00AF267C" w:rsidP="00AF267C">
      <w:pPr>
        <w:widowControl w:val="0"/>
        <w:numPr>
          <w:ilvl w:val="0"/>
          <w:numId w:val="28"/>
        </w:numPr>
        <w:overflowPunct/>
        <w:autoSpaceDE/>
        <w:autoSpaceDN/>
        <w:adjustRightInd/>
        <w:spacing w:after="0" w:line="276" w:lineRule="auto"/>
        <w:jc w:val="both"/>
        <w:textAlignment w:val="auto"/>
        <w:rPr>
          <w:rFonts w:eastAsia="MS Mincho"/>
          <w:kern w:val="2"/>
          <w:szCs w:val="24"/>
          <w:lang w:eastAsia="ja-JP"/>
        </w:rPr>
      </w:pPr>
      <w:r w:rsidRPr="00AF267C">
        <w:rPr>
          <w:rFonts w:eastAsia="MS Mincho"/>
          <w:kern w:val="2"/>
          <w:szCs w:val="24"/>
          <w:lang w:eastAsia="ja-JP"/>
        </w:rPr>
        <w:t>Alt3: Drop the RACH occasion if the DL signal is not the SSB or RMSI</w:t>
      </w:r>
    </w:p>
    <w:p w:rsidR="00AF267C" w:rsidRPr="00AF267C" w:rsidRDefault="00AF267C" w:rsidP="00AF267C">
      <w:pPr>
        <w:widowControl w:val="0"/>
        <w:numPr>
          <w:ilvl w:val="0"/>
          <w:numId w:val="28"/>
        </w:numPr>
        <w:overflowPunct/>
        <w:autoSpaceDE/>
        <w:autoSpaceDN/>
        <w:adjustRightInd/>
        <w:spacing w:after="0" w:line="276" w:lineRule="auto"/>
        <w:jc w:val="both"/>
        <w:textAlignment w:val="auto"/>
        <w:rPr>
          <w:rFonts w:eastAsia="MS Mincho"/>
          <w:kern w:val="2"/>
          <w:szCs w:val="24"/>
          <w:lang w:eastAsia="ja-JP"/>
        </w:rPr>
      </w:pPr>
      <w:r w:rsidRPr="00AF267C">
        <w:rPr>
          <w:rFonts w:eastAsia="MS Mincho"/>
          <w:kern w:val="2"/>
          <w:szCs w:val="24"/>
          <w:lang w:eastAsia="ja-JP"/>
        </w:rPr>
        <w:t>Alt4: UE overwrites the DL signal and assume that it is a UL part and the RACH occasion can be used</w:t>
      </w:r>
    </w:p>
    <w:p w:rsidR="00AF267C" w:rsidRDefault="00AF267C" w:rsidP="00ED5B7A">
      <w:pPr>
        <w:spacing w:after="0"/>
        <w:jc w:val="both"/>
        <w:rPr>
          <w:noProof/>
        </w:rPr>
      </w:pPr>
    </w:p>
    <w:p w:rsidR="00623AE4" w:rsidRDefault="00623AE4" w:rsidP="00ED5B7A">
      <w:pPr>
        <w:spacing w:after="0"/>
        <w:jc w:val="both"/>
        <w:rPr>
          <w:noProof/>
        </w:rPr>
      </w:pPr>
      <w:r>
        <w:rPr>
          <w:noProof/>
        </w:rPr>
        <w:t xml:space="preserve">For simple UE behaviour and configuration flexiblity, it is proposed that the RACH occasion is droped for both cases and the dropping rule is applied for slot-level granularity. Therefore if any symbol of RACH ocassions collides with DL signlas, then the slot is not used as a RACH slot but used for downlink. </w:t>
      </w:r>
    </w:p>
    <w:p w:rsidR="00623AE4" w:rsidRDefault="00623AE4" w:rsidP="00ED5B7A">
      <w:pPr>
        <w:spacing w:after="0"/>
        <w:jc w:val="both"/>
        <w:rPr>
          <w:noProof/>
        </w:rPr>
      </w:pPr>
    </w:p>
    <w:p w:rsidR="00623AE4" w:rsidRDefault="00623AE4" w:rsidP="00ED5B7A">
      <w:pPr>
        <w:spacing w:after="0"/>
        <w:jc w:val="both"/>
        <w:rPr>
          <w:kern w:val="2"/>
        </w:rPr>
      </w:pPr>
      <w:r>
        <w:rPr>
          <w:noProof/>
        </w:rPr>
        <w:t xml:space="preserve">For this operation, if a UE receives RMSI, UE can aware of all the downlink slots including SSB/PBCH slots, RMSI slots, and other slots configured as “downlink” by </w:t>
      </w:r>
      <w:r>
        <w:rPr>
          <w:kern w:val="2"/>
        </w:rPr>
        <w:t>s</w:t>
      </w:r>
      <w:r w:rsidRPr="008B595D">
        <w:rPr>
          <w:kern w:val="2"/>
        </w:rPr>
        <w:t>em</w:t>
      </w:r>
      <w:r>
        <w:rPr>
          <w:kern w:val="2"/>
        </w:rPr>
        <w:t xml:space="preserve">i-static UL/DL configuration </w:t>
      </w:r>
      <w:r w:rsidRPr="008B595D">
        <w:rPr>
          <w:kern w:val="2"/>
        </w:rPr>
        <w:t>in RMSI</w:t>
      </w:r>
      <w:r>
        <w:rPr>
          <w:kern w:val="2"/>
        </w:rPr>
        <w:t xml:space="preserve"> as well as RACH configuration. UE </w:t>
      </w:r>
      <w:r w:rsidR="00BC2A7A">
        <w:rPr>
          <w:kern w:val="2"/>
        </w:rPr>
        <w:t>can calculate</w:t>
      </w:r>
      <w:r>
        <w:rPr>
          <w:kern w:val="2"/>
        </w:rPr>
        <w:t xml:space="preserve"> the available RACH </w:t>
      </w:r>
      <w:r w:rsidR="00BC2A7A">
        <w:rPr>
          <w:kern w:val="2"/>
        </w:rPr>
        <w:t>occasions</w:t>
      </w:r>
      <w:r>
        <w:rPr>
          <w:kern w:val="2"/>
        </w:rPr>
        <w:t xml:space="preserve"> by removing some RACH slots from the </w:t>
      </w:r>
      <w:r w:rsidR="00BC2A7A">
        <w:rPr>
          <w:kern w:val="2"/>
        </w:rPr>
        <w:t>RACH slots indicated by RACH configuration.</w:t>
      </w:r>
    </w:p>
    <w:p w:rsidR="00623AE4" w:rsidRDefault="00623AE4" w:rsidP="00ED5B7A">
      <w:pPr>
        <w:spacing w:after="0"/>
        <w:jc w:val="both"/>
        <w:rPr>
          <w:kern w:val="2"/>
        </w:rPr>
      </w:pPr>
    </w:p>
    <w:p w:rsidR="00623AE4" w:rsidRDefault="00623AE4" w:rsidP="00BC2A7A">
      <w:pPr>
        <w:spacing w:before="120" w:after="0"/>
        <w:contextualSpacing/>
        <w:rPr>
          <w:b/>
          <w:bCs/>
          <w:u w:val="single"/>
          <w:lang w:val="en-GB"/>
        </w:rPr>
      </w:pPr>
      <w:r w:rsidRPr="00623AE4">
        <w:rPr>
          <w:b/>
          <w:bCs/>
          <w:u w:val="single"/>
          <w:lang w:val="en-GB"/>
        </w:rPr>
        <w:t>Proposal</w:t>
      </w:r>
      <w:r>
        <w:rPr>
          <w:b/>
          <w:bCs/>
          <w:u w:val="single"/>
          <w:lang w:val="en-GB"/>
        </w:rPr>
        <w:t xml:space="preserve"> 2:</w:t>
      </w:r>
    </w:p>
    <w:p w:rsidR="00BC2A7A" w:rsidRPr="00BC2A7A" w:rsidRDefault="00BC2A7A" w:rsidP="00BC2A7A">
      <w:pPr>
        <w:pStyle w:val="ListParagraph"/>
        <w:numPr>
          <w:ilvl w:val="0"/>
          <w:numId w:val="32"/>
        </w:numPr>
        <w:spacing w:before="120"/>
        <w:jc w:val="both"/>
        <w:rPr>
          <w:rFonts w:ascii="Times New Roman" w:hAnsi="Times New Roman"/>
          <w:noProof/>
          <w:sz w:val="20"/>
        </w:rPr>
      </w:pPr>
      <w:r w:rsidRPr="00BC2A7A">
        <w:rPr>
          <w:rFonts w:ascii="Times New Roman" w:hAnsi="Times New Roman"/>
          <w:noProof/>
          <w:sz w:val="20"/>
        </w:rPr>
        <w:t xml:space="preserve">If any symbol of RACH ocassions collides with DL signlas, then the </w:t>
      </w:r>
      <w:r>
        <w:rPr>
          <w:rFonts w:ascii="Times New Roman" w:hAnsi="Times New Roman"/>
          <w:noProof/>
          <w:sz w:val="20"/>
        </w:rPr>
        <w:t xml:space="preserve">corresponding </w:t>
      </w:r>
      <w:r w:rsidRPr="00BC2A7A">
        <w:rPr>
          <w:rFonts w:ascii="Times New Roman" w:hAnsi="Times New Roman"/>
          <w:noProof/>
          <w:sz w:val="20"/>
        </w:rPr>
        <w:t>slot is not used as a RACH slot but used for downlink</w:t>
      </w:r>
      <w:r>
        <w:rPr>
          <w:rFonts w:ascii="Times New Roman" w:hAnsi="Times New Roman"/>
          <w:noProof/>
          <w:sz w:val="20"/>
        </w:rPr>
        <w:t>.</w:t>
      </w:r>
    </w:p>
    <w:p w:rsidR="00623AE4" w:rsidRPr="00AF267C" w:rsidRDefault="00623AE4" w:rsidP="00ED5B7A">
      <w:pPr>
        <w:spacing w:after="0"/>
        <w:jc w:val="both"/>
        <w:rPr>
          <w:noProof/>
        </w:rPr>
      </w:pPr>
    </w:p>
    <w:p w:rsidR="00BC006F" w:rsidRDefault="00BC006F" w:rsidP="00ED5B7A">
      <w:pPr>
        <w:pStyle w:val="Heading1"/>
        <w:numPr>
          <w:ilvl w:val="0"/>
          <w:numId w:val="2"/>
        </w:numPr>
        <w:pBdr>
          <w:top w:val="single" w:sz="12" w:space="6" w:color="auto"/>
        </w:pBdr>
        <w:spacing w:before="0" w:after="0"/>
        <w:rPr>
          <w:rFonts w:cs="Arial"/>
          <w:sz w:val="32"/>
          <w:lang w:val="en-US"/>
        </w:rPr>
      </w:pPr>
      <w:r w:rsidRPr="00FC40E8">
        <w:rPr>
          <w:rFonts w:cs="Arial"/>
          <w:sz w:val="32"/>
          <w:lang w:val="en-US"/>
        </w:rPr>
        <w:t>Conclusion</w:t>
      </w:r>
    </w:p>
    <w:p w:rsidR="00BC2A7A" w:rsidRPr="00BC2A7A" w:rsidRDefault="00BC2A7A" w:rsidP="00BC2A7A"/>
    <w:p w:rsidR="009470E4" w:rsidRDefault="003E118C" w:rsidP="00ED5B7A">
      <w:pPr>
        <w:spacing w:after="0"/>
        <w:jc w:val="both"/>
        <w:rPr>
          <w:lang w:val="en-GB" w:eastAsia="zh-CN"/>
        </w:rPr>
      </w:pPr>
      <w:r w:rsidRPr="002043B0">
        <w:rPr>
          <w:lang w:val="en-GB" w:eastAsia="zh-CN"/>
        </w:rPr>
        <w:t xml:space="preserve">This contribution </w:t>
      </w:r>
      <w:r w:rsidR="00BC2A7A">
        <w:rPr>
          <w:lang w:val="en-GB" w:eastAsia="zh-CN"/>
        </w:rPr>
        <w:t>discusses the remaining issues for PRACH formats and provides the following proposals for the completion of RACH format related issues.</w:t>
      </w:r>
    </w:p>
    <w:p w:rsidR="00BC2A7A" w:rsidRDefault="00BC2A7A" w:rsidP="00ED5B7A">
      <w:pPr>
        <w:spacing w:after="0"/>
        <w:jc w:val="both"/>
        <w:rPr>
          <w:lang w:val="en-GB" w:eastAsia="zh-CN"/>
        </w:rPr>
      </w:pPr>
    </w:p>
    <w:p w:rsidR="00B5027E" w:rsidRDefault="00B5027E" w:rsidP="00B5027E">
      <w:pPr>
        <w:spacing w:before="120" w:after="0"/>
        <w:contextualSpacing/>
        <w:rPr>
          <w:b/>
          <w:bCs/>
          <w:u w:val="single"/>
          <w:lang w:val="en-GB"/>
        </w:rPr>
      </w:pPr>
      <w:r w:rsidRPr="00623AE4">
        <w:rPr>
          <w:b/>
          <w:bCs/>
          <w:u w:val="single"/>
          <w:lang w:val="en-GB"/>
        </w:rPr>
        <w:t>Proposal</w:t>
      </w:r>
      <w:r>
        <w:rPr>
          <w:b/>
          <w:bCs/>
          <w:u w:val="single"/>
          <w:lang w:val="en-GB"/>
        </w:rPr>
        <w:t xml:space="preserve"> 1</w:t>
      </w:r>
      <w:r>
        <w:rPr>
          <w:b/>
          <w:bCs/>
          <w:u w:val="single"/>
          <w:lang w:val="en-GB"/>
        </w:rPr>
        <w:t>:</w:t>
      </w:r>
    </w:p>
    <w:p w:rsidR="00B5027E" w:rsidRPr="00B5027E" w:rsidRDefault="00B5027E" w:rsidP="00B5027E">
      <w:pPr>
        <w:pStyle w:val="ListParagraph"/>
        <w:numPr>
          <w:ilvl w:val="0"/>
          <w:numId w:val="32"/>
        </w:numPr>
        <w:spacing w:before="120"/>
        <w:jc w:val="both"/>
        <w:rPr>
          <w:rFonts w:ascii="Times New Roman" w:hAnsi="Times New Roman"/>
          <w:noProof/>
          <w:sz w:val="20"/>
        </w:rPr>
      </w:pPr>
      <w:r>
        <w:rPr>
          <w:rFonts w:ascii="Times New Roman" w:hAnsi="Times New Roman"/>
          <w:noProof/>
          <w:sz w:val="20"/>
        </w:rPr>
        <w:t>It is proposed to consider</w:t>
      </w:r>
      <w:r w:rsidRPr="00B5027E">
        <w:rPr>
          <w:rFonts w:ascii="Times New Roman" w:hAnsi="Times New Roman"/>
          <w:noProof/>
          <w:sz w:val="20"/>
        </w:rPr>
        <w:t xml:space="preserve"> the entries in the Table</w:t>
      </w:r>
      <w:r>
        <w:rPr>
          <w:rFonts w:ascii="Times New Roman" w:hAnsi="Times New Roman"/>
          <w:noProof/>
          <w:sz w:val="20"/>
        </w:rPr>
        <w:t>1</w:t>
      </w:r>
      <w:r w:rsidR="00CB496E">
        <w:rPr>
          <w:rFonts w:ascii="Times New Roman" w:hAnsi="Times New Roman"/>
          <w:noProof/>
          <w:sz w:val="20"/>
        </w:rPr>
        <w:t>-3</w:t>
      </w:r>
      <w:r w:rsidRPr="00B5027E">
        <w:rPr>
          <w:rFonts w:ascii="Times New Roman" w:hAnsi="Times New Roman"/>
          <w:noProof/>
          <w:sz w:val="20"/>
        </w:rPr>
        <w:t xml:space="preserve"> for PRACH configuration table</w:t>
      </w:r>
    </w:p>
    <w:p w:rsidR="00EE020F" w:rsidRDefault="00EE020F" w:rsidP="00BC2A7A">
      <w:pPr>
        <w:spacing w:after="0"/>
        <w:jc w:val="center"/>
        <w:rPr>
          <w:i/>
          <w:lang w:eastAsia="zh-CN"/>
        </w:rPr>
      </w:pPr>
    </w:p>
    <w:p w:rsidR="00BC2A7A" w:rsidRDefault="00BC2A7A" w:rsidP="00BC2A7A">
      <w:pPr>
        <w:spacing w:before="120" w:after="0"/>
        <w:contextualSpacing/>
        <w:rPr>
          <w:b/>
          <w:bCs/>
          <w:u w:val="single"/>
          <w:lang w:val="en-GB"/>
        </w:rPr>
      </w:pPr>
      <w:r w:rsidRPr="00623AE4">
        <w:rPr>
          <w:b/>
          <w:bCs/>
          <w:u w:val="single"/>
          <w:lang w:val="en-GB"/>
        </w:rPr>
        <w:t>Proposal</w:t>
      </w:r>
      <w:r>
        <w:rPr>
          <w:b/>
          <w:bCs/>
          <w:u w:val="single"/>
          <w:lang w:val="en-GB"/>
        </w:rPr>
        <w:t xml:space="preserve"> 2:</w:t>
      </w:r>
    </w:p>
    <w:p w:rsidR="00BC2A7A" w:rsidRPr="00BC2A7A" w:rsidRDefault="00BC2A7A" w:rsidP="00BC2A7A">
      <w:pPr>
        <w:pStyle w:val="ListParagraph"/>
        <w:numPr>
          <w:ilvl w:val="0"/>
          <w:numId w:val="32"/>
        </w:numPr>
        <w:spacing w:before="120"/>
        <w:jc w:val="both"/>
        <w:rPr>
          <w:rFonts w:ascii="Times New Roman" w:hAnsi="Times New Roman"/>
          <w:noProof/>
          <w:sz w:val="20"/>
        </w:rPr>
      </w:pPr>
      <w:r w:rsidRPr="00BC2A7A">
        <w:rPr>
          <w:rFonts w:ascii="Times New Roman" w:hAnsi="Times New Roman"/>
          <w:noProof/>
          <w:sz w:val="20"/>
        </w:rPr>
        <w:t xml:space="preserve">If any symbol of RACH ocassions collides with DL signlas, then the </w:t>
      </w:r>
      <w:r>
        <w:rPr>
          <w:rFonts w:ascii="Times New Roman" w:hAnsi="Times New Roman"/>
          <w:noProof/>
          <w:sz w:val="20"/>
        </w:rPr>
        <w:t xml:space="preserve">corresponding </w:t>
      </w:r>
      <w:r w:rsidRPr="00BC2A7A">
        <w:rPr>
          <w:rFonts w:ascii="Times New Roman" w:hAnsi="Times New Roman"/>
          <w:noProof/>
          <w:sz w:val="20"/>
        </w:rPr>
        <w:t>slot is not used as a RACH slot but used for downlink</w:t>
      </w:r>
      <w:r>
        <w:rPr>
          <w:rFonts w:ascii="Times New Roman" w:hAnsi="Times New Roman"/>
          <w:noProof/>
          <w:sz w:val="20"/>
        </w:rPr>
        <w:t>.</w:t>
      </w:r>
    </w:p>
    <w:p w:rsidR="00EE020F" w:rsidRDefault="00EE020F" w:rsidP="00ED5B7A">
      <w:pPr>
        <w:spacing w:after="0"/>
        <w:rPr>
          <w:i/>
          <w:lang w:eastAsia="zh-CN"/>
        </w:rPr>
      </w:pPr>
    </w:p>
    <w:p w:rsidR="00EE020F" w:rsidRPr="00D06A4C" w:rsidRDefault="00EE020F" w:rsidP="00ED5B7A">
      <w:pPr>
        <w:spacing w:after="0"/>
        <w:rPr>
          <w:i/>
          <w:lang w:eastAsia="zh-CN"/>
        </w:rPr>
      </w:pPr>
    </w:p>
    <w:p w:rsidR="00616E19" w:rsidRDefault="00616E19" w:rsidP="00ED5B7A">
      <w:pPr>
        <w:pStyle w:val="Heading1"/>
        <w:numPr>
          <w:ilvl w:val="0"/>
          <w:numId w:val="2"/>
        </w:numPr>
        <w:pBdr>
          <w:top w:val="single" w:sz="12" w:space="4" w:color="auto"/>
        </w:pBdr>
        <w:spacing w:before="0" w:after="0"/>
        <w:rPr>
          <w:rFonts w:cs="Arial"/>
          <w:sz w:val="32"/>
          <w:lang w:val="en-US"/>
        </w:rPr>
      </w:pPr>
      <w:r w:rsidRPr="00FC40E8">
        <w:rPr>
          <w:rFonts w:cs="Arial"/>
          <w:sz w:val="32"/>
          <w:lang w:val="en-US"/>
        </w:rPr>
        <w:t>References</w:t>
      </w:r>
    </w:p>
    <w:p w:rsidR="00837943" w:rsidRPr="00837943" w:rsidRDefault="00837943" w:rsidP="00837943"/>
    <w:p w:rsidR="00FC1ADC" w:rsidRDefault="00415961" w:rsidP="00ED5B7A">
      <w:pPr>
        <w:widowControl w:val="0"/>
        <w:numPr>
          <w:ilvl w:val="0"/>
          <w:numId w:val="3"/>
        </w:numPr>
        <w:overflowPunct/>
        <w:autoSpaceDE/>
        <w:autoSpaceDN/>
        <w:adjustRightInd/>
        <w:spacing w:after="0"/>
        <w:textAlignment w:val="auto"/>
        <w:rPr>
          <w:lang w:eastAsia="ja-JP"/>
        </w:rPr>
      </w:pPr>
      <w:r>
        <w:rPr>
          <w:lang w:eastAsia="ja-JP"/>
        </w:rPr>
        <w:t>RAN1 chairman note, RAN1 A</w:t>
      </w:r>
      <w:bookmarkStart w:id="1" w:name="_GoBack"/>
      <w:bookmarkEnd w:id="1"/>
      <w:r>
        <w:rPr>
          <w:lang w:eastAsia="ja-JP"/>
        </w:rPr>
        <w:t>HG 1802</w:t>
      </w:r>
    </w:p>
    <w:p w:rsidR="00FC1ADC" w:rsidRDefault="00415961" w:rsidP="00D33C83">
      <w:pPr>
        <w:widowControl w:val="0"/>
        <w:numPr>
          <w:ilvl w:val="0"/>
          <w:numId w:val="3"/>
        </w:numPr>
        <w:overflowPunct/>
        <w:autoSpaceDE/>
        <w:autoSpaceDN/>
        <w:adjustRightInd/>
        <w:spacing w:after="0"/>
        <w:textAlignment w:val="auto"/>
        <w:rPr>
          <w:lang w:eastAsia="ja-JP"/>
        </w:rPr>
      </w:pPr>
      <w:r>
        <w:rPr>
          <w:lang w:eastAsia="ja-JP"/>
        </w:rPr>
        <w:t>R1-1801243</w:t>
      </w:r>
      <w:r w:rsidR="00D33C83">
        <w:rPr>
          <w:lang w:eastAsia="ja-JP"/>
        </w:rPr>
        <w:t>, “</w:t>
      </w:r>
      <w:r w:rsidR="00D33C83" w:rsidRPr="00485B90">
        <w:rPr>
          <w:lang w:eastAsia="ja-JP"/>
        </w:rPr>
        <w:t xml:space="preserve">Summary of </w:t>
      </w:r>
      <w:r w:rsidR="00D33C83" w:rsidRPr="009E3B90">
        <w:rPr>
          <w:lang w:eastAsia="ja-JP"/>
        </w:rPr>
        <w:t>Remaining details on PRACH formats</w:t>
      </w:r>
      <w:r w:rsidR="00D33C83">
        <w:rPr>
          <w:lang w:eastAsia="ja-JP"/>
        </w:rPr>
        <w:t>”, Convida Wireless</w:t>
      </w:r>
    </w:p>
    <w:p w:rsidR="00D33C83" w:rsidRDefault="00D33C83" w:rsidP="00ED5B7A">
      <w:pPr>
        <w:widowControl w:val="0"/>
        <w:overflowPunct/>
        <w:autoSpaceDE/>
        <w:autoSpaceDN/>
        <w:adjustRightInd/>
        <w:spacing w:after="0"/>
        <w:ind w:left="360"/>
        <w:textAlignment w:val="auto"/>
        <w:rPr>
          <w:lang w:eastAsia="ja-JP"/>
        </w:rPr>
      </w:pPr>
    </w:p>
    <w:sectPr w:rsidR="00D33C83" w:rsidSect="00E12812">
      <w:headerReference w:type="even" r:id="rId25"/>
      <w:footerReference w:type="even" r:id="rId26"/>
      <w:footerReference w:type="default" r:id="rId27"/>
      <w:footnotePr>
        <w:numRestart w:val="eachSect"/>
      </w:footnotePr>
      <w:type w:val="continuous"/>
      <w:pgSz w:w="12240" w:h="15840" w:code="1"/>
      <w:pgMar w:top="1418" w:right="1080"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90D" w:rsidRDefault="00F3790D">
      <w:r>
        <w:separator/>
      </w:r>
    </w:p>
  </w:endnote>
  <w:endnote w:type="continuationSeparator" w:id="0">
    <w:p w:rsidR="00F3790D" w:rsidRDefault="00F37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F38" w:rsidRDefault="00404F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04F38" w:rsidRDefault="00404F3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F38" w:rsidRDefault="00404F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15961">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5961">
      <w:rPr>
        <w:rStyle w:val="PageNumber"/>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90D" w:rsidRDefault="00F3790D">
      <w:r>
        <w:separator/>
      </w:r>
    </w:p>
  </w:footnote>
  <w:footnote w:type="continuationSeparator" w:id="0">
    <w:p w:rsidR="00F3790D" w:rsidRDefault="00F37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F38" w:rsidRDefault="00404F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9E70BC"/>
    <w:multiLevelType w:val="hybridMultilevel"/>
    <w:tmpl w:val="C2A4B9C2"/>
    <w:lvl w:ilvl="0" w:tplc="74925E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0DA5"/>
    <w:multiLevelType w:val="hybridMultilevel"/>
    <w:tmpl w:val="38D00E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150A4"/>
    <w:multiLevelType w:val="hybridMultilevel"/>
    <w:tmpl w:val="33B65376"/>
    <w:lvl w:ilvl="0" w:tplc="29367FFA">
      <w:start w:val="1"/>
      <w:numFmt w:val="decimal"/>
      <w:lvlText w:val="%1."/>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460E5"/>
    <w:multiLevelType w:val="hybridMultilevel"/>
    <w:tmpl w:val="07AA5C12"/>
    <w:lvl w:ilvl="0" w:tplc="74925E96">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 w15:restartNumberingAfterBreak="0">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7303D8"/>
    <w:multiLevelType w:val="hybridMultilevel"/>
    <w:tmpl w:val="33B65376"/>
    <w:lvl w:ilvl="0" w:tplc="29367FFA">
      <w:start w:val="1"/>
      <w:numFmt w:val="decimal"/>
      <w:lvlText w:val="%1."/>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94E71"/>
    <w:multiLevelType w:val="hybridMultilevel"/>
    <w:tmpl w:val="33B65376"/>
    <w:lvl w:ilvl="0" w:tplc="29367FFA">
      <w:start w:val="1"/>
      <w:numFmt w:val="decimal"/>
      <w:lvlText w:val="%1."/>
      <w:lvlJc w:val="left"/>
      <w:pPr>
        <w:ind w:left="936" w:hanging="360"/>
      </w:pPr>
      <w:rPr>
        <w:rFonts w:ascii="Times New Roma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0F7D1C"/>
    <w:multiLevelType w:val="hybridMultilevel"/>
    <w:tmpl w:val="C0B215D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D17A04"/>
    <w:multiLevelType w:val="hybridMultilevel"/>
    <w:tmpl w:val="C0B215D8"/>
    <w:lvl w:ilvl="0" w:tplc="0409000F">
      <w:start w:val="1"/>
      <w:numFmt w:val="decimal"/>
      <w:lvlText w:val="%1."/>
      <w:lvlJc w:val="left"/>
      <w:pPr>
        <w:ind w:left="936" w:hanging="360"/>
      </w:pPr>
      <w:rPr>
        <w:rFonts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15:restartNumberingAfterBreak="0">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91E5986"/>
    <w:multiLevelType w:val="hybridMultilevel"/>
    <w:tmpl w:val="A7D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B874A5"/>
    <w:multiLevelType w:val="hybridMultilevel"/>
    <w:tmpl w:val="7138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201C2E"/>
    <w:multiLevelType w:val="hybridMultilevel"/>
    <w:tmpl w:val="33EA0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397B50"/>
    <w:multiLevelType w:val="hybridMultilevel"/>
    <w:tmpl w:val="2034B37E"/>
    <w:lvl w:ilvl="0" w:tplc="74925E9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7536C"/>
    <w:multiLevelType w:val="hybridMultilevel"/>
    <w:tmpl w:val="8F867872"/>
    <w:lvl w:ilvl="0" w:tplc="74925E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A34A24"/>
    <w:multiLevelType w:val="hybridMultilevel"/>
    <w:tmpl w:val="3B3855E8"/>
    <w:lvl w:ilvl="0" w:tplc="74925E96">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2" w15:restartNumberingAfterBreak="0">
    <w:nsid w:val="6F2C368D"/>
    <w:multiLevelType w:val="hybridMultilevel"/>
    <w:tmpl w:val="86FCEEF6"/>
    <w:lvl w:ilvl="0" w:tplc="74925E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5" w15:restartNumberingAfterBreak="0">
    <w:nsid w:val="7B791C7D"/>
    <w:multiLevelType w:val="hybridMultilevel"/>
    <w:tmpl w:val="52A28C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692BB7"/>
    <w:multiLevelType w:val="hybridMultilevel"/>
    <w:tmpl w:val="77BA87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34"/>
  </w:num>
  <w:num w:numId="4">
    <w:abstractNumId w:val="7"/>
  </w:num>
  <w:num w:numId="5">
    <w:abstractNumId w:val="21"/>
  </w:num>
  <w:num w:numId="6">
    <w:abstractNumId w:val="14"/>
  </w:num>
  <w:num w:numId="7">
    <w:abstractNumId w:val="0"/>
  </w:num>
  <w:num w:numId="8">
    <w:abstractNumId w:val="17"/>
  </w:num>
  <w:num w:numId="9">
    <w:abstractNumId w:val="24"/>
  </w:num>
  <w:num w:numId="10">
    <w:abstractNumId w:val="25"/>
  </w:num>
  <w:num w:numId="11">
    <w:abstractNumId w:val="36"/>
  </w:num>
  <w:num w:numId="12">
    <w:abstractNumId w:val="12"/>
  </w:num>
  <w:num w:numId="13">
    <w:abstractNumId w:val="19"/>
  </w:num>
  <w:num w:numId="14">
    <w:abstractNumId w:val="15"/>
  </w:num>
  <w:num w:numId="15">
    <w:abstractNumId w:val="22"/>
  </w:num>
  <w:num w:numId="16">
    <w:abstractNumId w:val="37"/>
  </w:num>
  <w:num w:numId="17">
    <w:abstractNumId w:val="23"/>
  </w:num>
  <w:num w:numId="18">
    <w:abstractNumId w:val="20"/>
  </w:num>
  <w:num w:numId="19">
    <w:abstractNumId w:val="33"/>
  </w:num>
  <w:num w:numId="20">
    <w:abstractNumId w:val="18"/>
  </w:num>
  <w:num w:numId="21">
    <w:abstractNumId w:val="13"/>
  </w:num>
  <w:num w:numId="22">
    <w:abstractNumId w:val="5"/>
  </w:num>
  <w:num w:numId="23">
    <w:abstractNumId w:val="9"/>
  </w:num>
  <w:num w:numId="24">
    <w:abstractNumId w:val="16"/>
  </w:num>
  <w:num w:numId="25">
    <w:abstractNumId w:val="10"/>
  </w:num>
  <w:num w:numId="26">
    <w:abstractNumId w:val="2"/>
  </w:num>
  <w:num w:numId="27">
    <w:abstractNumId w:val="29"/>
  </w:num>
  <w:num w:numId="28">
    <w:abstractNumId w:val="26"/>
  </w:num>
  <w:num w:numId="29">
    <w:abstractNumId w:val="27"/>
  </w:num>
  <w:num w:numId="30">
    <w:abstractNumId w:val="28"/>
  </w:num>
  <w:num w:numId="31">
    <w:abstractNumId w:val="30"/>
  </w:num>
  <w:num w:numId="32">
    <w:abstractNumId w:val="3"/>
  </w:num>
  <w:num w:numId="33">
    <w:abstractNumId w:val="4"/>
  </w:num>
  <w:num w:numId="34">
    <w:abstractNumId w:val="32"/>
  </w:num>
  <w:num w:numId="35">
    <w:abstractNumId w:val="38"/>
  </w:num>
  <w:num w:numId="36">
    <w:abstractNumId w:val="35"/>
  </w:num>
  <w:num w:numId="37">
    <w:abstractNumId w:val="31"/>
  </w:num>
  <w:num w:numId="38">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2D36"/>
    <w:rsid w:val="00003131"/>
    <w:rsid w:val="00003772"/>
    <w:rsid w:val="000037FB"/>
    <w:rsid w:val="00004284"/>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16D"/>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7B4"/>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3EE0"/>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18B"/>
    <w:rsid w:val="00051586"/>
    <w:rsid w:val="0005201C"/>
    <w:rsid w:val="0005291A"/>
    <w:rsid w:val="00052AE3"/>
    <w:rsid w:val="000531A8"/>
    <w:rsid w:val="00053849"/>
    <w:rsid w:val="00053A47"/>
    <w:rsid w:val="0005456E"/>
    <w:rsid w:val="0005468A"/>
    <w:rsid w:val="00054ACE"/>
    <w:rsid w:val="00054C63"/>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AB4"/>
    <w:rsid w:val="00061E34"/>
    <w:rsid w:val="000621A9"/>
    <w:rsid w:val="0006263A"/>
    <w:rsid w:val="0006328F"/>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82B"/>
    <w:rsid w:val="00074BF5"/>
    <w:rsid w:val="000752CD"/>
    <w:rsid w:val="00075680"/>
    <w:rsid w:val="0007590A"/>
    <w:rsid w:val="00075999"/>
    <w:rsid w:val="00077579"/>
    <w:rsid w:val="00077D76"/>
    <w:rsid w:val="000805B2"/>
    <w:rsid w:val="00080786"/>
    <w:rsid w:val="00080D74"/>
    <w:rsid w:val="00081E29"/>
    <w:rsid w:val="00082152"/>
    <w:rsid w:val="000826FF"/>
    <w:rsid w:val="00082A49"/>
    <w:rsid w:val="00083322"/>
    <w:rsid w:val="00083788"/>
    <w:rsid w:val="00083B5F"/>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4EA1"/>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0C39"/>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D21"/>
    <w:rsid w:val="000C133A"/>
    <w:rsid w:val="000C1DBD"/>
    <w:rsid w:val="000C1F69"/>
    <w:rsid w:val="000C2DE1"/>
    <w:rsid w:val="000C393F"/>
    <w:rsid w:val="000C3987"/>
    <w:rsid w:val="000C3F16"/>
    <w:rsid w:val="000C4319"/>
    <w:rsid w:val="000C4C76"/>
    <w:rsid w:val="000C550B"/>
    <w:rsid w:val="000C5759"/>
    <w:rsid w:val="000C5E7D"/>
    <w:rsid w:val="000C673C"/>
    <w:rsid w:val="000C69F8"/>
    <w:rsid w:val="000C71D9"/>
    <w:rsid w:val="000C7C3E"/>
    <w:rsid w:val="000D00F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282A"/>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0CF"/>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610"/>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07A45"/>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B61"/>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8A"/>
    <w:rsid w:val="00146BC8"/>
    <w:rsid w:val="00147D65"/>
    <w:rsid w:val="00147D91"/>
    <w:rsid w:val="001508E1"/>
    <w:rsid w:val="00150BAF"/>
    <w:rsid w:val="00150BD5"/>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4CE"/>
    <w:rsid w:val="001639BC"/>
    <w:rsid w:val="00163AFC"/>
    <w:rsid w:val="00164308"/>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0F23"/>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4BC"/>
    <w:rsid w:val="00177711"/>
    <w:rsid w:val="00177A0D"/>
    <w:rsid w:val="00177D30"/>
    <w:rsid w:val="00177DFF"/>
    <w:rsid w:val="00177EBD"/>
    <w:rsid w:val="001800DB"/>
    <w:rsid w:val="00180149"/>
    <w:rsid w:val="0018016C"/>
    <w:rsid w:val="00180E60"/>
    <w:rsid w:val="001817BA"/>
    <w:rsid w:val="00181B3A"/>
    <w:rsid w:val="001820B2"/>
    <w:rsid w:val="001821E9"/>
    <w:rsid w:val="00182608"/>
    <w:rsid w:val="00182E75"/>
    <w:rsid w:val="001831B8"/>
    <w:rsid w:val="001836DF"/>
    <w:rsid w:val="001839E1"/>
    <w:rsid w:val="00183CC6"/>
    <w:rsid w:val="00183D8A"/>
    <w:rsid w:val="00183E8B"/>
    <w:rsid w:val="00183F11"/>
    <w:rsid w:val="001840F5"/>
    <w:rsid w:val="00184DAB"/>
    <w:rsid w:val="00184F51"/>
    <w:rsid w:val="00185171"/>
    <w:rsid w:val="00185257"/>
    <w:rsid w:val="001855E1"/>
    <w:rsid w:val="00185E59"/>
    <w:rsid w:val="00185F10"/>
    <w:rsid w:val="00186395"/>
    <w:rsid w:val="0018652E"/>
    <w:rsid w:val="00186B4D"/>
    <w:rsid w:val="0018767B"/>
    <w:rsid w:val="00190307"/>
    <w:rsid w:val="00190927"/>
    <w:rsid w:val="00190BD5"/>
    <w:rsid w:val="00191727"/>
    <w:rsid w:val="00191A2B"/>
    <w:rsid w:val="00191EBF"/>
    <w:rsid w:val="001925E5"/>
    <w:rsid w:val="00192D98"/>
    <w:rsid w:val="00193987"/>
    <w:rsid w:val="00193AE1"/>
    <w:rsid w:val="0019573B"/>
    <w:rsid w:val="0019592C"/>
    <w:rsid w:val="00196085"/>
    <w:rsid w:val="001969EE"/>
    <w:rsid w:val="00196A48"/>
    <w:rsid w:val="00196B90"/>
    <w:rsid w:val="00196FF4"/>
    <w:rsid w:val="0019734F"/>
    <w:rsid w:val="001977CE"/>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458"/>
    <w:rsid w:val="001A4EDF"/>
    <w:rsid w:val="001A5174"/>
    <w:rsid w:val="001A6018"/>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470"/>
    <w:rsid w:val="001B26EE"/>
    <w:rsid w:val="001B2993"/>
    <w:rsid w:val="001B3754"/>
    <w:rsid w:val="001B3BD9"/>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A9"/>
    <w:rsid w:val="001C1E53"/>
    <w:rsid w:val="001C211D"/>
    <w:rsid w:val="001C2E60"/>
    <w:rsid w:val="001C330F"/>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099"/>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C4C"/>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71"/>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3B0"/>
    <w:rsid w:val="002047DE"/>
    <w:rsid w:val="00204A5A"/>
    <w:rsid w:val="00204C12"/>
    <w:rsid w:val="00204CE6"/>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C74"/>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4F99"/>
    <w:rsid w:val="0022657F"/>
    <w:rsid w:val="002269A7"/>
    <w:rsid w:val="00226BD3"/>
    <w:rsid w:val="00226F21"/>
    <w:rsid w:val="0022735A"/>
    <w:rsid w:val="002275A8"/>
    <w:rsid w:val="00227873"/>
    <w:rsid w:val="002279D2"/>
    <w:rsid w:val="00227E65"/>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6B"/>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2530"/>
    <w:rsid w:val="002525BB"/>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131"/>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10"/>
    <w:rsid w:val="0028073A"/>
    <w:rsid w:val="00280851"/>
    <w:rsid w:val="00280960"/>
    <w:rsid w:val="00281AF6"/>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4"/>
    <w:rsid w:val="002B4C39"/>
    <w:rsid w:val="002B5976"/>
    <w:rsid w:val="002B6397"/>
    <w:rsid w:val="002B64FE"/>
    <w:rsid w:val="002B651D"/>
    <w:rsid w:val="002B6890"/>
    <w:rsid w:val="002B694E"/>
    <w:rsid w:val="002B69E3"/>
    <w:rsid w:val="002B7898"/>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688"/>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5F5"/>
    <w:rsid w:val="002D3968"/>
    <w:rsid w:val="002D425A"/>
    <w:rsid w:val="002D4322"/>
    <w:rsid w:val="002D4A54"/>
    <w:rsid w:val="002D4E37"/>
    <w:rsid w:val="002D52E0"/>
    <w:rsid w:val="002D59D7"/>
    <w:rsid w:val="002D5DEA"/>
    <w:rsid w:val="002D6127"/>
    <w:rsid w:val="002D68C3"/>
    <w:rsid w:val="002D6C69"/>
    <w:rsid w:val="002D6C8C"/>
    <w:rsid w:val="002D772F"/>
    <w:rsid w:val="002E018E"/>
    <w:rsid w:val="002E04F0"/>
    <w:rsid w:val="002E0E94"/>
    <w:rsid w:val="002E16BC"/>
    <w:rsid w:val="002E1941"/>
    <w:rsid w:val="002E21D5"/>
    <w:rsid w:val="002E251B"/>
    <w:rsid w:val="002E28F6"/>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807"/>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127"/>
    <w:rsid w:val="00304549"/>
    <w:rsid w:val="00304AC5"/>
    <w:rsid w:val="00304FCA"/>
    <w:rsid w:val="003065FB"/>
    <w:rsid w:val="00306AD7"/>
    <w:rsid w:val="00307B27"/>
    <w:rsid w:val="00307F28"/>
    <w:rsid w:val="003101DC"/>
    <w:rsid w:val="0031035A"/>
    <w:rsid w:val="0031079D"/>
    <w:rsid w:val="00310CC6"/>
    <w:rsid w:val="00311642"/>
    <w:rsid w:val="00311761"/>
    <w:rsid w:val="00311941"/>
    <w:rsid w:val="003121B8"/>
    <w:rsid w:val="0031237B"/>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712"/>
    <w:rsid w:val="00320B1B"/>
    <w:rsid w:val="0032172E"/>
    <w:rsid w:val="00321822"/>
    <w:rsid w:val="00321ABE"/>
    <w:rsid w:val="00321B02"/>
    <w:rsid w:val="003222E4"/>
    <w:rsid w:val="00322A6A"/>
    <w:rsid w:val="00322BC3"/>
    <w:rsid w:val="00322D1B"/>
    <w:rsid w:val="00322E3B"/>
    <w:rsid w:val="00323FAD"/>
    <w:rsid w:val="00324731"/>
    <w:rsid w:val="003249F8"/>
    <w:rsid w:val="00324BCD"/>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B3"/>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194"/>
    <w:rsid w:val="0035025F"/>
    <w:rsid w:val="003503F4"/>
    <w:rsid w:val="0035041A"/>
    <w:rsid w:val="003505AD"/>
    <w:rsid w:val="00350631"/>
    <w:rsid w:val="0035180B"/>
    <w:rsid w:val="00351B0F"/>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17D"/>
    <w:rsid w:val="0036262C"/>
    <w:rsid w:val="00362C5A"/>
    <w:rsid w:val="00364278"/>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2C"/>
    <w:rsid w:val="0037406C"/>
    <w:rsid w:val="003741D2"/>
    <w:rsid w:val="003744CB"/>
    <w:rsid w:val="00374804"/>
    <w:rsid w:val="00374F06"/>
    <w:rsid w:val="00374F99"/>
    <w:rsid w:val="00375B6D"/>
    <w:rsid w:val="00375FFC"/>
    <w:rsid w:val="003764FA"/>
    <w:rsid w:val="00376E52"/>
    <w:rsid w:val="0037709A"/>
    <w:rsid w:val="00377146"/>
    <w:rsid w:val="00377397"/>
    <w:rsid w:val="003774FD"/>
    <w:rsid w:val="003775BD"/>
    <w:rsid w:val="003805E9"/>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4D6F"/>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5DC"/>
    <w:rsid w:val="003B0901"/>
    <w:rsid w:val="003B0B4D"/>
    <w:rsid w:val="003B1046"/>
    <w:rsid w:val="003B117F"/>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8E7"/>
    <w:rsid w:val="003C0985"/>
    <w:rsid w:val="003C0D37"/>
    <w:rsid w:val="003C14E7"/>
    <w:rsid w:val="003C1EC9"/>
    <w:rsid w:val="003C2C9D"/>
    <w:rsid w:val="003C3B73"/>
    <w:rsid w:val="003C4162"/>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1CA"/>
    <w:rsid w:val="003D52A8"/>
    <w:rsid w:val="003D5391"/>
    <w:rsid w:val="003D5717"/>
    <w:rsid w:val="003D5878"/>
    <w:rsid w:val="003D59FE"/>
    <w:rsid w:val="003D60D5"/>
    <w:rsid w:val="003D6249"/>
    <w:rsid w:val="003D63BA"/>
    <w:rsid w:val="003D680E"/>
    <w:rsid w:val="003D79E8"/>
    <w:rsid w:val="003E005D"/>
    <w:rsid w:val="003E089F"/>
    <w:rsid w:val="003E0ADB"/>
    <w:rsid w:val="003E0CE4"/>
    <w:rsid w:val="003E118C"/>
    <w:rsid w:val="003E1304"/>
    <w:rsid w:val="003E1748"/>
    <w:rsid w:val="003E1C39"/>
    <w:rsid w:val="003E1CF4"/>
    <w:rsid w:val="003E240A"/>
    <w:rsid w:val="003E2BF4"/>
    <w:rsid w:val="003E34E1"/>
    <w:rsid w:val="003E3524"/>
    <w:rsid w:val="003E3C5B"/>
    <w:rsid w:val="003E3D11"/>
    <w:rsid w:val="003E40C9"/>
    <w:rsid w:val="003E489C"/>
    <w:rsid w:val="003E4CDB"/>
    <w:rsid w:val="003E522A"/>
    <w:rsid w:val="003E52EB"/>
    <w:rsid w:val="003E6592"/>
    <w:rsid w:val="003E697A"/>
    <w:rsid w:val="003E703E"/>
    <w:rsid w:val="003E73BC"/>
    <w:rsid w:val="003E7A07"/>
    <w:rsid w:val="003F0656"/>
    <w:rsid w:val="003F0905"/>
    <w:rsid w:val="003F16E1"/>
    <w:rsid w:val="003F1B6D"/>
    <w:rsid w:val="003F1D73"/>
    <w:rsid w:val="003F20E2"/>
    <w:rsid w:val="003F2244"/>
    <w:rsid w:val="003F2388"/>
    <w:rsid w:val="003F23A7"/>
    <w:rsid w:val="003F2564"/>
    <w:rsid w:val="003F2624"/>
    <w:rsid w:val="003F2711"/>
    <w:rsid w:val="003F2A56"/>
    <w:rsid w:val="003F2F40"/>
    <w:rsid w:val="003F3865"/>
    <w:rsid w:val="003F4933"/>
    <w:rsid w:val="003F4977"/>
    <w:rsid w:val="003F4E1C"/>
    <w:rsid w:val="003F4E39"/>
    <w:rsid w:val="003F536B"/>
    <w:rsid w:val="003F586D"/>
    <w:rsid w:val="003F60EF"/>
    <w:rsid w:val="003F62B4"/>
    <w:rsid w:val="003F6853"/>
    <w:rsid w:val="003F6930"/>
    <w:rsid w:val="003F6F1A"/>
    <w:rsid w:val="003F7302"/>
    <w:rsid w:val="003F73A0"/>
    <w:rsid w:val="003F75DD"/>
    <w:rsid w:val="003F7845"/>
    <w:rsid w:val="003F7DFF"/>
    <w:rsid w:val="0040015E"/>
    <w:rsid w:val="00400427"/>
    <w:rsid w:val="004010CF"/>
    <w:rsid w:val="004011AD"/>
    <w:rsid w:val="004012FA"/>
    <w:rsid w:val="004017C6"/>
    <w:rsid w:val="004024AB"/>
    <w:rsid w:val="00402F2C"/>
    <w:rsid w:val="0040303D"/>
    <w:rsid w:val="0040379F"/>
    <w:rsid w:val="00403805"/>
    <w:rsid w:val="00403824"/>
    <w:rsid w:val="00403F25"/>
    <w:rsid w:val="0040421F"/>
    <w:rsid w:val="0040495B"/>
    <w:rsid w:val="00404AE9"/>
    <w:rsid w:val="00404E32"/>
    <w:rsid w:val="00404F38"/>
    <w:rsid w:val="00405194"/>
    <w:rsid w:val="00405898"/>
    <w:rsid w:val="00405D95"/>
    <w:rsid w:val="00405F90"/>
    <w:rsid w:val="00406108"/>
    <w:rsid w:val="00406153"/>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3665"/>
    <w:rsid w:val="00414129"/>
    <w:rsid w:val="004145AE"/>
    <w:rsid w:val="0041577E"/>
    <w:rsid w:val="004157F6"/>
    <w:rsid w:val="00415961"/>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5FF"/>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1B1"/>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47502"/>
    <w:rsid w:val="00447A40"/>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67D1D"/>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79"/>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574"/>
    <w:rsid w:val="00483D11"/>
    <w:rsid w:val="00483D20"/>
    <w:rsid w:val="0048406D"/>
    <w:rsid w:val="0048410E"/>
    <w:rsid w:val="00484C46"/>
    <w:rsid w:val="00485969"/>
    <w:rsid w:val="0048598C"/>
    <w:rsid w:val="00485B90"/>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A58"/>
    <w:rsid w:val="004A4D38"/>
    <w:rsid w:val="004A4E7E"/>
    <w:rsid w:val="004A4E95"/>
    <w:rsid w:val="004A5270"/>
    <w:rsid w:val="004A5667"/>
    <w:rsid w:val="004A57FC"/>
    <w:rsid w:val="004A6831"/>
    <w:rsid w:val="004A6C10"/>
    <w:rsid w:val="004A705C"/>
    <w:rsid w:val="004A717D"/>
    <w:rsid w:val="004A7276"/>
    <w:rsid w:val="004A7EE7"/>
    <w:rsid w:val="004A7FB0"/>
    <w:rsid w:val="004B0706"/>
    <w:rsid w:val="004B0787"/>
    <w:rsid w:val="004B0A88"/>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7C7"/>
    <w:rsid w:val="004D1A33"/>
    <w:rsid w:val="004D1D64"/>
    <w:rsid w:val="004D2474"/>
    <w:rsid w:val="004D24F2"/>
    <w:rsid w:val="004D27C4"/>
    <w:rsid w:val="004D2E1A"/>
    <w:rsid w:val="004D2E57"/>
    <w:rsid w:val="004D3251"/>
    <w:rsid w:val="004D3AA2"/>
    <w:rsid w:val="004D4968"/>
    <w:rsid w:val="004D4977"/>
    <w:rsid w:val="004D4A8A"/>
    <w:rsid w:val="004D4BEA"/>
    <w:rsid w:val="004D4BEF"/>
    <w:rsid w:val="004D50CC"/>
    <w:rsid w:val="004D58D1"/>
    <w:rsid w:val="004D5F02"/>
    <w:rsid w:val="004D60B3"/>
    <w:rsid w:val="004D659E"/>
    <w:rsid w:val="004D68C0"/>
    <w:rsid w:val="004D710C"/>
    <w:rsid w:val="004D7448"/>
    <w:rsid w:val="004D7541"/>
    <w:rsid w:val="004E0033"/>
    <w:rsid w:val="004E03BE"/>
    <w:rsid w:val="004E08ED"/>
    <w:rsid w:val="004E0CD0"/>
    <w:rsid w:val="004E1260"/>
    <w:rsid w:val="004E1CBB"/>
    <w:rsid w:val="004E1D07"/>
    <w:rsid w:val="004E209D"/>
    <w:rsid w:val="004E21D3"/>
    <w:rsid w:val="004E2354"/>
    <w:rsid w:val="004E2C41"/>
    <w:rsid w:val="004E2E33"/>
    <w:rsid w:val="004E2F51"/>
    <w:rsid w:val="004E2F60"/>
    <w:rsid w:val="004E3579"/>
    <w:rsid w:val="004E3892"/>
    <w:rsid w:val="004E3FD8"/>
    <w:rsid w:val="004E42C3"/>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5ED"/>
    <w:rsid w:val="004F1A00"/>
    <w:rsid w:val="004F1D32"/>
    <w:rsid w:val="004F2267"/>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004"/>
    <w:rsid w:val="0050031C"/>
    <w:rsid w:val="005004F7"/>
    <w:rsid w:val="00500798"/>
    <w:rsid w:val="005007E7"/>
    <w:rsid w:val="00500A59"/>
    <w:rsid w:val="00500E24"/>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0FC0"/>
    <w:rsid w:val="00511E67"/>
    <w:rsid w:val="00512747"/>
    <w:rsid w:val="00513828"/>
    <w:rsid w:val="00513F8F"/>
    <w:rsid w:val="00514455"/>
    <w:rsid w:val="005147E7"/>
    <w:rsid w:val="00514882"/>
    <w:rsid w:val="005149A2"/>
    <w:rsid w:val="00514CEE"/>
    <w:rsid w:val="005150E4"/>
    <w:rsid w:val="00515907"/>
    <w:rsid w:val="00515E2B"/>
    <w:rsid w:val="00516B96"/>
    <w:rsid w:val="005173A4"/>
    <w:rsid w:val="0051770E"/>
    <w:rsid w:val="00517AC2"/>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5B78"/>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4724A"/>
    <w:rsid w:val="005504D9"/>
    <w:rsid w:val="00550C80"/>
    <w:rsid w:val="00550D6F"/>
    <w:rsid w:val="00550E94"/>
    <w:rsid w:val="005511B1"/>
    <w:rsid w:val="00551E1E"/>
    <w:rsid w:val="00551E52"/>
    <w:rsid w:val="00552038"/>
    <w:rsid w:val="0055233E"/>
    <w:rsid w:val="00552569"/>
    <w:rsid w:val="005526F2"/>
    <w:rsid w:val="005527C1"/>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250"/>
    <w:rsid w:val="0056134D"/>
    <w:rsid w:val="0056165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1520"/>
    <w:rsid w:val="00572583"/>
    <w:rsid w:val="00572643"/>
    <w:rsid w:val="005726F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6F36"/>
    <w:rsid w:val="00587117"/>
    <w:rsid w:val="0058759B"/>
    <w:rsid w:val="0058764D"/>
    <w:rsid w:val="00590203"/>
    <w:rsid w:val="00590BF6"/>
    <w:rsid w:val="00591777"/>
    <w:rsid w:val="00591B9C"/>
    <w:rsid w:val="00591C0D"/>
    <w:rsid w:val="00592160"/>
    <w:rsid w:val="005923C9"/>
    <w:rsid w:val="0059284F"/>
    <w:rsid w:val="00594131"/>
    <w:rsid w:val="005943C6"/>
    <w:rsid w:val="0059486D"/>
    <w:rsid w:val="005954F2"/>
    <w:rsid w:val="00595777"/>
    <w:rsid w:val="00595E99"/>
    <w:rsid w:val="00596308"/>
    <w:rsid w:val="005968C4"/>
    <w:rsid w:val="005968F0"/>
    <w:rsid w:val="00596911"/>
    <w:rsid w:val="00596A56"/>
    <w:rsid w:val="0059715B"/>
    <w:rsid w:val="005973C7"/>
    <w:rsid w:val="00597605"/>
    <w:rsid w:val="00597A36"/>
    <w:rsid w:val="00597E86"/>
    <w:rsid w:val="005A02C8"/>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5AB8"/>
    <w:rsid w:val="005A6A3A"/>
    <w:rsid w:val="005A6FA1"/>
    <w:rsid w:val="005A7F72"/>
    <w:rsid w:val="005B2D4D"/>
    <w:rsid w:val="005B2EB8"/>
    <w:rsid w:val="005B355C"/>
    <w:rsid w:val="005B3899"/>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DA"/>
    <w:rsid w:val="005D2EE8"/>
    <w:rsid w:val="005D31D3"/>
    <w:rsid w:val="005D3D8E"/>
    <w:rsid w:val="005D4764"/>
    <w:rsid w:val="005D5499"/>
    <w:rsid w:val="005D54D6"/>
    <w:rsid w:val="005D55FE"/>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3A5B"/>
    <w:rsid w:val="005E48F7"/>
    <w:rsid w:val="005E4F80"/>
    <w:rsid w:val="005E4FBD"/>
    <w:rsid w:val="005E5009"/>
    <w:rsid w:val="005E5563"/>
    <w:rsid w:val="005E580A"/>
    <w:rsid w:val="005E6620"/>
    <w:rsid w:val="005E66F1"/>
    <w:rsid w:val="005E6888"/>
    <w:rsid w:val="005E6AFB"/>
    <w:rsid w:val="005E7698"/>
    <w:rsid w:val="005F031E"/>
    <w:rsid w:val="005F0B4C"/>
    <w:rsid w:val="005F0B53"/>
    <w:rsid w:val="005F0C46"/>
    <w:rsid w:val="005F1FE4"/>
    <w:rsid w:val="005F327D"/>
    <w:rsid w:val="005F369B"/>
    <w:rsid w:val="005F39EA"/>
    <w:rsid w:val="005F3B16"/>
    <w:rsid w:val="005F3F7F"/>
    <w:rsid w:val="005F40E5"/>
    <w:rsid w:val="005F46D9"/>
    <w:rsid w:val="005F4950"/>
    <w:rsid w:val="005F4E5B"/>
    <w:rsid w:val="005F509E"/>
    <w:rsid w:val="005F660A"/>
    <w:rsid w:val="005F6697"/>
    <w:rsid w:val="005F6F9C"/>
    <w:rsid w:val="005F6FFC"/>
    <w:rsid w:val="005F7F11"/>
    <w:rsid w:val="006004DE"/>
    <w:rsid w:val="0060081A"/>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0"/>
    <w:rsid w:val="00607039"/>
    <w:rsid w:val="006074B1"/>
    <w:rsid w:val="006079D8"/>
    <w:rsid w:val="00607ADE"/>
    <w:rsid w:val="00607E68"/>
    <w:rsid w:val="006102C6"/>
    <w:rsid w:val="006103F0"/>
    <w:rsid w:val="006113A9"/>
    <w:rsid w:val="00612C73"/>
    <w:rsid w:val="00613036"/>
    <w:rsid w:val="006134CE"/>
    <w:rsid w:val="00613620"/>
    <w:rsid w:val="006138D8"/>
    <w:rsid w:val="00614064"/>
    <w:rsid w:val="006141D8"/>
    <w:rsid w:val="00614CB4"/>
    <w:rsid w:val="00614D1E"/>
    <w:rsid w:val="0061524B"/>
    <w:rsid w:val="0061565F"/>
    <w:rsid w:val="00615BDB"/>
    <w:rsid w:val="00616885"/>
    <w:rsid w:val="00616E19"/>
    <w:rsid w:val="0061717F"/>
    <w:rsid w:val="006171DC"/>
    <w:rsid w:val="006175CF"/>
    <w:rsid w:val="006201A2"/>
    <w:rsid w:val="00620254"/>
    <w:rsid w:val="00620686"/>
    <w:rsid w:val="006209E8"/>
    <w:rsid w:val="00621B6A"/>
    <w:rsid w:val="00621C0B"/>
    <w:rsid w:val="00621C64"/>
    <w:rsid w:val="00621C72"/>
    <w:rsid w:val="00621CAD"/>
    <w:rsid w:val="00622700"/>
    <w:rsid w:val="0062286B"/>
    <w:rsid w:val="00623081"/>
    <w:rsid w:val="00623427"/>
    <w:rsid w:val="00623AE4"/>
    <w:rsid w:val="00623EF3"/>
    <w:rsid w:val="00624AFA"/>
    <w:rsid w:val="00624C6E"/>
    <w:rsid w:val="00624FB3"/>
    <w:rsid w:val="0062516A"/>
    <w:rsid w:val="00625B24"/>
    <w:rsid w:val="0062657C"/>
    <w:rsid w:val="00626C25"/>
    <w:rsid w:val="00626E64"/>
    <w:rsid w:val="00627BA3"/>
    <w:rsid w:val="00627C39"/>
    <w:rsid w:val="00627E44"/>
    <w:rsid w:val="006300D7"/>
    <w:rsid w:val="00630F6A"/>
    <w:rsid w:val="00631007"/>
    <w:rsid w:val="00631826"/>
    <w:rsid w:val="00632507"/>
    <w:rsid w:val="006326BC"/>
    <w:rsid w:val="00632927"/>
    <w:rsid w:val="00632A0E"/>
    <w:rsid w:val="00632A4C"/>
    <w:rsid w:val="00633234"/>
    <w:rsid w:val="00633951"/>
    <w:rsid w:val="00633965"/>
    <w:rsid w:val="00633B5E"/>
    <w:rsid w:val="00633B75"/>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4D3"/>
    <w:rsid w:val="006419ED"/>
    <w:rsid w:val="00642D10"/>
    <w:rsid w:val="00643769"/>
    <w:rsid w:val="006437A9"/>
    <w:rsid w:val="00643973"/>
    <w:rsid w:val="00644200"/>
    <w:rsid w:val="0064428B"/>
    <w:rsid w:val="00644511"/>
    <w:rsid w:val="0064486C"/>
    <w:rsid w:val="00644E60"/>
    <w:rsid w:val="006457B7"/>
    <w:rsid w:val="006474CC"/>
    <w:rsid w:val="00647CB3"/>
    <w:rsid w:val="00647D60"/>
    <w:rsid w:val="00650150"/>
    <w:rsid w:val="00650854"/>
    <w:rsid w:val="00650CF1"/>
    <w:rsid w:val="00650D1E"/>
    <w:rsid w:val="00650EB8"/>
    <w:rsid w:val="00650F7C"/>
    <w:rsid w:val="00650FBE"/>
    <w:rsid w:val="00651275"/>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091"/>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5F91"/>
    <w:rsid w:val="006672FC"/>
    <w:rsid w:val="00667A27"/>
    <w:rsid w:val="006704BF"/>
    <w:rsid w:val="00670AD6"/>
    <w:rsid w:val="00670ECD"/>
    <w:rsid w:val="00671BA5"/>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65C"/>
    <w:rsid w:val="00693CA1"/>
    <w:rsid w:val="006943ED"/>
    <w:rsid w:val="0069447C"/>
    <w:rsid w:val="006949AD"/>
    <w:rsid w:val="006953A6"/>
    <w:rsid w:val="00695E95"/>
    <w:rsid w:val="00696244"/>
    <w:rsid w:val="006969D6"/>
    <w:rsid w:val="00696C63"/>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BB1"/>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B792E"/>
    <w:rsid w:val="006C03B2"/>
    <w:rsid w:val="006C09DD"/>
    <w:rsid w:val="006C0A1A"/>
    <w:rsid w:val="006C1B3F"/>
    <w:rsid w:val="006C375B"/>
    <w:rsid w:val="006C377A"/>
    <w:rsid w:val="006C3F40"/>
    <w:rsid w:val="006C419D"/>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2BF4"/>
    <w:rsid w:val="006E3D3A"/>
    <w:rsid w:val="006E459B"/>
    <w:rsid w:val="006E512D"/>
    <w:rsid w:val="006E5151"/>
    <w:rsid w:val="006E54EC"/>
    <w:rsid w:val="006E554E"/>
    <w:rsid w:val="006E6823"/>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6FD3"/>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527"/>
    <w:rsid w:val="00712A0F"/>
    <w:rsid w:val="00712C53"/>
    <w:rsid w:val="00712FDB"/>
    <w:rsid w:val="0071374D"/>
    <w:rsid w:val="00714312"/>
    <w:rsid w:val="00714722"/>
    <w:rsid w:val="00714B16"/>
    <w:rsid w:val="00714D6A"/>
    <w:rsid w:val="00715F19"/>
    <w:rsid w:val="00715F49"/>
    <w:rsid w:val="007162F2"/>
    <w:rsid w:val="007163BF"/>
    <w:rsid w:val="0071649C"/>
    <w:rsid w:val="00716F8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518"/>
    <w:rsid w:val="007377ED"/>
    <w:rsid w:val="007379C8"/>
    <w:rsid w:val="00740698"/>
    <w:rsid w:val="007406C0"/>
    <w:rsid w:val="00740AC1"/>
    <w:rsid w:val="00740CD3"/>
    <w:rsid w:val="00740DF4"/>
    <w:rsid w:val="0074108B"/>
    <w:rsid w:val="007415D4"/>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9BA"/>
    <w:rsid w:val="00747BD8"/>
    <w:rsid w:val="00747E09"/>
    <w:rsid w:val="00747F05"/>
    <w:rsid w:val="0075038A"/>
    <w:rsid w:val="007509F9"/>
    <w:rsid w:val="007515C8"/>
    <w:rsid w:val="007517D1"/>
    <w:rsid w:val="00751F76"/>
    <w:rsid w:val="00752497"/>
    <w:rsid w:val="0075288B"/>
    <w:rsid w:val="00752FE7"/>
    <w:rsid w:val="00753319"/>
    <w:rsid w:val="00753639"/>
    <w:rsid w:val="007536BB"/>
    <w:rsid w:val="00753992"/>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3BB"/>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9AD"/>
    <w:rsid w:val="00766B0E"/>
    <w:rsid w:val="00766BFB"/>
    <w:rsid w:val="00766DFE"/>
    <w:rsid w:val="0076731C"/>
    <w:rsid w:val="00767416"/>
    <w:rsid w:val="0076747C"/>
    <w:rsid w:val="007675A9"/>
    <w:rsid w:val="007678B6"/>
    <w:rsid w:val="00770C43"/>
    <w:rsid w:val="00770CEE"/>
    <w:rsid w:val="00772024"/>
    <w:rsid w:val="007721AD"/>
    <w:rsid w:val="00772D15"/>
    <w:rsid w:val="00772DC3"/>
    <w:rsid w:val="007733C4"/>
    <w:rsid w:val="00773A61"/>
    <w:rsid w:val="007743A1"/>
    <w:rsid w:val="007744EF"/>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12E"/>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03D9"/>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80E"/>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CBC"/>
    <w:rsid w:val="007A75A3"/>
    <w:rsid w:val="007A7E19"/>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B2A"/>
    <w:rsid w:val="007B61E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2D"/>
    <w:rsid w:val="007E1479"/>
    <w:rsid w:val="007E152B"/>
    <w:rsid w:val="007E1A2F"/>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425"/>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295"/>
    <w:rsid w:val="0082172C"/>
    <w:rsid w:val="00823335"/>
    <w:rsid w:val="008237B2"/>
    <w:rsid w:val="00823F61"/>
    <w:rsid w:val="0082449E"/>
    <w:rsid w:val="008249FF"/>
    <w:rsid w:val="00824C89"/>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37943"/>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47D9C"/>
    <w:rsid w:val="0085130C"/>
    <w:rsid w:val="00851B22"/>
    <w:rsid w:val="008521C5"/>
    <w:rsid w:val="00852338"/>
    <w:rsid w:val="00852F3B"/>
    <w:rsid w:val="0085386C"/>
    <w:rsid w:val="00853B2A"/>
    <w:rsid w:val="00853C45"/>
    <w:rsid w:val="00854090"/>
    <w:rsid w:val="008540E5"/>
    <w:rsid w:val="00854983"/>
    <w:rsid w:val="00854B60"/>
    <w:rsid w:val="008550F8"/>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94C"/>
    <w:rsid w:val="00864A9F"/>
    <w:rsid w:val="00864AF7"/>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432"/>
    <w:rsid w:val="00871525"/>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0F3"/>
    <w:rsid w:val="00893B3B"/>
    <w:rsid w:val="00894304"/>
    <w:rsid w:val="00895243"/>
    <w:rsid w:val="00895A0C"/>
    <w:rsid w:val="00896A6F"/>
    <w:rsid w:val="00896D10"/>
    <w:rsid w:val="00896DF5"/>
    <w:rsid w:val="008A0173"/>
    <w:rsid w:val="008A0339"/>
    <w:rsid w:val="008A03A0"/>
    <w:rsid w:val="008A0473"/>
    <w:rsid w:val="008A04C7"/>
    <w:rsid w:val="008A0C78"/>
    <w:rsid w:val="008A111D"/>
    <w:rsid w:val="008A197B"/>
    <w:rsid w:val="008A1C65"/>
    <w:rsid w:val="008A1C6C"/>
    <w:rsid w:val="008A1EA1"/>
    <w:rsid w:val="008A21DF"/>
    <w:rsid w:val="008A24BD"/>
    <w:rsid w:val="008A2AAE"/>
    <w:rsid w:val="008A2F26"/>
    <w:rsid w:val="008A2F9B"/>
    <w:rsid w:val="008A36ED"/>
    <w:rsid w:val="008A3898"/>
    <w:rsid w:val="008A3C11"/>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3AC0"/>
    <w:rsid w:val="008B41EF"/>
    <w:rsid w:val="008B4230"/>
    <w:rsid w:val="008B447F"/>
    <w:rsid w:val="008B4B0D"/>
    <w:rsid w:val="008B4B33"/>
    <w:rsid w:val="008B5577"/>
    <w:rsid w:val="008B60E9"/>
    <w:rsid w:val="008B60ED"/>
    <w:rsid w:val="008B6E5C"/>
    <w:rsid w:val="008B766A"/>
    <w:rsid w:val="008B7A0E"/>
    <w:rsid w:val="008C0815"/>
    <w:rsid w:val="008C2426"/>
    <w:rsid w:val="008C2453"/>
    <w:rsid w:val="008C26B4"/>
    <w:rsid w:val="008C28BA"/>
    <w:rsid w:val="008C3240"/>
    <w:rsid w:val="008C4188"/>
    <w:rsid w:val="008C4AED"/>
    <w:rsid w:val="008C4B47"/>
    <w:rsid w:val="008C59D5"/>
    <w:rsid w:val="008C5B10"/>
    <w:rsid w:val="008C6C7A"/>
    <w:rsid w:val="008C6F4F"/>
    <w:rsid w:val="008C74CC"/>
    <w:rsid w:val="008C7CEB"/>
    <w:rsid w:val="008C7F77"/>
    <w:rsid w:val="008D02CB"/>
    <w:rsid w:val="008D0459"/>
    <w:rsid w:val="008D05D2"/>
    <w:rsid w:val="008D13DC"/>
    <w:rsid w:val="008D149D"/>
    <w:rsid w:val="008D1E23"/>
    <w:rsid w:val="008D2461"/>
    <w:rsid w:val="008D3208"/>
    <w:rsid w:val="008D3F21"/>
    <w:rsid w:val="008D4277"/>
    <w:rsid w:val="008D4511"/>
    <w:rsid w:val="008D453F"/>
    <w:rsid w:val="008D508F"/>
    <w:rsid w:val="008D538D"/>
    <w:rsid w:val="008D592F"/>
    <w:rsid w:val="008D5EEC"/>
    <w:rsid w:val="008D5FCD"/>
    <w:rsid w:val="008D6733"/>
    <w:rsid w:val="008D6F90"/>
    <w:rsid w:val="008D71B4"/>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4E5"/>
    <w:rsid w:val="008E7DB3"/>
    <w:rsid w:val="008F01AB"/>
    <w:rsid w:val="008F03F6"/>
    <w:rsid w:val="008F0460"/>
    <w:rsid w:val="008F0D27"/>
    <w:rsid w:val="008F1CF8"/>
    <w:rsid w:val="008F2201"/>
    <w:rsid w:val="008F2595"/>
    <w:rsid w:val="008F2B4B"/>
    <w:rsid w:val="008F3D2D"/>
    <w:rsid w:val="008F3D7C"/>
    <w:rsid w:val="008F3DC9"/>
    <w:rsid w:val="008F4107"/>
    <w:rsid w:val="008F473A"/>
    <w:rsid w:val="008F4784"/>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2DF8"/>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9A1"/>
    <w:rsid w:val="009108A7"/>
    <w:rsid w:val="00910ED6"/>
    <w:rsid w:val="00910F8C"/>
    <w:rsid w:val="00911369"/>
    <w:rsid w:val="00911CC3"/>
    <w:rsid w:val="00911E1A"/>
    <w:rsid w:val="009123B9"/>
    <w:rsid w:val="009136CF"/>
    <w:rsid w:val="00913C16"/>
    <w:rsid w:val="00913F4C"/>
    <w:rsid w:val="0091404B"/>
    <w:rsid w:val="0091423A"/>
    <w:rsid w:val="00914A5D"/>
    <w:rsid w:val="00914F86"/>
    <w:rsid w:val="00915032"/>
    <w:rsid w:val="0091537E"/>
    <w:rsid w:val="009154BD"/>
    <w:rsid w:val="00915F20"/>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278"/>
    <w:rsid w:val="00927752"/>
    <w:rsid w:val="00930305"/>
    <w:rsid w:val="0093063D"/>
    <w:rsid w:val="0093135E"/>
    <w:rsid w:val="0093195D"/>
    <w:rsid w:val="00932109"/>
    <w:rsid w:val="009322AC"/>
    <w:rsid w:val="009324B1"/>
    <w:rsid w:val="00932575"/>
    <w:rsid w:val="009327B5"/>
    <w:rsid w:val="00932907"/>
    <w:rsid w:val="00932A16"/>
    <w:rsid w:val="00932A20"/>
    <w:rsid w:val="0093311E"/>
    <w:rsid w:val="00933D61"/>
    <w:rsid w:val="00933DE4"/>
    <w:rsid w:val="0093457F"/>
    <w:rsid w:val="009355F0"/>
    <w:rsid w:val="0093574E"/>
    <w:rsid w:val="00935B52"/>
    <w:rsid w:val="00936951"/>
    <w:rsid w:val="00936A90"/>
    <w:rsid w:val="009370A6"/>
    <w:rsid w:val="00937AC7"/>
    <w:rsid w:val="00937D15"/>
    <w:rsid w:val="009406F4"/>
    <w:rsid w:val="00940A29"/>
    <w:rsid w:val="00940A5D"/>
    <w:rsid w:val="00940BCB"/>
    <w:rsid w:val="00940D85"/>
    <w:rsid w:val="00940DF4"/>
    <w:rsid w:val="00940FB5"/>
    <w:rsid w:val="0094148B"/>
    <w:rsid w:val="00941A1C"/>
    <w:rsid w:val="00941B97"/>
    <w:rsid w:val="00942924"/>
    <w:rsid w:val="00942BB8"/>
    <w:rsid w:val="0094335F"/>
    <w:rsid w:val="00943D09"/>
    <w:rsid w:val="00943FE2"/>
    <w:rsid w:val="00944202"/>
    <w:rsid w:val="00944335"/>
    <w:rsid w:val="00944710"/>
    <w:rsid w:val="00944AF4"/>
    <w:rsid w:val="00944D54"/>
    <w:rsid w:val="00945811"/>
    <w:rsid w:val="00945E49"/>
    <w:rsid w:val="009462D8"/>
    <w:rsid w:val="00946388"/>
    <w:rsid w:val="009470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0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A57"/>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C11"/>
    <w:rsid w:val="00980403"/>
    <w:rsid w:val="009804CB"/>
    <w:rsid w:val="00980631"/>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A3F"/>
    <w:rsid w:val="00985CA4"/>
    <w:rsid w:val="00986956"/>
    <w:rsid w:val="009876A0"/>
    <w:rsid w:val="009879B5"/>
    <w:rsid w:val="009879F4"/>
    <w:rsid w:val="009917F3"/>
    <w:rsid w:val="00991F39"/>
    <w:rsid w:val="00992624"/>
    <w:rsid w:val="009927C4"/>
    <w:rsid w:val="009930C0"/>
    <w:rsid w:val="0099324C"/>
    <w:rsid w:val="00993627"/>
    <w:rsid w:val="0099364A"/>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C06"/>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4E12"/>
    <w:rsid w:val="009B5821"/>
    <w:rsid w:val="009B59B0"/>
    <w:rsid w:val="009B616B"/>
    <w:rsid w:val="009B68AD"/>
    <w:rsid w:val="009B6C13"/>
    <w:rsid w:val="009B7607"/>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488F"/>
    <w:rsid w:val="009C520B"/>
    <w:rsid w:val="009C5785"/>
    <w:rsid w:val="009C5874"/>
    <w:rsid w:val="009C6768"/>
    <w:rsid w:val="009C6894"/>
    <w:rsid w:val="009C6A28"/>
    <w:rsid w:val="009C6B3B"/>
    <w:rsid w:val="009C6B7B"/>
    <w:rsid w:val="009C6E93"/>
    <w:rsid w:val="009C6F28"/>
    <w:rsid w:val="009C7147"/>
    <w:rsid w:val="009C7928"/>
    <w:rsid w:val="009C7F47"/>
    <w:rsid w:val="009D0361"/>
    <w:rsid w:val="009D0720"/>
    <w:rsid w:val="009D079F"/>
    <w:rsid w:val="009D0897"/>
    <w:rsid w:val="009D0B7E"/>
    <w:rsid w:val="009D20C6"/>
    <w:rsid w:val="009D2118"/>
    <w:rsid w:val="009D22EA"/>
    <w:rsid w:val="009D2C43"/>
    <w:rsid w:val="009D3CC0"/>
    <w:rsid w:val="009D3D45"/>
    <w:rsid w:val="009D422C"/>
    <w:rsid w:val="009D4303"/>
    <w:rsid w:val="009D478C"/>
    <w:rsid w:val="009D49A4"/>
    <w:rsid w:val="009D4A8E"/>
    <w:rsid w:val="009D4D25"/>
    <w:rsid w:val="009D4DA3"/>
    <w:rsid w:val="009D610C"/>
    <w:rsid w:val="009D62B9"/>
    <w:rsid w:val="009D62E7"/>
    <w:rsid w:val="009D75A4"/>
    <w:rsid w:val="009D7643"/>
    <w:rsid w:val="009E0241"/>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618"/>
    <w:rsid w:val="009E798E"/>
    <w:rsid w:val="009E7E72"/>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1F3"/>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B19"/>
    <w:rsid w:val="00A3072C"/>
    <w:rsid w:val="00A30B98"/>
    <w:rsid w:val="00A30BAE"/>
    <w:rsid w:val="00A313D0"/>
    <w:rsid w:val="00A314A9"/>
    <w:rsid w:val="00A31591"/>
    <w:rsid w:val="00A3170C"/>
    <w:rsid w:val="00A31C37"/>
    <w:rsid w:val="00A31C43"/>
    <w:rsid w:val="00A31E88"/>
    <w:rsid w:val="00A321EE"/>
    <w:rsid w:val="00A325C2"/>
    <w:rsid w:val="00A325CC"/>
    <w:rsid w:val="00A327E2"/>
    <w:rsid w:val="00A32805"/>
    <w:rsid w:val="00A32C37"/>
    <w:rsid w:val="00A33C3D"/>
    <w:rsid w:val="00A33C9E"/>
    <w:rsid w:val="00A35735"/>
    <w:rsid w:val="00A35A0B"/>
    <w:rsid w:val="00A362CB"/>
    <w:rsid w:val="00A36694"/>
    <w:rsid w:val="00A3747D"/>
    <w:rsid w:val="00A379AA"/>
    <w:rsid w:val="00A37A59"/>
    <w:rsid w:val="00A4018D"/>
    <w:rsid w:val="00A40531"/>
    <w:rsid w:val="00A40889"/>
    <w:rsid w:val="00A41009"/>
    <w:rsid w:val="00A41179"/>
    <w:rsid w:val="00A41772"/>
    <w:rsid w:val="00A42659"/>
    <w:rsid w:val="00A42721"/>
    <w:rsid w:val="00A42897"/>
    <w:rsid w:val="00A429DE"/>
    <w:rsid w:val="00A4339C"/>
    <w:rsid w:val="00A43C60"/>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19F9"/>
    <w:rsid w:val="00A521E0"/>
    <w:rsid w:val="00A52D1E"/>
    <w:rsid w:val="00A544BF"/>
    <w:rsid w:val="00A54A90"/>
    <w:rsid w:val="00A54CAC"/>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9C1"/>
    <w:rsid w:val="00A62D25"/>
    <w:rsid w:val="00A630F5"/>
    <w:rsid w:val="00A63872"/>
    <w:rsid w:val="00A63A37"/>
    <w:rsid w:val="00A63A89"/>
    <w:rsid w:val="00A64099"/>
    <w:rsid w:val="00A64196"/>
    <w:rsid w:val="00A64BC7"/>
    <w:rsid w:val="00A64EB1"/>
    <w:rsid w:val="00A65354"/>
    <w:rsid w:val="00A657CF"/>
    <w:rsid w:val="00A65FBF"/>
    <w:rsid w:val="00A66089"/>
    <w:rsid w:val="00A66A5A"/>
    <w:rsid w:val="00A677C1"/>
    <w:rsid w:val="00A67A8E"/>
    <w:rsid w:val="00A67AC6"/>
    <w:rsid w:val="00A70478"/>
    <w:rsid w:val="00A70A35"/>
    <w:rsid w:val="00A70AE2"/>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92F"/>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6D5"/>
    <w:rsid w:val="00AB7787"/>
    <w:rsid w:val="00AB78AC"/>
    <w:rsid w:val="00AC1191"/>
    <w:rsid w:val="00AC1281"/>
    <w:rsid w:val="00AC189B"/>
    <w:rsid w:val="00AC2D4E"/>
    <w:rsid w:val="00AC3084"/>
    <w:rsid w:val="00AC3431"/>
    <w:rsid w:val="00AC38E9"/>
    <w:rsid w:val="00AC45D6"/>
    <w:rsid w:val="00AC4D53"/>
    <w:rsid w:val="00AC4E2E"/>
    <w:rsid w:val="00AC5A3B"/>
    <w:rsid w:val="00AC61B3"/>
    <w:rsid w:val="00AC63F4"/>
    <w:rsid w:val="00AC6521"/>
    <w:rsid w:val="00AC690A"/>
    <w:rsid w:val="00AC6C86"/>
    <w:rsid w:val="00AC6D0A"/>
    <w:rsid w:val="00AD1018"/>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6F42"/>
    <w:rsid w:val="00AE723D"/>
    <w:rsid w:val="00AE73F5"/>
    <w:rsid w:val="00AE7992"/>
    <w:rsid w:val="00AF0801"/>
    <w:rsid w:val="00AF1414"/>
    <w:rsid w:val="00AF256C"/>
    <w:rsid w:val="00AF267C"/>
    <w:rsid w:val="00AF28B0"/>
    <w:rsid w:val="00AF2DED"/>
    <w:rsid w:val="00AF3A6E"/>
    <w:rsid w:val="00AF3C80"/>
    <w:rsid w:val="00AF3C8C"/>
    <w:rsid w:val="00AF41FC"/>
    <w:rsid w:val="00AF457C"/>
    <w:rsid w:val="00AF4648"/>
    <w:rsid w:val="00AF5021"/>
    <w:rsid w:val="00AF5363"/>
    <w:rsid w:val="00AF5F78"/>
    <w:rsid w:val="00AF630F"/>
    <w:rsid w:val="00AF63A9"/>
    <w:rsid w:val="00AF6591"/>
    <w:rsid w:val="00AF66F1"/>
    <w:rsid w:val="00AF6A32"/>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0F8"/>
    <w:rsid w:val="00B054CE"/>
    <w:rsid w:val="00B05688"/>
    <w:rsid w:val="00B0643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4DE1"/>
    <w:rsid w:val="00B3511C"/>
    <w:rsid w:val="00B3539A"/>
    <w:rsid w:val="00B35A69"/>
    <w:rsid w:val="00B35CB3"/>
    <w:rsid w:val="00B35F8E"/>
    <w:rsid w:val="00B37121"/>
    <w:rsid w:val="00B374BC"/>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27E"/>
    <w:rsid w:val="00B504F7"/>
    <w:rsid w:val="00B5098B"/>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346"/>
    <w:rsid w:val="00B607B8"/>
    <w:rsid w:val="00B60E6E"/>
    <w:rsid w:val="00B6184F"/>
    <w:rsid w:val="00B619AF"/>
    <w:rsid w:val="00B61B85"/>
    <w:rsid w:val="00B61C28"/>
    <w:rsid w:val="00B61CFF"/>
    <w:rsid w:val="00B61F70"/>
    <w:rsid w:val="00B61FA6"/>
    <w:rsid w:val="00B6237B"/>
    <w:rsid w:val="00B62A18"/>
    <w:rsid w:val="00B63622"/>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55C"/>
    <w:rsid w:val="00B716F3"/>
    <w:rsid w:val="00B71A5D"/>
    <w:rsid w:val="00B72184"/>
    <w:rsid w:val="00B72410"/>
    <w:rsid w:val="00B7273B"/>
    <w:rsid w:val="00B727B8"/>
    <w:rsid w:val="00B73259"/>
    <w:rsid w:val="00B73453"/>
    <w:rsid w:val="00B737C7"/>
    <w:rsid w:val="00B73FC2"/>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87B69"/>
    <w:rsid w:val="00B90DC8"/>
    <w:rsid w:val="00B91356"/>
    <w:rsid w:val="00B917D1"/>
    <w:rsid w:val="00B91E0F"/>
    <w:rsid w:val="00B926E0"/>
    <w:rsid w:val="00B928B6"/>
    <w:rsid w:val="00B92FE9"/>
    <w:rsid w:val="00B9337A"/>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06F"/>
    <w:rsid w:val="00BC16BF"/>
    <w:rsid w:val="00BC1A03"/>
    <w:rsid w:val="00BC1A99"/>
    <w:rsid w:val="00BC201A"/>
    <w:rsid w:val="00BC2A7A"/>
    <w:rsid w:val="00BC2BC7"/>
    <w:rsid w:val="00BC2DC5"/>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96A"/>
    <w:rsid w:val="00BD0FC4"/>
    <w:rsid w:val="00BD12CB"/>
    <w:rsid w:val="00BD140B"/>
    <w:rsid w:val="00BD238C"/>
    <w:rsid w:val="00BD2A08"/>
    <w:rsid w:val="00BD2F55"/>
    <w:rsid w:val="00BD317C"/>
    <w:rsid w:val="00BD3837"/>
    <w:rsid w:val="00BD386B"/>
    <w:rsid w:val="00BD3C69"/>
    <w:rsid w:val="00BD3D7A"/>
    <w:rsid w:val="00BD4D3E"/>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292D"/>
    <w:rsid w:val="00BE3074"/>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0C0"/>
    <w:rsid w:val="00BF31CB"/>
    <w:rsid w:val="00BF3BAD"/>
    <w:rsid w:val="00BF3C10"/>
    <w:rsid w:val="00BF3FC2"/>
    <w:rsid w:val="00BF3FFA"/>
    <w:rsid w:val="00BF46F1"/>
    <w:rsid w:val="00BF4B69"/>
    <w:rsid w:val="00BF56A8"/>
    <w:rsid w:val="00BF5C15"/>
    <w:rsid w:val="00BF60E3"/>
    <w:rsid w:val="00BF6C19"/>
    <w:rsid w:val="00BF6FBF"/>
    <w:rsid w:val="00BF70A1"/>
    <w:rsid w:val="00BF70F8"/>
    <w:rsid w:val="00BF7D39"/>
    <w:rsid w:val="00BF7D43"/>
    <w:rsid w:val="00C0045F"/>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D0"/>
    <w:rsid w:val="00C06BE9"/>
    <w:rsid w:val="00C07A6C"/>
    <w:rsid w:val="00C07AE3"/>
    <w:rsid w:val="00C07AE4"/>
    <w:rsid w:val="00C07D3E"/>
    <w:rsid w:val="00C10599"/>
    <w:rsid w:val="00C106DF"/>
    <w:rsid w:val="00C1114F"/>
    <w:rsid w:val="00C11183"/>
    <w:rsid w:val="00C11197"/>
    <w:rsid w:val="00C11980"/>
    <w:rsid w:val="00C11C33"/>
    <w:rsid w:val="00C11C73"/>
    <w:rsid w:val="00C11FE5"/>
    <w:rsid w:val="00C11FF6"/>
    <w:rsid w:val="00C1286D"/>
    <w:rsid w:val="00C12EB5"/>
    <w:rsid w:val="00C12EBE"/>
    <w:rsid w:val="00C13504"/>
    <w:rsid w:val="00C13C8A"/>
    <w:rsid w:val="00C13F22"/>
    <w:rsid w:val="00C13F33"/>
    <w:rsid w:val="00C140FE"/>
    <w:rsid w:val="00C15135"/>
    <w:rsid w:val="00C159ED"/>
    <w:rsid w:val="00C1662C"/>
    <w:rsid w:val="00C17099"/>
    <w:rsid w:val="00C1733B"/>
    <w:rsid w:val="00C1741D"/>
    <w:rsid w:val="00C174EC"/>
    <w:rsid w:val="00C17504"/>
    <w:rsid w:val="00C17593"/>
    <w:rsid w:val="00C17D7E"/>
    <w:rsid w:val="00C17D89"/>
    <w:rsid w:val="00C202D5"/>
    <w:rsid w:val="00C2068D"/>
    <w:rsid w:val="00C206C4"/>
    <w:rsid w:val="00C206EC"/>
    <w:rsid w:val="00C20AD9"/>
    <w:rsid w:val="00C20F77"/>
    <w:rsid w:val="00C216CC"/>
    <w:rsid w:val="00C21B1D"/>
    <w:rsid w:val="00C222CF"/>
    <w:rsid w:val="00C228C7"/>
    <w:rsid w:val="00C22AC3"/>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99F"/>
    <w:rsid w:val="00C34B1B"/>
    <w:rsid w:val="00C34C05"/>
    <w:rsid w:val="00C3566B"/>
    <w:rsid w:val="00C35A42"/>
    <w:rsid w:val="00C35B23"/>
    <w:rsid w:val="00C35D4F"/>
    <w:rsid w:val="00C36DAD"/>
    <w:rsid w:val="00C37050"/>
    <w:rsid w:val="00C37493"/>
    <w:rsid w:val="00C37F07"/>
    <w:rsid w:val="00C37F85"/>
    <w:rsid w:val="00C37F8D"/>
    <w:rsid w:val="00C4018E"/>
    <w:rsid w:val="00C40476"/>
    <w:rsid w:val="00C404D5"/>
    <w:rsid w:val="00C40B7D"/>
    <w:rsid w:val="00C41994"/>
    <w:rsid w:val="00C41ACC"/>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09B9"/>
    <w:rsid w:val="00C51D11"/>
    <w:rsid w:val="00C5257E"/>
    <w:rsid w:val="00C531B4"/>
    <w:rsid w:val="00C532F9"/>
    <w:rsid w:val="00C53E22"/>
    <w:rsid w:val="00C54C62"/>
    <w:rsid w:val="00C55ADC"/>
    <w:rsid w:val="00C5638E"/>
    <w:rsid w:val="00C56918"/>
    <w:rsid w:val="00C569CA"/>
    <w:rsid w:val="00C5707E"/>
    <w:rsid w:val="00C5756B"/>
    <w:rsid w:val="00C57CC6"/>
    <w:rsid w:val="00C601EB"/>
    <w:rsid w:val="00C60EC1"/>
    <w:rsid w:val="00C62027"/>
    <w:rsid w:val="00C62163"/>
    <w:rsid w:val="00C62997"/>
    <w:rsid w:val="00C62A8E"/>
    <w:rsid w:val="00C62BE7"/>
    <w:rsid w:val="00C62C31"/>
    <w:rsid w:val="00C633AB"/>
    <w:rsid w:val="00C633BD"/>
    <w:rsid w:val="00C6343A"/>
    <w:rsid w:val="00C63BD1"/>
    <w:rsid w:val="00C64376"/>
    <w:rsid w:val="00C64626"/>
    <w:rsid w:val="00C64849"/>
    <w:rsid w:val="00C64EDC"/>
    <w:rsid w:val="00C65D24"/>
    <w:rsid w:val="00C65DC0"/>
    <w:rsid w:val="00C65F58"/>
    <w:rsid w:val="00C66571"/>
    <w:rsid w:val="00C666DB"/>
    <w:rsid w:val="00C667F6"/>
    <w:rsid w:val="00C66B89"/>
    <w:rsid w:val="00C66C34"/>
    <w:rsid w:val="00C67231"/>
    <w:rsid w:val="00C6737D"/>
    <w:rsid w:val="00C7004A"/>
    <w:rsid w:val="00C7040D"/>
    <w:rsid w:val="00C706FF"/>
    <w:rsid w:val="00C70B8C"/>
    <w:rsid w:val="00C71468"/>
    <w:rsid w:val="00C71DCC"/>
    <w:rsid w:val="00C723AF"/>
    <w:rsid w:val="00C72EF5"/>
    <w:rsid w:val="00C732C5"/>
    <w:rsid w:val="00C7357D"/>
    <w:rsid w:val="00C740FD"/>
    <w:rsid w:val="00C74157"/>
    <w:rsid w:val="00C7448E"/>
    <w:rsid w:val="00C74681"/>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7A7"/>
    <w:rsid w:val="00C84E61"/>
    <w:rsid w:val="00C8534D"/>
    <w:rsid w:val="00C8624E"/>
    <w:rsid w:val="00C86379"/>
    <w:rsid w:val="00C864DB"/>
    <w:rsid w:val="00C8781D"/>
    <w:rsid w:val="00C901A9"/>
    <w:rsid w:val="00C903B2"/>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81C"/>
    <w:rsid w:val="00CA5F22"/>
    <w:rsid w:val="00CA6164"/>
    <w:rsid w:val="00CA6B46"/>
    <w:rsid w:val="00CA73B2"/>
    <w:rsid w:val="00CA74E8"/>
    <w:rsid w:val="00CB047F"/>
    <w:rsid w:val="00CB0C2A"/>
    <w:rsid w:val="00CB11BD"/>
    <w:rsid w:val="00CB1368"/>
    <w:rsid w:val="00CB1F2A"/>
    <w:rsid w:val="00CB2836"/>
    <w:rsid w:val="00CB3CE7"/>
    <w:rsid w:val="00CB464B"/>
    <w:rsid w:val="00CB480A"/>
    <w:rsid w:val="00CB496E"/>
    <w:rsid w:val="00CB4FA5"/>
    <w:rsid w:val="00CB558B"/>
    <w:rsid w:val="00CB58DD"/>
    <w:rsid w:val="00CB5A9F"/>
    <w:rsid w:val="00CB5EF8"/>
    <w:rsid w:val="00CB6343"/>
    <w:rsid w:val="00CB68B3"/>
    <w:rsid w:val="00CB6F9E"/>
    <w:rsid w:val="00CB7648"/>
    <w:rsid w:val="00CB7B6B"/>
    <w:rsid w:val="00CC009C"/>
    <w:rsid w:val="00CC00B7"/>
    <w:rsid w:val="00CC034B"/>
    <w:rsid w:val="00CC052F"/>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94"/>
    <w:rsid w:val="00CE03B6"/>
    <w:rsid w:val="00CE05F2"/>
    <w:rsid w:val="00CE0CBF"/>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15"/>
    <w:rsid w:val="00D00B22"/>
    <w:rsid w:val="00D017EE"/>
    <w:rsid w:val="00D0182B"/>
    <w:rsid w:val="00D0186E"/>
    <w:rsid w:val="00D01C73"/>
    <w:rsid w:val="00D02369"/>
    <w:rsid w:val="00D027A3"/>
    <w:rsid w:val="00D02C36"/>
    <w:rsid w:val="00D02E17"/>
    <w:rsid w:val="00D04FC8"/>
    <w:rsid w:val="00D05393"/>
    <w:rsid w:val="00D05FD4"/>
    <w:rsid w:val="00D06088"/>
    <w:rsid w:val="00D0675C"/>
    <w:rsid w:val="00D06800"/>
    <w:rsid w:val="00D06A4C"/>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7D6"/>
    <w:rsid w:val="00D27F01"/>
    <w:rsid w:val="00D30C46"/>
    <w:rsid w:val="00D30FC7"/>
    <w:rsid w:val="00D31B9F"/>
    <w:rsid w:val="00D31BEA"/>
    <w:rsid w:val="00D32B6E"/>
    <w:rsid w:val="00D33313"/>
    <w:rsid w:val="00D33410"/>
    <w:rsid w:val="00D33AB3"/>
    <w:rsid w:val="00D33AFC"/>
    <w:rsid w:val="00D33C83"/>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AAE"/>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1D4"/>
    <w:rsid w:val="00D81307"/>
    <w:rsid w:val="00D817FD"/>
    <w:rsid w:val="00D81E9C"/>
    <w:rsid w:val="00D820F3"/>
    <w:rsid w:val="00D829AC"/>
    <w:rsid w:val="00D83401"/>
    <w:rsid w:val="00D84268"/>
    <w:rsid w:val="00D846C5"/>
    <w:rsid w:val="00D85AAC"/>
    <w:rsid w:val="00D86B37"/>
    <w:rsid w:val="00D86ED1"/>
    <w:rsid w:val="00D87154"/>
    <w:rsid w:val="00D8778A"/>
    <w:rsid w:val="00D90783"/>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1C3"/>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0E8C"/>
    <w:rsid w:val="00DB1539"/>
    <w:rsid w:val="00DB1F98"/>
    <w:rsid w:val="00DB2463"/>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1A4C"/>
    <w:rsid w:val="00DC22B7"/>
    <w:rsid w:val="00DC257F"/>
    <w:rsid w:val="00DC2898"/>
    <w:rsid w:val="00DC28A6"/>
    <w:rsid w:val="00DC28EC"/>
    <w:rsid w:val="00DC3259"/>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4D"/>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1DA7"/>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D8C"/>
    <w:rsid w:val="00DF0E63"/>
    <w:rsid w:val="00DF1300"/>
    <w:rsid w:val="00DF1ADA"/>
    <w:rsid w:val="00DF1DE2"/>
    <w:rsid w:val="00DF1FD6"/>
    <w:rsid w:val="00DF2DDB"/>
    <w:rsid w:val="00DF3195"/>
    <w:rsid w:val="00DF32AF"/>
    <w:rsid w:val="00DF3307"/>
    <w:rsid w:val="00DF3A17"/>
    <w:rsid w:val="00DF3A6C"/>
    <w:rsid w:val="00DF3C13"/>
    <w:rsid w:val="00DF4158"/>
    <w:rsid w:val="00DF4430"/>
    <w:rsid w:val="00DF4920"/>
    <w:rsid w:val="00DF4C07"/>
    <w:rsid w:val="00DF4DEA"/>
    <w:rsid w:val="00DF4F19"/>
    <w:rsid w:val="00DF5270"/>
    <w:rsid w:val="00DF6014"/>
    <w:rsid w:val="00DF6824"/>
    <w:rsid w:val="00DF7226"/>
    <w:rsid w:val="00DF7AC3"/>
    <w:rsid w:val="00DF7BEB"/>
    <w:rsid w:val="00E0049C"/>
    <w:rsid w:val="00E004D1"/>
    <w:rsid w:val="00E00A07"/>
    <w:rsid w:val="00E00E0C"/>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812"/>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624"/>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3D60"/>
    <w:rsid w:val="00E2446F"/>
    <w:rsid w:val="00E2507C"/>
    <w:rsid w:val="00E250DB"/>
    <w:rsid w:val="00E25F49"/>
    <w:rsid w:val="00E2617B"/>
    <w:rsid w:val="00E2690E"/>
    <w:rsid w:val="00E272FE"/>
    <w:rsid w:val="00E30517"/>
    <w:rsid w:val="00E3070A"/>
    <w:rsid w:val="00E30A72"/>
    <w:rsid w:val="00E31371"/>
    <w:rsid w:val="00E31506"/>
    <w:rsid w:val="00E31515"/>
    <w:rsid w:val="00E327EE"/>
    <w:rsid w:val="00E32E0E"/>
    <w:rsid w:val="00E33802"/>
    <w:rsid w:val="00E33814"/>
    <w:rsid w:val="00E339C6"/>
    <w:rsid w:val="00E33BB9"/>
    <w:rsid w:val="00E33E4D"/>
    <w:rsid w:val="00E3457A"/>
    <w:rsid w:val="00E34F08"/>
    <w:rsid w:val="00E34F3B"/>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1E6"/>
    <w:rsid w:val="00E64286"/>
    <w:rsid w:val="00E64763"/>
    <w:rsid w:val="00E649CE"/>
    <w:rsid w:val="00E65E6B"/>
    <w:rsid w:val="00E6640D"/>
    <w:rsid w:val="00E6682F"/>
    <w:rsid w:val="00E67ACA"/>
    <w:rsid w:val="00E705E5"/>
    <w:rsid w:val="00E70B0C"/>
    <w:rsid w:val="00E70D8B"/>
    <w:rsid w:val="00E713E9"/>
    <w:rsid w:val="00E71DF1"/>
    <w:rsid w:val="00E722EF"/>
    <w:rsid w:val="00E723D3"/>
    <w:rsid w:val="00E7242A"/>
    <w:rsid w:val="00E7245A"/>
    <w:rsid w:val="00E72ABE"/>
    <w:rsid w:val="00E72BCC"/>
    <w:rsid w:val="00E73065"/>
    <w:rsid w:val="00E7306F"/>
    <w:rsid w:val="00E73E01"/>
    <w:rsid w:val="00E7475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7C7"/>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FFB"/>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018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B7A"/>
    <w:rsid w:val="00ED63B2"/>
    <w:rsid w:val="00EE020F"/>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4F8"/>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337"/>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0A9F"/>
    <w:rsid w:val="00F1165E"/>
    <w:rsid w:val="00F11CF5"/>
    <w:rsid w:val="00F124CB"/>
    <w:rsid w:val="00F12B3D"/>
    <w:rsid w:val="00F12D63"/>
    <w:rsid w:val="00F1403E"/>
    <w:rsid w:val="00F1415B"/>
    <w:rsid w:val="00F1476B"/>
    <w:rsid w:val="00F149F8"/>
    <w:rsid w:val="00F15838"/>
    <w:rsid w:val="00F15860"/>
    <w:rsid w:val="00F1675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A6C"/>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7CF"/>
    <w:rsid w:val="00F27E0C"/>
    <w:rsid w:val="00F3002F"/>
    <w:rsid w:val="00F30031"/>
    <w:rsid w:val="00F30353"/>
    <w:rsid w:val="00F308C0"/>
    <w:rsid w:val="00F317EE"/>
    <w:rsid w:val="00F318E7"/>
    <w:rsid w:val="00F31F17"/>
    <w:rsid w:val="00F3236F"/>
    <w:rsid w:val="00F32374"/>
    <w:rsid w:val="00F32F0E"/>
    <w:rsid w:val="00F32F3E"/>
    <w:rsid w:val="00F3383E"/>
    <w:rsid w:val="00F34286"/>
    <w:rsid w:val="00F342E5"/>
    <w:rsid w:val="00F34347"/>
    <w:rsid w:val="00F346BC"/>
    <w:rsid w:val="00F3521B"/>
    <w:rsid w:val="00F35561"/>
    <w:rsid w:val="00F35865"/>
    <w:rsid w:val="00F35E92"/>
    <w:rsid w:val="00F3651B"/>
    <w:rsid w:val="00F369F3"/>
    <w:rsid w:val="00F370CB"/>
    <w:rsid w:val="00F377A2"/>
    <w:rsid w:val="00F3790D"/>
    <w:rsid w:val="00F37922"/>
    <w:rsid w:val="00F37AEF"/>
    <w:rsid w:val="00F4125D"/>
    <w:rsid w:val="00F42910"/>
    <w:rsid w:val="00F42C2B"/>
    <w:rsid w:val="00F43335"/>
    <w:rsid w:val="00F439C5"/>
    <w:rsid w:val="00F44833"/>
    <w:rsid w:val="00F4589A"/>
    <w:rsid w:val="00F45B9D"/>
    <w:rsid w:val="00F465C1"/>
    <w:rsid w:val="00F46660"/>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8C1"/>
    <w:rsid w:val="00F51BB2"/>
    <w:rsid w:val="00F52756"/>
    <w:rsid w:val="00F52A47"/>
    <w:rsid w:val="00F52A4B"/>
    <w:rsid w:val="00F52C6C"/>
    <w:rsid w:val="00F52FA8"/>
    <w:rsid w:val="00F538CD"/>
    <w:rsid w:val="00F53D15"/>
    <w:rsid w:val="00F54192"/>
    <w:rsid w:val="00F542D8"/>
    <w:rsid w:val="00F548C8"/>
    <w:rsid w:val="00F55AC5"/>
    <w:rsid w:val="00F568FF"/>
    <w:rsid w:val="00F56918"/>
    <w:rsid w:val="00F56B17"/>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5C8E"/>
    <w:rsid w:val="00F660B8"/>
    <w:rsid w:val="00F669E3"/>
    <w:rsid w:val="00F67A85"/>
    <w:rsid w:val="00F67D8C"/>
    <w:rsid w:val="00F706F1"/>
    <w:rsid w:val="00F70FF9"/>
    <w:rsid w:val="00F71026"/>
    <w:rsid w:val="00F71042"/>
    <w:rsid w:val="00F710A0"/>
    <w:rsid w:val="00F71976"/>
    <w:rsid w:val="00F719A0"/>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A0"/>
    <w:rsid w:val="00F82CD8"/>
    <w:rsid w:val="00F83301"/>
    <w:rsid w:val="00F837A7"/>
    <w:rsid w:val="00F837DD"/>
    <w:rsid w:val="00F84849"/>
    <w:rsid w:val="00F849D7"/>
    <w:rsid w:val="00F84A2F"/>
    <w:rsid w:val="00F84BAB"/>
    <w:rsid w:val="00F84D04"/>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7BE"/>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35E"/>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4C1"/>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1ADC"/>
    <w:rsid w:val="00FC2075"/>
    <w:rsid w:val="00FC22FE"/>
    <w:rsid w:val="00FC23FA"/>
    <w:rsid w:val="00FC2742"/>
    <w:rsid w:val="00FC330F"/>
    <w:rsid w:val="00FC37F0"/>
    <w:rsid w:val="00FC3BBC"/>
    <w:rsid w:val="00FC3EEB"/>
    <w:rsid w:val="00FC40E8"/>
    <w:rsid w:val="00FC4278"/>
    <w:rsid w:val="00FC4423"/>
    <w:rsid w:val="00FC47D1"/>
    <w:rsid w:val="00FC4CA4"/>
    <w:rsid w:val="00FC545C"/>
    <w:rsid w:val="00FC553E"/>
    <w:rsid w:val="00FC65A0"/>
    <w:rsid w:val="00FC6B41"/>
    <w:rsid w:val="00FC6E5F"/>
    <w:rsid w:val="00FC7308"/>
    <w:rsid w:val="00FC785C"/>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5C7"/>
    <w:rsid w:val="00FE1AE2"/>
    <w:rsid w:val="00FE20AB"/>
    <w:rsid w:val="00FE22FE"/>
    <w:rsid w:val="00FE2B7B"/>
    <w:rsid w:val="00FE3100"/>
    <w:rsid w:val="00FE3439"/>
    <w:rsid w:val="00FE3768"/>
    <w:rsid w:val="00FE5172"/>
    <w:rsid w:val="00FE5410"/>
    <w:rsid w:val="00FE5977"/>
    <w:rsid w:val="00FE5FA7"/>
    <w:rsid w:val="00FE627C"/>
    <w:rsid w:val="00FE65AB"/>
    <w:rsid w:val="00FE6DEC"/>
    <w:rsid w:val="00FE74E2"/>
    <w:rsid w:val="00FE74FC"/>
    <w:rsid w:val="00FE761D"/>
    <w:rsid w:val="00FE76FA"/>
    <w:rsid w:val="00FE7C3E"/>
    <w:rsid w:val="00FE7F00"/>
    <w:rsid w:val="00FF01C5"/>
    <w:rsid w:val="00FF0224"/>
    <w:rsid w:val="00FF0502"/>
    <w:rsid w:val="00FF0BBB"/>
    <w:rsid w:val="00FF1455"/>
    <w:rsid w:val="00FF14B4"/>
    <w:rsid w:val="00FF1716"/>
    <w:rsid w:val="00FF1862"/>
    <w:rsid w:val="00FF2077"/>
    <w:rsid w:val="00FF2A88"/>
    <w:rsid w:val="00FF33F3"/>
    <w:rsid w:val="00FF37C5"/>
    <w:rsid w:val="00FF3A12"/>
    <w:rsid w:val="00FF3CFC"/>
    <w:rsid w:val="00FF43AF"/>
    <w:rsid w:val="00FF48E0"/>
    <w:rsid w:val="00FF4D22"/>
    <w:rsid w:val="00FF4FCD"/>
    <w:rsid w:val="00FF5026"/>
    <w:rsid w:val="00FF5173"/>
    <w:rsid w:val="00FF51D0"/>
    <w:rsid w:val="00FF52CC"/>
    <w:rsid w:val="00FF52E3"/>
    <w:rsid w:val="00FF5DA1"/>
    <w:rsid w:val="00FF5EFE"/>
    <w:rsid w:val="00FF609A"/>
    <w:rsid w:val="00FF6C20"/>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9F9DBD5-10A0-412D-AA67-9DFA6BCCB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uiPriority="11" w:qFormat="1"/>
    <w:lsdException w:name="Strong" w:qFormat="1"/>
    <w:lsdException w:name="Emphasis" w:qFormat="1"/>
    <w:lsdException w:name="HTML Top of Form" w:uiPriority="99"/>
    <w:lsdException w:name="HTML Bottom of Form"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0C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app heading 1,l1,Memo Heading 1,h11,h12,h13,h14,h15,h16,NMP Heading 1,Heading 1_a,h17,h111,h121,h131,h141,h151,h161,h18,h112,h122,h132,h142,h152,h162,h19,h113,h123,h133,h143,h153,h163,Alt+1,Alt+11,Alt+12,Alt+13"/>
    <w:next w:val="Normal"/>
    <w:link w:val="Heading1Char1"/>
    <w:qFormat/>
    <w:rsid w:val="00BF30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BF30C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BF30C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 + Indent: Left 0.5 in,标题3a"/>
    <w:basedOn w:val="Heading3"/>
    <w:next w:val="Normal"/>
    <w:link w:val="Heading4Char"/>
    <w:qFormat/>
    <w:rsid w:val="00BF30C0"/>
    <w:pPr>
      <w:ind w:left="1418" w:hanging="1418"/>
      <w:outlineLvl w:val="3"/>
    </w:pPr>
    <w:rPr>
      <w:sz w:val="24"/>
    </w:rPr>
  </w:style>
  <w:style w:type="paragraph" w:styleId="Heading5">
    <w:name w:val="heading 5"/>
    <w:aliases w:val="h5,Heading5,H5"/>
    <w:basedOn w:val="Heading4"/>
    <w:next w:val="Normal"/>
    <w:link w:val="Heading5Char"/>
    <w:qFormat/>
    <w:rsid w:val="00BF30C0"/>
    <w:pPr>
      <w:ind w:left="1701" w:hanging="1701"/>
      <w:outlineLvl w:val="4"/>
    </w:pPr>
    <w:rPr>
      <w:sz w:val="22"/>
    </w:rPr>
  </w:style>
  <w:style w:type="paragraph" w:styleId="Heading6">
    <w:name w:val="heading 6"/>
    <w:basedOn w:val="H6"/>
    <w:next w:val="Normal"/>
    <w:link w:val="Heading6Char"/>
    <w:qFormat/>
    <w:rsid w:val="00BF30C0"/>
    <w:pPr>
      <w:outlineLvl w:val="5"/>
    </w:pPr>
  </w:style>
  <w:style w:type="paragraph" w:styleId="Heading7">
    <w:name w:val="heading 7"/>
    <w:basedOn w:val="H6"/>
    <w:next w:val="Normal"/>
    <w:link w:val="Heading7Char"/>
    <w:qFormat/>
    <w:rsid w:val="00BF30C0"/>
    <w:pPr>
      <w:outlineLvl w:val="6"/>
    </w:pPr>
  </w:style>
  <w:style w:type="paragraph" w:styleId="Heading8">
    <w:name w:val="heading 8"/>
    <w:aliases w:val="Table Heading"/>
    <w:basedOn w:val="Heading1"/>
    <w:next w:val="Normal"/>
    <w:link w:val="Heading8Char"/>
    <w:qFormat/>
    <w:rsid w:val="00BF30C0"/>
    <w:pPr>
      <w:ind w:left="0" w:firstLine="0"/>
      <w:outlineLvl w:val="7"/>
    </w:pPr>
  </w:style>
  <w:style w:type="paragraph" w:styleId="Heading9">
    <w:name w:val="heading 9"/>
    <w:aliases w:val="Figure Heading,FH"/>
    <w:basedOn w:val="Heading8"/>
    <w:next w:val="Normal"/>
    <w:link w:val="Heading9Char"/>
    <w:qFormat/>
    <w:rsid w:val="00BF30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F30C0"/>
    <w:pPr>
      <w:spacing w:before="180"/>
      <w:ind w:left="2693" w:hanging="2693"/>
    </w:pPr>
    <w:rPr>
      <w:b/>
    </w:rPr>
  </w:style>
  <w:style w:type="paragraph" w:styleId="TOC1">
    <w:name w:val="toc 1"/>
    <w:aliases w:val="Observation TOC2"/>
    <w:rsid w:val="00BF30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BF30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F30C0"/>
    <w:pPr>
      <w:ind w:left="1701" w:hanging="1701"/>
    </w:pPr>
  </w:style>
  <w:style w:type="paragraph" w:styleId="TOC4">
    <w:name w:val="toc 4"/>
    <w:basedOn w:val="TOC3"/>
    <w:rsid w:val="00BF30C0"/>
    <w:pPr>
      <w:ind w:left="1418" w:hanging="1418"/>
    </w:pPr>
  </w:style>
  <w:style w:type="paragraph" w:styleId="TOC3">
    <w:name w:val="toc 3"/>
    <w:basedOn w:val="TOC2"/>
    <w:rsid w:val="00BF30C0"/>
    <w:pPr>
      <w:ind w:left="1134" w:hanging="1134"/>
    </w:pPr>
  </w:style>
  <w:style w:type="paragraph" w:styleId="TOC2">
    <w:name w:val="toc 2"/>
    <w:basedOn w:val="TOC1"/>
    <w:rsid w:val="00BF30C0"/>
    <w:pPr>
      <w:keepNext w:val="0"/>
      <w:spacing w:before="0"/>
      <w:ind w:left="851" w:hanging="851"/>
    </w:pPr>
    <w:rPr>
      <w:sz w:val="20"/>
    </w:rPr>
  </w:style>
  <w:style w:type="paragraph" w:styleId="Index2">
    <w:name w:val="index 2"/>
    <w:basedOn w:val="Index1"/>
    <w:semiHidden/>
    <w:rsid w:val="00BF30C0"/>
    <w:pPr>
      <w:ind w:left="284"/>
    </w:pPr>
  </w:style>
  <w:style w:type="paragraph" w:styleId="Index1">
    <w:name w:val="index 1"/>
    <w:basedOn w:val="Normal"/>
    <w:semiHidden/>
    <w:rsid w:val="00BF30C0"/>
    <w:pPr>
      <w:keepLines/>
      <w:spacing w:after="0"/>
    </w:pPr>
  </w:style>
  <w:style w:type="paragraph" w:customStyle="1" w:styleId="ZH">
    <w:name w:val="ZH"/>
    <w:rsid w:val="00BF30C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BF30C0"/>
    <w:pPr>
      <w:outlineLvl w:val="9"/>
    </w:pPr>
  </w:style>
  <w:style w:type="paragraph" w:styleId="ListNumber2">
    <w:name w:val="List Number 2"/>
    <w:basedOn w:val="ListNumber"/>
    <w:rsid w:val="00BF30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F30C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BF30C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F30C0"/>
    <w:pPr>
      <w:keepLines/>
      <w:spacing w:after="0"/>
      <w:ind w:left="454" w:hanging="454"/>
    </w:pPr>
    <w:rPr>
      <w:sz w:val="16"/>
    </w:rPr>
  </w:style>
  <w:style w:type="paragraph" w:customStyle="1" w:styleId="TAH">
    <w:name w:val="TAH"/>
    <w:basedOn w:val="TAC"/>
    <w:link w:val="TAHCar"/>
    <w:qFormat/>
    <w:rsid w:val="00BF30C0"/>
    <w:rPr>
      <w:b/>
    </w:rPr>
  </w:style>
  <w:style w:type="paragraph" w:customStyle="1" w:styleId="TAC">
    <w:name w:val="TAC"/>
    <w:basedOn w:val="TAL"/>
    <w:link w:val="TACChar"/>
    <w:qFormat/>
    <w:rsid w:val="00BF30C0"/>
    <w:pPr>
      <w:jc w:val="center"/>
    </w:pPr>
  </w:style>
  <w:style w:type="paragraph" w:customStyle="1" w:styleId="TF">
    <w:name w:val="TF"/>
    <w:basedOn w:val="TH"/>
    <w:rsid w:val="00BF30C0"/>
    <w:pPr>
      <w:keepNext w:val="0"/>
      <w:spacing w:before="0" w:after="240"/>
    </w:pPr>
  </w:style>
  <w:style w:type="paragraph" w:customStyle="1" w:styleId="NO">
    <w:name w:val="NO"/>
    <w:basedOn w:val="Normal"/>
    <w:link w:val="NOChar"/>
    <w:rsid w:val="00BF30C0"/>
    <w:pPr>
      <w:keepLines/>
      <w:ind w:left="1135" w:hanging="851"/>
    </w:pPr>
  </w:style>
  <w:style w:type="paragraph" w:styleId="TOC9">
    <w:name w:val="toc 9"/>
    <w:basedOn w:val="TOC8"/>
    <w:rsid w:val="00BF30C0"/>
    <w:pPr>
      <w:ind w:left="1418" w:hanging="1418"/>
    </w:pPr>
  </w:style>
  <w:style w:type="paragraph" w:customStyle="1" w:styleId="EX">
    <w:name w:val="EX"/>
    <w:basedOn w:val="Normal"/>
    <w:rsid w:val="00BF30C0"/>
    <w:pPr>
      <w:keepLines/>
      <w:ind w:left="1702" w:hanging="1418"/>
    </w:pPr>
  </w:style>
  <w:style w:type="paragraph" w:customStyle="1" w:styleId="FP">
    <w:name w:val="FP"/>
    <w:basedOn w:val="Normal"/>
    <w:rsid w:val="00BF30C0"/>
    <w:pPr>
      <w:spacing w:after="0"/>
    </w:pPr>
  </w:style>
  <w:style w:type="paragraph" w:customStyle="1" w:styleId="LD">
    <w:name w:val="LD"/>
    <w:rsid w:val="00BF30C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F30C0"/>
    <w:pPr>
      <w:spacing w:after="0"/>
    </w:pPr>
  </w:style>
  <w:style w:type="paragraph" w:customStyle="1" w:styleId="EW">
    <w:name w:val="EW"/>
    <w:basedOn w:val="EX"/>
    <w:rsid w:val="00BF30C0"/>
    <w:pPr>
      <w:spacing w:after="0"/>
    </w:pPr>
  </w:style>
  <w:style w:type="paragraph" w:styleId="TOC6">
    <w:name w:val="toc 6"/>
    <w:basedOn w:val="TOC5"/>
    <w:next w:val="Normal"/>
    <w:rsid w:val="00BF30C0"/>
    <w:pPr>
      <w:ind w:left="1985" w:hanging="1985"/>
    </w:pPr>
  </w:style>
  <w:style w:type="paragraph" w:styleId="TOC7">
    <w:name w:val="toc 7"/>
    <w:basedOn w:val="TOC6"/>
    <w:next w:val="Normal"/>
    <w:rsid w:val="00BF30C0"/>
    <w:pPr>
      <w:ind w:left="2268" w:hanging="2268"/>
    </w:pPr>
  </w:style>
  <w:style w:type="paragraph" w:styleId="ListBullet2">
    <w:name w:val="List Bullet 2"/>
    <w:aliases w:val="lb2"/>
    <w:basedOn w:val="ListBullet"/>
    <w:rsid w:val="00BF30C0"/>
    <w:pPr>
      <w:ind w:left="851"/>
    </w:pPr>
  </w:style>
  <w:style w:type="paragraph" w:styleId="ListBullet3">
    <w:name w:val="List Bullet 3"/>
    <w:basedOn w:val="ListBullet2"/>
    <w:rsid w:val="00BF30C0"/>
    <w:pPr>
      <w:ind w:left="1135"/>
    </w:pPr>
  </w:style>
  <w:style w:type="paragraph" w:styleId="ListNumber">
    <w:name w:val="List Number"/>
    <w:basedOn w:val="List"/>
    <w:rsid w:val="00BF30C0"/>
  </w:style>
  <w:style w:type="paragraph" w:customStyle="1" w:styleId="EQ">
    <w:name w:val="EQ"/>
    <w:basedOn w:val="Normal"/>
    <w:next w:val="Normal"/>
    <w:rsid w:val="00BF30C0"/>
    <w:pPr>
      <w:keepLines/>
      <w:tabs>
        <w:tab w:val="center" w:pos="4536"/>
        <w:tab w:val="right" w:pos="9072"/>
      </w:tabs>
    </w:pPr>
    <w:rPr>
      <w:noProof/>
    </w:rPr>
  </w:style>
  <w:style w:type="paragraph" w:customStyle="1" w:styleId="TH">
    <w:name w:val="TH"/>
    <w:basedOn w:val="Normal"/>
    <w:link w:val="THChar"/>
    <w:rsid w:val="00BF30C0"/>
    <w:pPr>
      <w:keepNext/>
      <w:keepLines/>
      <w:spacing w:before="60"/>
      <w:jc w:val="center"/>
    </w:pPr>
    <w:rPr>
      <w:rFonts w:ascii="Arial" w:hAnsi="Arial"/>
      <w:b/>
    </w:rPr>
  </w:style>
  <w:style w:type="paragraph" w:customStyle="1" w:styleId="NF">
    <w:name w:val="NF"/>
    <w:basedOn w:val="NO"/>
    <w:rsid w:val="00BF30C0"/>
    <w:pPr>
      <w:keepNext/>
      <w:spacing w:after="0"/>
    </w:pPr>
    <w:rPr>
      <w:rFonts w:ascii="Arial" w:hAnsi="Arial"/>
      <w:sz w:val="18"/>
    </w:rPr>
  </w:style>
  <w:style w:type="paragraph" w:customStyle="1" w:styleId="PL">
    <w:name w:val="PL"/>
    <w:link w:val="PLChar"/>
    <w:rsid w:val="00BF3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F30C0"/>
    <w:pPr>
      <w:jc w:val="right"/>
    </w:pPr>
  </w:style>
  <w:style w:type="paragraph" w:customStyle="1" w:styleId="H6">
    <w:name w:val="H6"/>
    <w:basedOn w:val="Heading5"/>
    <w:next w:val="Normal"/>
    <w:rsid w:val="00BF30C0"/>
    <w:pPr>
      <w:ind w:left="1985" w:hanging="1985"/>
      <w:outlineLvl w:val="9"/>
    </w:pPr>
    <w:rPr>
      <w:sz w:val="20"/>
    </w:rPr>
  </w:style>
  <w:style w:type="paragraph" w:customStyle="1" w:styleId="TAN">
    <w:name w:val="TAN"/>
    <w:basedOn w:val="TAL"/>
    <w:rsid w:val="00BF30C0"/>
    <w:pPr>
      <w:ind w:left="851" w:hanging="851"/>
    </w:pPr>
  </w:style>
  <w:style w:type="paragraph" w:customStyle="1" w:styleId="TAL">
    <w:name w:val="TAL"/>
    <w:basedOn w:val="Normal"/>
    <w:rsid w:val="00BF30C0"/>
    <w:pPr>
      <w:keepNext/>
      <w:keepLines/>
      <w:spacing w:after="0"/>
    </w:pPr>
    <w:rPr>
      <w:rFonts w:ascii="Arial" w:hAnsi="Arial"/>
      <w:sz w:val="18"/>
    </w:rPr>
  </w:style>
  <w:style w:type="paragraph" w:customStyle="1" w:styleId="ZA">
    <w:name w:val="ZA"/>
    <w:rsid w:val="00BF30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F30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F30C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BF30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F30C0"/>
    <w:pPr>
      <w:framePr w:wrap="notBeside" w:y="16161"/>
    </w:pPr>
  </w:style>
  <w:style w:type="character" w:customStyle="1" w:styleId="ZGSM">
    <w:name w:val="ZGSM"/>
    <w:rsid w:val="00BF30C0"/>
  </w:style>
  <w:style w:type="paragraph" w:styleId="List2">
    <w:name w:val="List 2"/>
    <w:basedOn w:val="List"/>
    <w:link w:val="List2Char"/>
    <w:rsid w:val="00BF30C0"/>
    <w:pPr>
      <w:ind w:left="851"/>
    </w:pPr>
  </w:style>
  <w:style w:type="paragraph" w:customStyle="1" w:styleId="ZG">
    <w:name w:val="ZG"/>
    <w:rsid w:val="00BF30C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BF30C0"/>
    <w:pPr>
      <w:ind w:left="1135"/>
    </w:pPr>
  </w:style>
  <w:style w:type="paragraph" w:styleId="List4">
    <w:name w:val="List 4"/>
    <w:basedOn w:val="List3"/>
    <w:rsid w:val="00BF30C0"/>
    <w:pPr>
      <w:ind w:left="1418"/>
    </w:pPr>
  </w:style>
  <w:style w:type="paragraph" w:styleId="List5">
    <w:name w:val="List 5"/>
    <w:basedOn w:val="List4"/>
    <w:rsid w:val="00BF30C0"/>
    <w:pPr>
      <w:ind w:left="1702"/>
    </w:pPr>
  </w:style>
  <w:style w:type="paragraph" w:customStyle="1" w:styleId="EditorsNote">
    <w:name w:val="Editor's Note"/>
    <w:basedOn w:val="NO"/>
    <w:rsid w:val="00BF30C0"/>
    <w:rPr>
      <w:color w:val="FF0000"/>
    </w:rPr>
  </w:style>
  <w:style w:type="paragraph" w:styleId="List">
    <w:name w:val="List"/>
    <w:basedOn w:val="Normal"/>
    <w:link w:val="ListChar"/>
    <w:rsid w:val="00BF30C0"/>
    <w:pPr>
      <w:ind w:left="568" w:hanging="284"/>
    </w:pPr>
  </w:style>
  <w:style w:type="paragraph" w:styleId="ListBullet">
    <w:name w:val="List Bullet"/>
    <w:basedOn w:val="List"/>
    <w:rsid w:val="00BF30C0"/>
  </w:style>
  <w:style w:type="paragraph" w:styleId="ListBullet4">
    <w:name w:val="List Bullet 4"/>
    <w:basedOn w:val="ListBullet3"/>
    <w:rsid w:val="00BF30C0"/>
    <w:pPr>
      <w:ind w:left="1418"/>
    </w:pPr>
  </w:style>
  <w:style w:type="paragraph" w:styleId="ListBullet5">
    <w:name w:val="List Bullet 5"/>
    <w:basedOn w:val="ListBullet4"/>
    <w:rsid w:val="00BF30C0"/>
    <w:pPr>
      <w:ind w:left="1702"/>
    </w:pPr>
  </w:style>
  <w:style w:type="paragraph" w:customStyle="1" w:styleId="B1">
    <w:name w:val="B1"/>
    <w:basedOn w:val="List"/>
    <w:link w:val="B1Char1"/>
    <w:rsid w:val="00BF30C0"/>
  </w:style>
  <w:style w:type="paragraph" w:customStyle="1" w:styleId="B2">
    <w:name w:val="B2"/>
    <w:basedOn w:val="List2"/>
    <w:link w:val="B2Char"/>
    <w:rsid w:val="00BF30C0"/>
  </w:style>
  <w:style w:type="paragraph" w:customStyle="1" w:styleId="B3">
    <w:name w:val="B3"/>
    <w:basedOn w:val="List3"/>
    <w:link w:val="B3Char"/>
    <w:rsid w:val="00BF30C0"/>
  </w:style>
  <w:style w:type="paragraph" w:customStyle="1" w:styleId="B4">
    <w:name w:val="B4"/>
    <w:basedOn w:val="List4"/>
    <w:rsid w:val="00BF30C0"/>
  </w:style>
  <w:style w:type="paragraph" w:customStyle="1" w:styleId="B5">
    <w:name w:val="B5"/>
    <w:basedOn w:val="List5"/>
    <w:rsid w:val="00BF30C0"/>
  </w:style>
  <w:style w:type="paragraph" w:styleId="Footer">
    <w:name w:val="footer"/>
    <w:basedOn w:val="Header"/>
    <w:link w:val="FooterChar"/>
    <w:rsid w:val="00BF30C0"/>
    <w:pPr>
      <w:jc w:val="center"/>
    </w:pPr>
    <w:rPr>
      <w:i/>
    </w:rPr>
  </w:style>
  <w:style w:type="paragraph" w:customStyle="1" w:styleId="ZTD">
    <w:name w:val="ZTD"/>
    <w:basedOn w:val="ZB"/>
    <w:rsid w:val="00BF30C0"/>
    <w:pPr>
      <w:framePr w:hRule="auto" w:wrap="notBeside" w:y="852"/>
    </w:pPr>
    <w:rPr>
      <w:i w:val="0"/>
      <w:sz w:val="40"/>
    </w:rPr>
  </w:style>
  <w:style w:type="character" w:customStyle="1" w:styleId="MTEquationSection">
    <w:name w:val="MTEquationSection"/>
    <w:rsid w:val="00BF30C0"/>
    <w:rPr>
      <w:rFonts w:ascii="Arial" w:hAnsi="Arial"/>
      <w:vanish w:val="0"/>
      <w:color w:val="FF0000"/>
      <w:sz w:val="24"/>
    </w:rPr>
  </w:style>
  <w:style w:type="paragraph" w:styleId="BodyText3">
    <w:name w:val="Body Text 3"/>
    <w:basedOn w:val="Normal"/>
    <w:link w:val="BodyText3Char"/>
    <w:rsid w:val="00BF30C0"/>
    <w:rPr>
      <w:i/>
    </w:rPr>
  </w:style>
  <w:style w:type="paragraph" w:styleId="DocumentMap">
    <w:name w:val="Document Map"/>
    <w:basedOn w:val="Normal"/>
    <w:link w:val="DocumentMapChar"/>
    <w:semiHidden/>
    <w:rsid w:val="00BF30C0"/>
    <w:pPr>
      <w:shd w:val="clear" w:color="auto" w:fill="000080"/>
    </w:pPr>
    <w:rPr>
      <w:rFonts w:ascii="Tahoma" w:hAnsi="Tahoma"/>
    </w:rPr>
  </w:style>
  <w:style w:type="paragraph" w:customStyle="1" w:styleId="Bulletedo1">
    <w:name w:val="Bulleted o 1"/>
    <w:basedOn w:val="Normal"/>
    <w:rsid w:val="00BF30C0"/>
    <w:pPr>
      <w:numPr>
        <w:numId w:val="1"/>
      </w:numPr>
    </w:pPr>
  </w:style>
  <w:style w:type="paragraph" w:customStyle="1" w:styleId="text">
    <w:name w:val="text"/>
    <w:basedOn w:val="Normal"/>
    <w:rsid w:val="00BF30C0"/>
    <w:pPr>
      <w:spacing w:after="240"/>
      <w:jc w:val="both"/>
    </w:pPr>
    <w:rPr>
      <w:sz w:val="24"/>
      <w:lang w:eastAsia="zh-CN"/>
    </w:rPr>
  </w:style>
  <w:style w:type="paragraph" w:customStyle="1" w:styleId="Equation">
    <w:name w:val="Equation"/>
    <w:basedOn w:val="Normal"/>
    <w:next w:val="Normal"/>
    <w:rsid w:val="00BF30C0"/>
    <w:pPr>
      <w:tabs>
        <w:tab w:val="right" w:pos="10206"/>
      </w:tabs>
      <w:spacing w:after="220"/>
      <w:ind w:left="1298"/>
    </w:pPr>
    <w:rPr>
      <w:rFonts w:ascii="Arial" w:hAnsi="Arial"/>
      <w:sz w:val="22"/>
      <w:lang w:eastAsia="zh-CN"/>
    </w:rPr>
  </w:style>
  <w:style w:type="paragraph" w:customStyle="1" w:styleId="00BodyText">
    <w:name w:val="00 BodyText"/>
    <w:basedOn w:val="Normal"/>
    <w:rsid w:val="00BF30C0"/>
    <w:pPr>
      <w:spacing w:after="220"/>
    </w:pPr>
    <w:rPr>
      <w:rFonts w:ascii="Arial" w:hAnsi="Arial"/>
      <w:sz w:val="22"/>
    </w:rPr>
  </w:style>
  <w:style w:type="paragraph" w:customStyle="1" w:styleId="11BodyText">
    <w:name w:val="11 BodyText"/>
    <w:basedOn w:val="Normal"/>
    <w:rsid w:val="00BF30C0"/>
    <w:pPr>
      <w:spacing w:after="220"/>
      <w:ind w:left="1298"/>
    </w:pPr>
    <w:rPr>
      <w:rFonts w:ascii="Arial" w:hAnsi="Arial"/>
      <w:sz w:val="22"/>
    </w:rPr>
  </w:style>
  <w:style w:type="paragraph" w:customStyle="1" w:styleId="table">
    <w:name w:val="table"/>
    <w:basedOn w:val="text"/>
    <w:next w:val="text"/>
    <w:rsid w:val="00BF30C0"/>
    <w:pPr>
      <w:spacing w:after="0"/>
      <w:jc w:val="center"/>
    </w:pPr>
    <w:rPr>
      <w:sz w:val="20"/>
    </w:rPr>
  </w:style>
  <w:style w:type="paragraph" w:styleId="Caption">
    <w:name w:val="caption"/>
    <w:aliases w:val="cap,cap Char,Caption Char1 Char,cap Char Char1,Caption Char Char1 Char,cap Char2,cap1,cap2,cap11,条目,cap Char Char Char Char Char Char Char,Caption Char2,Caption Char Char Char,Caption Char Char1,fig and tbl,fighead2,Table Caption,题注"/>
    <w:basedOn w:val="Normal"/>
    <w:next w:val="Normal"/>
    <w:link w:val="CaptionChar"/>
    <w:qFormat/>
    <w:rsid w:val="00BF30C0"/>
    <w:pPr>
      <w:spacing w:before="120" w:after="120"/>
    </w:pPr>
    <w:rPr>
      <w:b/>
      <w:bCs/>
    </w:rPr>
  </w:style>
  <w:style w:type="paragraph" w:customStyle="1" w:styleId="bodyCharCharChar">
    <w:name w:val="body Char Char Char"/>
    <w:basedOn w:val="Normal"/>
    <w:rsid w:val="00BF30C0"/>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F30C0"/>
    <w:pPr>
      <w:spacing w:after="120"/>
      <w:jc w:val="both"/>
    </w:pPr>
    <w:rPr>
      <w:rFonts w:ascii="Times" w:hAnsi="Times"/>
      <w:szCs w:val="24"/>
    </w:rPr>
  </w:style>
  <w:style w:type="paragraph" w:styleId="BodyText2">
    <w:name w:val="Body Text 2"/>
    <w:basedOn w:val="Normal"/>
    <w:link w:val="BodyText2Char"/>
    <w:rsid w:val="00BF30C0"/>
    <w:pPr>
      <w:tabs>
        <w:tab w:val="left" w:pos="1985"/>
      </w:tabs>
      <w:spacing w:after="0"/>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NMP Heading 1 Char,Heading 1_a Char,h17 Char,h111 Char,h121 Char,h131 Char,h141 Char,h151 Char,h161 Char,h18 Char"/>
    <w:rsid w:val="00BF30C0"/>
    <w:rPr>
      <w:rFonts w:ascii="Arial" w:hAnsi="Arial"/>
      <w:sz w:val="36"/>
      <w:lang w:val="en-GB" w:eastAsia="en-US" w:bidi="ar-SA"/>
    </w:rPr>
  </w:style>
  <w:style w:type="paragraph" w:customStyle="1" w:styleId="body">
    <w:name w:val="body"/>
    <w:basedOn w:val="Normal"/>
    <w:rsid w:val="00BF30C0"/>
    <w:pPr>
      <w:tabs>
        <w:tab w:val="left" w:pos="2160"/>
      </w:tabs>
      <w:spacing w:before="120" w:after="120" w:line="280" w:lineRule="atLeast"/>
      <w:jc w:val="both"/>
    </w:pPr>
    <w:rPr>
      <w:rFonts w:ascii="New York" w:hAnsi="New York"/>
      <w:sz w:val="24"/>
    </w:rPr>
  </w:style>
  <w:style w:type="table" w:styleId="TableGrid">
    <w:name w:val="Table Grid"/>
    <w:basedOn w:val="TableNormal"/>
    <w:rsid w:val="00BF30C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F30C0"/>
  </w:style>
  <w:style w:type="character" w:styleId="CommentReference">
    <w:name w:val="annotation reference"/>
    <w:rsid w:val="00BF30C0"/>
    <w:rPr>
      <w:sz w:val="16"/>
      <w:szCs w:val="16"/>
    </w:rPr>
  </w:style>
  <w:style w:type="paragraph" w:styleId="CommentText">
    <w:name w:val="annotation text"/>
    <w:basedOn w:val="Normal"/>
    <w:link w:val="CommentTextChar"/>
    <w:rsid w:val="00BF30C0"/>
    <w:rPr>
      <w:lang w:eastAsia="x-none"/>
    </w:rPr>
  </w:style>
  <w:style w:type="paragraph" w:styleId="CommentSubject">
    <w:name w:val="annotation subject"/>
    <w:basedOn w:val="CommentText"/>
    <w:next w:val="CommentText"/>
    <w:link w:val="CommentSubjectChar"/>
    <w:rsid w:val="00BF30C0"/>
    <w:rPr>
      <w:b/>
      <w:bCs/>
    </w:rPr>
  </w:style>
  <w:style w:type="paragraph" w:styleId="BalloonText">
    <w:name w:val="Balloon Text"/>
    <w:basedOn w:val="Normal"/>
    <w:link w:val="BalloonTextChar"/>
    <w:rsid w:val="00BF30C0"/>
    <w:rPr>
      <w:rFonts w:ascii="Tahoma" w:hAnsi="Tahoma" w:cs="Tahoma"/>
      <w:sz w:val="16"/>
      <w:szCs w:val="16"/>
    </w:rPr>
  </w:style>
  <w:style w:type="paragraph" w:customStyle="1" w:styleId="CRCoverPage">
    <w:name w:val="CR Cover Page"/>
    <w:rsid w:val="00BF30C0"/>
    <w:pPr>
      <w:spacing w:after="120"/>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link w:val="Heading1"/>
    <w:rsid w:val="00BF30C0"/>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
    <w:link w:val="Heading2"/>
    <w:rsid w:val="00BF30C0"/>
    <w:rPr>
      <w:rFonts w:ascii="Arial" w:hAnsi="Arial"/>
      <w:sz w:val="32"/>
      <w:lang w:val="en-GB" w:eastAsia="en-US"/>
    </w:rPr>
  </w:style>
  <w:style w:type="character" w:customStyle="1" w:styleId="Heading3Char">
    <w:name w:val="Heading 3 Char"/>
    <w:aliases w:val="Underrubrik2 Char,H3 Char,no break Char,Memo Heading 3 Char"/>
    <w:link w:val="Heading3"/>
    <w:rsid w:val="00BF30C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30C0"/>
    <w:rPr>
      <w:rFonts w:ascii="Arial" w:hAnsi="Arial"/>
      <w:sz w:val="24"/>
      <w:lang w:val="en-GB" w:eastAsia="en-US"/>
    </w:rPr>
  </w:style>
  <w:style w:type="character" w:customStyle="1" w:styleId="Heading5Char">
    <w:name w:val="Heading 5 Char"/>
    <w:aliases w:val="h5 Char,Heading5 Char,H5 Char"/>
    <w:link w:val="Heading5"/>
    <w:uiPriority w:val="9"/>
    <w:rsid w:val="00BF30C0"/>
    <w:rPr>
      <w:rFonts w:ascii="Arial" w:hAnsi="Arial"/>
      <w:sz w:val="22"/>
      <w:lang w:val="en-GB" w:eastAsia="en-US"/>
    </w:rPr>
  </w:style>
  <w:style w:type="character" w:customStyle="1" w:styleId="CharChar3">
    <w:name w:val="Char Char3"/>
    <w:rsid w:val="00BF30C0"/>
    <w:rPr>
      <w:rFonts w:ascii="Arial" w:hAnsi="Arial"/>
      <w:sz w:val="36"/>
      <w:lang w:val="en-GB" w:eastAsia="en-US" w:bidi="ar-SA"/>
    </w:rPr>
  </w:style>
  <w:style w:type="character" w:customStyle="1" w:styleId="CharChar2">
    <w:name w:val="Char Char2"/>
    <w:rsid w:val="00BF30C0"/>
    <w:rPr>
      <w:rFonts w:ascii="Arial" w:hAnsi="Arial"/>
      <w:sz w:val="32"/>
      <w:lang w:val="en-GB" w:eastAsia="en-US" w:bidi="ar-SA"/>
    </w:rPr>
  </w:style>
  <w:style w:type="character" w:customStyle="1" w:styleId="CharChar1">
    <w:name w:val="Char Char1"/>
    <w:rsid w:val="00BF30C0"/>
    <w:rPr>
      <w:rFonts w:ascii="Arial" w:hAnsi="Arial"/>
      <w:sz w:val="28"/>
      <w:lang w:val="en-GB" w:eastAsia="en-US" w:bidi="ar-SA"/>
    </w:rPr>
  </w:style>
  <w:style w:type="character" w:customStyle="1" w:styleId="h4CharChar">
    <w:name w:val="h4 Char Char"/>
    <w:rsid w:val="00BF30C0"/>
    <w:rPr>
      <w:rFonts w:ascii="Arial" w:hAnsi="Arial"/>
      <w:sz w:val="24"/>
      <w:lang w:val="en-GB" w:eastAsia="en-US" w:bidi="ar-SA"/>
    </w:rPr>
  </w:style>
  <w:style w:type="character" w:customStyle="1" w:styleId="CharChar">
    <w:name w:val="Char Char"/>
    <w:rsid w:val="00BF30C0"/>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BF30C0"/>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BF30C0"/>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BF30C0"/>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BF30C0"/>
    <w:rPr>
      <w:rFonts w:ascii="Cambria" w:eastAsia="Times New Roman" w:hAnsi="Cambria"/>
      <w:sz w:val="24"/>
      <w:szCs w:val="24"/>
      <w:lang w:eastAsia="x-none"/>
    </w:rPr>
  </w:style>
  <w:style w:type="paragraph" w:styleId="Revision">
    <w:name w:val="Revision"/>
    <w:hidden/>
    <w:uiPriority w:val="99"/>
    <w:semiHidden/>
    <w:rsid w:val="00BF30C0"/>
    <w:rPr>
      <w:rFonts w:ascii="Times New Roman" w:hAnsi="Times New Roman"/>
      <w:lang w:val="en-GB" w:eastAsia="en-US"/>
    </w:rPr>
  </w:style>
  <w:style w:type="paragraph" w:styleId="NormalWeb">
    <w:name w:val="Normal (Web)"/>
    <w:basedOn w:val="Normal"/>
    <w:uiPriority w:val="99"/>
    <w:unhideWhenUsed/>
    <w:rsid w:val="00BF30C0"/>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BF30C0"/>
    <w:rPr>
      <w:rFonts w:ascii="Times New Roman" w:hAnsi="Times New Roman"/>
      <w:lang w:eastAsia="x-none"/>
    </w:rPr>
  </w:style>
  <w:style w:type="character" w:styleId="PlaceholderText">
    <w:name w:val="Placeholder Text"/>
    <w:uiPriority w:val="99"/>
    <w:rsid w:val="00BF30C0"/>
    <w:rPr>
      <w:color w:val="808080"/>
    </w:rPr>
  </w:style>
  <w:style w:type="character" w:styleId="Hyperlink">
    <w:name w:val="Hyperlink"/>
    <w:rsid w:val="00BF30C0"/>
    <w:rPr>
      <w:color w:val="0000FF"/>
      <w:u w:val="single"/>
    </w:rPr>
  </w:style>
  <w:style w:type="character" w:styleId="FollowedHyperlink">
    <w:name w:val="FollowedHyperlink"/>
    <w:rsid w:val="00BF30C0"/>
    <w:rPr>
      <w:color w:val="800080"/>
      <w:u w:val="single"/>
    </w:rPr>
  </w:style>
  <w:style w:type="table" w:styleId="DarkList-Accent6">
    <w:name w:val="Dark List Accent 6"/>
    <w:basedOn w:val="TableNormal"/>
    <w:uiPriority w:val="70"/>
    <w:rsid w:val="00BF30C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BF30C0"/>
    <w:rPr>
      <w:rFonts w:ascii="Arial" w:hAnsi="Arial"/>
      <w:b/>
      <w:i/>
      <w:noProof/>
      <w:sz w:val="18"/>
      <w:lang w:eastAsia="en-US"/>
    </w:rPr>
  </w:style>
  <w:style w:type="paragraph" w:customStyle="1" w:styleId="Doc-text2">
    <w:name w:val="Doc-text2"/>
    <w:basedOn w:val="Normal"/>
    <w:link w:val="Doc-text2Char"/>
    <w:qFormat/>
    <w:rsid w:val="00BF30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F30C0"/>
    <w:rPr>
      <w:rFonts w:ascii="Arial" w:eastAsia="MS Mincho" w:hAnsi="Arial"/>
      <w:szCs w:val="24"/>
      <w:lang w:eastAsia="en-GB"/>
    </w:rPr>
  </w:style>
  <w:style w:type="character" w:customStyle="1" w:styleId="TALCar">
    <w:name w:val="TAL Car"/>
    <w:rsid w:val="00BF30C0"/>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cap1 Char,cap2 Char,cap11 Char,条目 Char,cap Char Char Char Char Char Char Char Char,Caption Char2 Char,Caption Char Char1 Char1"/>
    <w:link w:val="Caption"/>
    <w:uiPriority w:val="35"/>
    <w:locked/>
    <w:rsid w:val="00753639"/>
    <w:rPr>
      <w:rFonts w:ascii="Times New Roman" w:hAnsi="Times New Roman"/>
      <w:b/>
      <w:bCs/>
      <w:lang w:eastAsia="en-US"/>
    </w:rPr>
  </w:style>
  <w:style w:type="character" w:customStyle="1" w:styleId="ListParagraphChar">
    <w:name w:val="List Paragraph Char"/>
    <w:aliases w:val="- Bullets Char,목록 단락 Char,リスト段落 Char,列出段落 Char"/>
    <w:link w:val="ListParagraph"/>
    <w:uiPriority w:val="34"/>
    <w:qFormat/>
    <w:locked/>
    <w:rsid w:val="00F46660"/>
    <w:rPr>
      <w:rFonts w:ascii="Calibri" w:eastAsia="Calibri" w:hAnsi="Calibri"/>
      <w:sz w:val="22"/>
      <w:szCs w:val="22"/>
      <w:lang w:eastAsia="en-US"/>
    </w:rPr>
  </w:style>
  <w:style w:type="character" w:customStyle="1" w:styleId="THChar">
    <w:name w:val="TH Char"/>
    <w:link w:val="TH"/>
    <w:rsid w:val="008B3AC0"/>
    <w:rPr>
      <w:rFonts w:ascii="Arial" w:hAnsi="Arial"/>
      <w:b/>
      <w:lang w:eastAsia="en-US"/>
    </w:rPr>
  </w:style>
  <w:style w:type="character" w:customStyle="1" w:styleId="TACChar">
    <w:name w:val="TAC Char"/>
    <w:link w:val="TAC"/>
    <w:locked/>
    <w:rsid w:val="008B3AC0"/>
    <w:rPr>
      <w:rFonts w:ascii="Arial" w:hAnsi="Arial"/>
      <w:sz w:val="18"/>
      <w:lang w:eastAsia="en-US"/>
    </w:rPr>
  </w:style>
  <w:style w:type="character" w:customStyle="1" w:styleId="TAHCar">
    <w:name w:val="TAH Car"/>
    <w:link w:val="TAH"/>
    <w:qFormat/>
    <w:rsid w:val="008B3AC0"/>
    <w:rPr>
      <w:rFonts w:ascii="Arial" w:hAnsi="Arial"/>
      <w:b/>
      <w:sz w:val="18"/>
      <w:lang w:eastAsia="en-US"/>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rsid w:val="00ED5B7A"/>
    <w:rPr>
      <w:rFonts w:ascii="Arial" w:hAnsi="Arial" w:cs="Arial"/>
      <w:b/>
      <w:bCs/>
      <w:sz w:val="28"/>
      <w:szCs w:val="32"/>
    </w:rPr>
  </w:style>
  <w:style w:type="character" w:customStyle="1" w:styleId="Heading6Char">
    <w:name w:val="Heading 6 Char"/>
    <w:basedOn w:val="DefaultParagraphFont"/>
    <w:link w:val="Heading6"/>
    <w:uiPriority w:val="9"/>
    <w:rsid w:val="00ED5B7A"/>
    <w:rPr>
      <w:rFonts w:ascii="Arial" w:hAnsi="Arial"/>
      <w:lang w:val="en-GB" w:eastAsia="en-US"/>
    </w:rPr>
  </w:style>
  <w:style w:type="character" w:customStyle="1" w:styleId="Heading7Char">
    <w:name w:val="Heading 7 Char"/>
    <w:basedOn w:val="DefaultParagraphFont"/>
    <w:link w:val="Heading7"/>
    <w:uiPriority w:val="9"/>
    <w:rsid w:val="00ED5B7A"/>
    <w:rPr>
      <w:rFonts w:ascii="Arial" w:hAnsi="Arial"/>
      <w:lang w:val="en-GB" w:eastAsia="en-US"/>
    </w:rPr>
  </w:style>
  <w:style w:type="character" w:customStyle="1" w:styleId="Heading8Char">
    <w:name w:val="Heading 8 Char"/>
    <w:aliases w:val="Table Heading Char"/>
    <w:basedOn w:val="DefaultParagraphFont"/>
    <w:link w:val="Heading8"/>
    <w:uiPriority w:val="9"/>
    <w:rsid w:val="00ED5B7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D5B7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D5B7A"/>
    <w:rPr>
      <w:rFonts w:ascii="Arial" w:hAnsi="Arial"/>
      <w:b/>
      <w:noProof/>
      <w:sz w:val="18"/>
      <w:lang w:eastAsia="en-US"/>
    </w:rPr>
  </w:style>
  <w:style w:type="paragraph" w:customStyle="1" w:styleId="CharChar1CharCharCharChar">
    <w:name w:val="Char Char1 Char Char Char Char"/>
    <w:semiHidden/>
    <w:rsid w:val="00ED5B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character" w:customStyle="1" w:styleId="CommentSubjectChar">
    <w:name w:val="Comment Subject Char"/>
    <w:link w:val="CommentSubject"/>
    <w:rsid w:val="00ED5B7A"/>
    <w:rPr>
      <w:rFonts w:ascii="Times New Roman" w:hAnsi="Times New Roman"/>
      <w:b/>
      <w:bCs/>
      <w:lang w:eastAsia="x-none"/>
    </w:rPr>
  </w:style>
  <w:style w:type="character" w:customStyle="1" w:styleId="BalloonTextChar">
    <w:name w:val="Balloon Text Char"/>
    <w:link w:val="BalloonText"/>
    <w:rsid w:val="00ED5B7A"/>
    <w:rPr>
      <w:rFonts w:ascii="Tahoma" w:hAnsi="Tahoma" w:cs="Tahoma"/>
      <w:sz w:val="16"/>
      <w:szCs w:val="16"/>
      <w:lang w:eastAsia="en-US"/>
    </w:rPr>
  </w:style>
  <w:style w:type="character" w:customStyle="1" w:styleId="DocumentMapChar">
    <w:name w:val="Document Map Char"/>
    <w:link w:val="DocumentMap"/>
    <w:semiHidden/>
    <w:rsid w:val="00ED5B7A"/>
    <w:rPr>
      <w:rFonts w:ascii="Tahoma" w:hAnsi="Tahoma"/>
      <w:shd w:val="clear" w:color="auto" w:fill="000080"/>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D5B7A"/>
    <w:rPr>
      <w:rFonts w:ascii="Times" w:hAnsi="Times"/>
      <w:szCs w:val="24"/>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D5B7A"/>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ED5B7A"/>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ED5B7A"/>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ED5B7A"/>
    <w:rPr>
      <w:rFonts w:ascii="Arial" w:eastAsiaTheme="minorEastAsia" w:hAnsi="Arial"/>
      <w:vanish/>
      <w:sz w:val="16"/>
      <w:szCs w:val="16"/>
      <w:lang w:eastAsia="zh-CN"/>
    </w:rPr>
  </w:style>
  <w:style w:type="character" w:customStyle="1" w:styleId="hps">
    <w:name w:val="hps"/>
    <w:basedOn w:val="DefaultParagraphFont"/>
    <w:rsid w:val="00ED5B7A"/>
  </w:style>
  <w:style w:type="paragraph" w:styleId="z-BottomofForm">
    <w:name w:val="HTML Bottom of Form"/>
    <w:basedOn w:val="Normal"/>
    <w:next w:val="Normal"/>
    <w:link w:val="z-BottomofFormChar"/>
    <w:hidden/>
    <w:uiPriority w:val="99"/>
    <w:unhideWhenUsed/>
    <w:rsid w:val="00ED5B7A"/>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ED5B7A"/>
    <w:rPr>
      <w:rFonts w:ascii="Arial" w:eastAsiaTheme="minorEastAsia" w:hAnsi="Arial"/>
      <w:vanish/>
      <w:sz w:val="16"/>
      <w:szCs w:val="16"/>
      <w:lang w:eastAsia="zh-CN"/>
    </w:rPr>
  </w:style>
  <w:style w:type="paragraph" w:styleId="Date">
    <w:name w:val="Date"/>
    <w:basedOn w:val="Normal"/>
    <w:next w:val="Normal"/>
    <w:link w:val="DateChar"/>
    <w:unhideWhenUsed/>
    <w:rsid w:val="00ED5B7A"/>
    <w:pPr>
      <w:overflowPunct/>
      <w:autoSpaceDE/>
      <w:autoSpaceDN/>
      <w:adjustRightInd/>
      <w:spacing w:after="200" w:line="276" w:lineRule="auto"/>
      <w:ind w:leftChars="2500" w:left="100"/>
      <w:textAlignment w:val="auto"/>
    </w:pPr>
    <w:rPr>
      <w:rFonts w:eastAsiaTheme="minorEastAsia"/>
      <w:lang w:eastAsia="zh-CN"/>
    </w:rPr>
  </w:style>
  <w:style w:type="character" w:customStyle="1" w:styleId="DateChar">
    <w:name w:val="Date Char"/>
    <w:basedOn w:val="DefaultParagraphFont"/>
    <w:link w:val="Date"/>
    <w:rsid w:val="00ED5B7A"/>
    <w:rPr>
      <w:rFonts w:ascii="Times New Roman" w:eastAsiaTheme="minorEastAsia" w:hAnsi="Times New Roman"/>
      <w:lang w:eastAsia="zh-CN"/>
    </w:rPr>
  </w:style>
  <w:style w:type="paragraph" w:customStyle="1" w:styleId="tablecell">
    <w:name w:val="tablecell"/>
    <w:basedOn w:val="Normal"/>
    <w:qFormat/>
    <w:rsid w:val="00ED5B7A"/>
    <w:pPr>
      <w:overflowPunct/>
      <w:snapToGrid w:val="0"/>
      <w:spacing w:before="40" w:after="40"/>
      <w:textAlignment w:val="auto"/>
    </w:pPr>
    <w:rPr>
      <w:rFonts w:eastAsiaTheme="minorEastAsia"/>
    </w:rPr>
  </w:style>
  <w:style w:type="character" w:customStyle="1" w:styleId="shorttext">
    <w:name w:val="short_text"/>
    <w:basedOn w:val="DefaultParagraphFont"/>
    <w:rsid w:val="00ED5B7A"/>
  </w:style>
  <w:style w:type="paragraph" w:customStyle="1" w:styleId="tableheader">
    <w:name w:val="tableheader"/>
    <w:basedOn w:val="Normal"/>
    <w:qFormat/>
    <w:rsid w:val="00ED5B7A"/>
    <w:pPr>
      <w:overflowPunct/>
      <w:autoSpaceDE/>
      <w:autoSpaceDN/>
      <w:adjustRightInd/>
      <w:snapToGrid w:val="0"/>
      <w:spacing w:before="40" w:after="40"/>
      <w:jc w:val="center"/>
      <w:textAlignment w:val="auto"/>
    </w:pPr>
    <w:rPr>
      <w:rFonts w:eastAsiaTheme="minorEastAsia" w:cs="Calibri"/>
      <w:b/>
      <w:bCs/>
      <w:color w:val="000000"/>
    </w:rPr>
  </w:style>
  <w:style w:type="paragraph" w:styleId="PlainText">
    <w:name w:val="Plain Text"/>
    <w:basedOn w:val="Normal"/>
    <w:link w:val="PlainTextChar"/>
    <w:unhideWhenUsed/>
    <w:rsid w:val="00ED5B7A"/>
    <w:pPr>
      <w:overflowPunct/>
      <w:autoSpaceDE/>
      <w:autoSpaceDN/>
      <w:adjustRightInd/>
      <w:spacing w:after="0"/>
      <w:textAlignment w:val="auto"/>
    </w:pPr>
    <w:rPr>
      <w:rFonts w:eastAsia="Calibri"/>
      <w:szCs w:val="21"/>
      <w:lang w:val="en-GB"/>
    </w:rPr>
  </w:style>
  <w:style w:type="character" w:customStyle="1" w:styleId="PlainTextChar">
    <w:name w:val="Plain Text Char"/>
    <w:basedOn w:val="DefaultParagraphFont"/>
    <w:link w:val="PlainText"/>
    <w:uiPriority w:val="99"/>
    <w:rsid w:val="00ED5B7A"/>
    <w:rPr>
      <w:rFonts w:ascii="Times New Roman" w:eastAsia="Calibri" w:hAnsi="Times New Roman"/>
      <w:szCs w:val="21"/>
      <w:lang w:val="en-GB" w:eastAsia="en-US"/>
    </w:rPr>
  </w:style>
  <w:style w:type="character" w:customStyle="1" w:styleId="apple-converted-space">
    <w:name w:val="apple-converted-space"/>
    <w:basedOn w:val="DefaultParagraphFont"/>
    <w:rsid w:val="00ED5B7A"/>
  </w:style>
  <w:style w:type="character" w:customStyle="1" w:styleId="keyword">
    <w:name w:val="keyword"/>
    <w:basedOn w:val="DefaultParagraphFont"/>
    <w:rsid w:val="00ED5B7A"/>
  </w:style>
  <w:style w:type="paragraph" w:customStyle="1" w:styleId="Test">
    <w:name w:val="Test"/>
    <w:basedOn w:val="Normal"/>
    <w:rsid w:val="00ED5B7A"/>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nhideWhenUsed/>
    <w:rsid w:val="00ED5B7A"/>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rsid w:val="00ED5B7A"/>
    <w:rPr>
      <w:rFonts w:ascii="Times New Roman" w:eastAsiaTheme="minorEastAsia" w:hAnsi="Times New Roman"/>
      <w:lang w:eastAsia="zh-CN"/>
    </w:rPr>
  </w:style>
  <w:style w:type="paragraph" w:customStyle="1" w:styleId="ordinary-output">
    <w:name w:val="ordinary-output"/>
    <w:basedOn w:val="Normal"/>
    <w:rsid w:val="00ED5B7A"/>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ED5B7A"/>
  </w:style>
  <w:style w:type="character" w:customStyle="1" w:styleId="PLChar">
    <w:name w:val="PL Char"/>
    <w:link w:val="PL"/>
    <w:rsid w:val="00ED5B7A"/>
    <w:rPr>
      <w:rFonts w:ascii="Courier New" w:hAnsi="Courier New"/>
      <w:noProof/>
      <w:sz w:val="16"/>
      <w:lang w:eastAsia="en-US"/>
    </w:rPr>
  </w:style>
  <w:style w:type="paragraph" w:customStyle="1" w:styleId="3GPPNormalText">
    <w:name w:val="3GPP Normal Text"/>
    <w:basedOn w:val="BodyText"/>
    <w:link w:val="3GPPNormalTextChar"/>
    <w:qFormat/>
    <w:rsid w:val="00ED5B7A"/>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ED5B7A"/>
    <w:rPr>
      <w:rFonts w:ascii="Times New Roman" w:eastAsia="MS Mincho" w:hAnsi="Times New Roman"/>
      <w:sz w:val="22"/>
      <w:szCs w:val="24"/>
      <w:lang w:eastAsia="zh-CN"/>
    </w:rPr>
  </w:style>
  <w:style w:type="paragraph" w:styleId="ListNumber3">
    <w:name w:val="List Number 3"/>
    <w:basedOn w:val="Normal"/>
    <w:rsid w:val="00ED5B7A"/>
    <w:pPr>
      <w:numPr>
        <w:numId w:val="7"/>
      </w:numPr>
    </w:pPr>
    <w:rPr>
      <w:rFonts w:eastAsia="Times New Roman"/>
      <w:lang w:val="en-GB"/>
    </w:rPr>
  </w:style>
  <w:style w:type="paragraph" w:customStyle="1" w:styleId="Proposal">
    <w:name w:val="Proposal"/>
    <w:basedOn w:val="Normal"/>
    <w:rsid w:val="00ED5B7A"/>
    <w:pPr>
      <w:widowControl w:val="0"/>
      <w:numPr>
        <w:numId w:val="8"/>
      </w:numPr>
      <w:tabs>
        <w:tab w:val="left" w:pos="1701"/>
      </w:tabs>
      <w:overflowPunct/>
      <w:autoSpaceDE/>
      <w:autoSpaceDN/>
      <w:adjustRightInd/>
      <w:spacing w:after="0"/>
      <w:ind w:left="1701" w:hanging="1701"/>
      <w:jc w:val="both"/>
      <w:textAlignment w:val="auto"/>
    </w:pPr>
    <w:rPr>
      <w:rFonts w:eastAsiaTheme="minorHAnsi"/>
      <w:b/>
      <w:bCs/>
      <w:kern w:val="2"/>
      <w:sz w:val="21"/>
      <w:szCs w:val="24"/>
    </w:rPr>
  </w:style>
  <w:style w:type="table" w:customStyle="1" w:styleId="1">
    <w:name w:val="网格型1"/>
    <w:basedOn w:val="TableNormal"/>
    <w:next w:val="TableGrid"/>
    <w:rsid w:val="00ED5B7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D5B7A"/>
    <w:rPr>
      <w:rFonts w:ascii="Times New Roman" w:hAnsi="Times New Roman"/>
      <w:lang w:eastAsia="ar-SA"/>
    </w:rPr>
  </w:style>
  <w:style w:type="paragraph" w:customStyle="1" w:styleId="maintext">
    <w:name w:val="main text"/>
    <w:basedOn w:val="Normal"/>
    <w:link w:val="maintextChar"/>
    <w:qFormat/>
    <w:rsid w:val="00ED5B7A"/>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DefaultParagraphFont"/>
    <w:link w:val="maintext"/>
    <w:rsid w:val="00ED5B7A"/>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rsid w:val="00ED5B7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basedOn w:val="DefaultParagraphFont"/>
    <w:link w:val="2222"/>
    <w:rsid w:val="00ED5B7A"/>
    <w:rPr>
      <w:rFonts w:ascii="Times New Roman" w:eastAsia="Malgun Gothic" w:hAnsi="Times New Roman" w:cs="Batang"/>
      <w:lang w:val="en-GB" w:eastAsia="en-US"/>
    </w:rPr>
  </w:style>
  <w:style w:type="table" w:styleId="TableGridLight">
    <w:name w:val="Grid Table Light"/>
    <w:basedOn w:val="TableNormal"/>
    <w:uiPriority w:val="40"/>
    <w:rsid w:val="00ED5B7A"/>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D5B7A"/>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ED5B7A"/>
  </w:style>
  <w:style w:type="paragraph" w:customStyle="1" w:styleId="Figure">
    <w:name w:val="Figure"/>
    <w:basedOn w:val="Normal"/>
    <w:next w:val="Caption"/>
    <w:rsid w:val="00ED5B7A"/>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ED5B7A"/>
    <w:rPr>
      <w:rFonts w:ascii="Times New Roman" w:hAnsi="Times New Roman"/>
      <w:sz w:val="16"/>
      <w:lang w:eastAsia="en-US"/>
    </w:rPr>
  </w:style>
  <w:style w:type="paragraph" w:customStyle="1" w:styleId="3GPPHeader">
    <w:name w:val="3GPP_Header"/>
    <w:basedOn w:val="Normal"/>
    <w:rsid w:val="00ED5B7A"/>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ED5B7A"/>
    <w:pPr>
      <w:widowControl/>
      <w:numPr>
        <w:numId w:val="9"/>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ED5B7A"/>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character" w:styleId="Emphasis">
    <w:name w:val="Emphasis"/>
    <w:qFormat/>
    <w:rsid w:val="00ED5B7A"/>
    <w:rPr>
      <w:i/>
      <w:iCs/>
    </w:rPr>
  </w:style>
  <w:style w:type="paragraph" w:customStyle="1" w:styleId="references0">
    <w:name w:val="references"/>
    <w:rsid w:val="00ED5B7A"/>
    <w:pPr>
      <w:numPr>
        <w:numId w:val="10"/>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ED5B7A"/>
    <w:pPr>
      <w:pBdr>
        <w:top w:val="single" w:sz="12" w:space="0" w:color="auto"/>
      </w:pBdr>
      <w:overflowPunct/>
      <w:autoSpaceDE/>
      <w:autoSpaceDN/>
      <w:adjustRightInd/>
      <w:spacing w:before="360" w:after="240"/>
      <w:textAlignment w:val="auto"/>
    </w:pPr>
    <w:rPr>
      <w:rFonts w:eastAsiaTheme="minorEastAsia"/>
      <w:b/>
      <w:i/>
      <w:sz w:val="26"/>
      <w:lang w:val="en-GB"/>
    </w:rPr>
  </w:style>
  <w:style w:type="paragraph" w:customStyle="1" w:styleId="INDENT1">
    <w:name w:val="INDENT1"/>
    <w:basedOn w:val="Normal"/>
    <w:rsid w:val="00ED5B7A"/>
    <w:pPr>
      <w:overflowPunct/>
      <w:autoSpaceDE/>
      <w:autoSpaceDN/>
      <w:adjustRightInd/>
      <w:ind w:left="851"/>
      <w:textAlignment w:val="auto"/>
    </w:pPr>
    <w:rPr>
      <w:rFonts w:eastAsiaTheme="minorEastAsia"/>
      <w:lang w:val="en-GB"/>
    </w:rPr>
  </w:style>
  <w:style w:type="paragraph" w:customStyle="1" w:styleId="INDENT2">
    <w:name w:val="INDENT2"/>
    <w:basedOn w:val="Normal"/>
    <w:rsid w:val="00ED5B7A"/>
    <w:pPr>
      <w:overflowPunct/>
      <w:autoSpaceDE/>
      <w:autoSpaceDN/>
      <w:adjustRightInd/>
      <w:ind w:left="1135" w:hanging="284"/>
      <w:textAlignment w:val="auto"/>
    </w:pPr>
    <w:rPr>
      <w:rFonts w:eastAsiaTheme="minorEastAsia"/>
      <w:lang w:val="en-GB"/>
    </w:rPr>
  </w:style>
  <w:style w:type="paragraph" w:customStyle="1" w:styleId="INDENT3">
    <w:name w:val="INDENT3"/>
    <w:basedOn w:val="Normal"/>
    <w:rsid w:val="00ED5B7A"/>
    <w:pPr>
      <w:overflowPunct/>
      <w:autoSpaceDE/>
      <w:autoSpaceDN/>
      <w:adjustRightInd/>
      <w:ind w:left="1701" w:hanging="567"/>
      <w:textAlignment w:val="auto"/>
    </w:pPr>
    <w:rPr>
      <w:rFonts w:eastAsiaTheme="minorEastAsia"/>
      <w:lang w:val="en-GB"/>
    </w:rPr>
  </w:style>
  <w:style w:type="paragraph" w:customStyle="1" w:styleId="FigureTitle">
    <w:name w:val="Figure_Title"/>
    <w:basedOn w:val="Normal"/>
    <w:next w:val="Normal"/>
    <w:rsid w:val="00ED5B7A"/>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lang w:val="en-GB"/>
    </w:rPr>
  </w:style>
  <w:style w:type="paragraph" w:customStyle="1" w:styleId="RecCCITT">
    <w:name w:val="Rec_CCITT_#"/>
    <w:basedOn w:val="Normal"/>
    <w:rsid w:val="00ED5B7A"/>
    <w:pPr>
      <w:keepNext/>
      <w:keepLines/>
      <w:overflowPunct/>
      <w:autoSpaceDE/>
      <w:autoSpaceDN/>
      <w:adjustRightInd/>
      <w:textAlignment w:val="auto"/>
    </w:pPr>
    <w:rPr>
      <w:rFonts w:eastAsiaTheme="minorEastAsia"/>
      <w:b/>
      <w:lang w:val="en-GB"/>
    </w:rPr>
  </w:style>
  <w:style w:type="paragraph" w:customStyle="1" w:styleId="enumlev2">
    <w:name w:val="enumlev2"/>
    <w:basedOn w:val="Normal"/>
    <w:rsid w:val="00ED5B7A"/>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rPr>
  </w:style>
  <w:style w:type="paragraph" w:customStyle="1" w:styleId="CouvRecTitle">
    <w:name w:val="Couv Rec Title"/>
    <w:basedOn w:val="Normal"/>
    <w:rsid w:val="00ED5B7A"/>
    <w:pPr>
      <w:keepNext/>
      <w:keepLines/>
      <w:overflowPunct/>
      <w:autoSpaceDE/>
      <w:autoSpaceDN/>
      <w:adjustRightInd/>
      <w:spacing w:before="240"/>
      <w:ind w:left="1418"/>
      <w:textAlignment w:val="auto"/>
    </w:pPr>
    <w:rPr>
      <w:rFonts w:ascii="Arial" w:eastAsiaTheme="minorEastAsia" w:hAnsi="Arial"/>
      <w:b/>
      <w:sz w:val="36"/>
    </w:rPr>
  </w:style>
  <w:style w:type="paragraph" w:customStyle="1" w:styleId="TAJ">
    <w:name w:val="TAJ"/>
    <w:basedOn w:val="TH"/>
    <w:rsid w:val="00ED5B7A"/>
    <w:pPr>
      <w:overflowPunct/>
      <w:autoSpaceDE/>
      <w:autoSpaceDN/>
      <w:adjustRightInd/>
      <w:textAlignment w:val="auto"/>
    </w:pPr>
    <w:rPr>
      <w:rFonts w:eastAsiaTheme="minorEastAsia"/>
      <w:lang w:val="en-GB"/>
    </w:rPr>
  </w:style>
  <w:style w:type="paragraph" w:customStyle="1" w:styleId="Guidance">
    <w:name w:val="Guidance"/>
    <w:basedOn w:val="Normal"/>
    <w:rsid w:val="00ED5B7A"/>
    <w:pPr>
      <w:overflowPunct/>
      <w:autoSpaceDE/>
      <w:autoSpaceDN/>
      <w:adjustRightInd/>
      <w:textAlignment w:val="auto"/>
    </w:pPr>
    <w:rPr>
      <w:rFonts w:eastAsiaTheme="minorEastAsia"/>
      <w:i/>
      <w:color w:val="0000FF"/>
      <w:lang w:val="en-GB"/>
    </w:rPr>
  </w:style>
  <w:style w:type="paragraph" w:customStyle="1" w:styleId="CharCharCharCharCharChar">
    <w:name w:val="Char Char Char Char Char Char"/>
    <w:semiHidden/>
    <w:rsid w:val="00ED5B7A"/>
    <w:pPr>
      <w:keepNext/>
      <w:numPr>
        <w:numId w:val="11"/>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ED5B7A"/>
    <w:pPr>
      <w:numPr>
        <w:numId w:val="13"/>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ED5B7A"/>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ED5B7A"/>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ED5B7A"/>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ED5B7A"/>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ED5B7A"/>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ED5B7A"/>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ED5B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D5B7A"/>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ED5B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D5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ED5B7A"/>
    <w:rPr>
      <w:rFonts w:ascii="Courier New" w:eastAsia="Batang" w:hAnsi="Courier New" w:cs="Courier New"/>
    </w:rPr>
  </w:style>
  <w:style w:type="paragraph" w:customStyle="1" w:styleId="Bullet">
    <w:name w:val="Bullet"/>
    <w:basedOn w:val="Normal"/>
    <w:rsid w:val="00ED5B7A"/>
    <w:pPr>
      <w:numPr>
        <w:numId w:val="12"/>
      </w:numPr>
      <w:overflowPunct/>
      <w:autoSpaceDE/>
      <w:autoSpaceDN/>
      <w:adjustRightInd/>
      <w:spacing w:after="0"/>
      <w:textAlignment w:val="auto"/>
    </w:pPr>
    <w:rPr>
      <w:rFonts w:eastAsiaTheme="minorEastAsia"/>
      <w:sz w:val="24"/>
      <w:szCs w:val="24"/>
    </w:rPr>
  </w:style>
  <w:style w:type="character" w:customStyle="1" w:styleId="FigureCaption1">
    <w:name w:val="Figure Caption1"/>
    <w:aliases w:val="fc Char1,Figure Caption Char Char"/>
    <w:rsid w:val="00ED5B7A"/>
    <w:rPr>
      <w:rFonts w:ascii="Arial" w:eastAsia="????" w:hAnsi="Arial" w:cs="Arial"/>
      <w:color w:val="0000FF"/>
      <w:kern w:val="2"/>
      <w:lang w:val="en-US" w:eastAsia="en-US" w:bidi="ar-SA"/>
    </w:rPr>
  </w:style>
  <w:style w:type="paragraph" w:customStyle="1" w:styleId="FigureCentered">
    <w:name w:val="FigureCentered"/>
    <w:basedOn w:val="Normal"/>
    <w:next w:val="Normal"/>
    <w:rsid w:val="00ED5B7A"/>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ED5B7A"/>
    <w:rPr>
      <w:rFonts w:ascii="Arial" w:eastAsia="SimSun" w:hAnsi="Arial" w:cs="Arial"/>
      <w:color w:val="0000FF"/>
      <w:kern w:val="2"/>
      <w:sz w:val="22"/>
      <w:lang w:val="en-US" w:eastAsia="en-US" w:bidi="ar-SA"/>
    </w:rPr>
  </w:style>
  <w:style w:type="character" w:styleId="Strong">
    <w:name w:val="Strong"/>
    <w:qFormat/>
    <w:rsid w:val="00ED5B7A"/>
    <w:rPr>
      <w:rFonts w:ascii="Arial" w:eastAsia="SimSun" w:hAnsi="Arial" w:cs="Arial"/>
      <w:b/>
      <w:bCs/>
      <w:color w:val="0000FF"/>
      <w:kern w:val="2"/>
      <w:lang w:val="en-US" w:eastAsia="zh-CN" w:bidi="ar-SA"/>
    </w:rPr>
  </w:style>
  <w:style w:type="paragraph" w:customStyle="1" w:styleId="item">
    <w:name w:val="item"/>
    <w:basedOn w:val="Normal"/>
    <w:rsid w:val="00ED5B7A"/>
    <w:pPr>
      <w:numPr>
        <w:numId w:val="14"/>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ED5B7A"/>
    <w:pPr>
      <w:overflowPunct/>
      <w:autoSpaceDE/>
      <w:autoSpaceDN/>
      <w:adjustRightInd/>
      <w:spacing w:after="0"/>
      <w:jc w:val="both"/>
      <w:textAlignment w:val="auto"/>
    </w:pPr>
    <w:rPr>
      <w:rFonts w:eastAsiaTheme="minorEastAsia"/>
      <w:sz w:val="16"/>
      <w:szCs w:val="24"/>
    </w:rPr>
  </w:style>
  <w:style w:type="character" w:styleId="LineNumber">
    <w:name w:val="line number"/>
    <w:rsid w:val="00ED5B7A"/>
    <w:rPr>
      <w:rFonts w:ascii="Arial" w:eastAsia="SimSun" w:hAnsi="Arial" w:cs="Arial"/>
      <w:color w:val="0000FF"/>
      <w:kern w:val="2"/>
      <w:sz w:val="18"/>
      <w:lang w:val="en-US" w:eastAsia="zh-CN" w:bidi="ar-SA"/>
    </w:rPr>
  </w:style>
  <w:style w:type="paragraph" w:customStyle="1" w:styleId="figure0">
    <w:name w:val="figure"/>
    <w:basedOn w:val="Normal"/>
    <w:rsid w:val="00ED5B7A"/>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ED5B7A"/>
    <w:rPr>
      <w:rFonts w:ascii="Arial" w:eastAsia="SimSun" w:hAnsi="Arial" w:cs="Arial"/>
      <w:color w:val="0000FF"/>
      <w:kern w:val="2"/>
      <w:lang w:val="en-US" w:eastAsia="zh-CN" w:bidi="ar-SA"/>
    </w:rPr>
  </w:style>
  <w:style w:type="character" w:customStyle="1" w:styleId="GuidanceChar">
    <w:name w:val="Guidance Char"/>
    <w:rsid w:val="00ED5B7A"/>
    <w:rPr>
      <w:i/>
      <w:color w:val="0000FF"/>
      <w:lang w:val="en-GB" w:eastAsia="en-US" w:bidi="ar-SA"/>
    </w:rPr>
  </w:style>
  <w:style w:type="paragraph" w:styleId="BodyTextIndent3">
    <w:name w:val="Body Text Indent 3"/>
    <w:basedOn w:val="Normal"/>
    <w:link w:val="BodyTextIndent3Char"/>
    <w:rsid w:val="00ED5B7A"/>
    <w:pPr>
      <w:spacing w:after="0"/>
      <w:ind w:left="1080"/>
    </w:pPr>
    <w:rPr>
      <w:rFonts w:eastAsiaTheme="minorEastAsia"/>
      <w:lang w:eastAsia="ja-JP"/>
    </w:rPr>
  </w:style>
  <w:style w:type="character" w:customStyle="1" w:styleId="BodyTextIndent3Char">
    <w:name w:val="Body Text Indent 3 Char"/>
    <w:basedOn w:val="DefaultParagraphFont"/>
    <w:link w:val="BodyTextIndent3"/>
    <w:rsid w:val="00ED5B7A"/>
    <w:rPr>
      <w:rFonts w:ascii="Times New Roman" w:eastAsiaTheme="minorEastAsia" w:hAnsi="Times New Roman"/>
      <w:lang w:eastAsia="ja-JP"/>
    </w:rPr>
  </w:style>
  <w:style w:type="paragraph" w:customStyle="1" w:styleId="tah0">
    <w:name w:val="tah"/>
    <w:basedOn w:val="Normal"/>
    <w:rsid w:val="00ED5B7A"/>
    <w:pPr>
      <w:keepNext/>
      <w:overflowPunct/>
      <w:autoSpaceDE/>
      <w:autoSpaceDN/>
      <w:adjustRightInd/>
      <w:spacing w:after="0"/>
      <w:jc w:val="center"/>
      <w:textAlignment w:val="auto"/>
    </w:pPr>
    <w:rPr>
      <w:rFonts w:ascii="Arial" w:eastAsia="Calibri" w:hAnsi="Arial" w:cs="Arial"/>
      <w:b/>
      <w:bCs/>
      <w:sz w:val="18"/>
      <w:szCs w:val="18"/>
    </w:rPr>
  </w:style>
  <w:style w:type="paragraph" w:customStyle="1" w:styleId="tac0">
    <w:name w:val="tac"/>
    <w:basedOn w:val="Normal"/>
    <w:rsid w:val="00ED5B7A"/>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ED5B7A"/>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ED5B7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B1Char1">
    <w:name w:val="B1 Char1"/>
    <w:link w:val="B1"/>
    <w:rsid w:val="00ED5B7A"/>
    <w:rPr>
      <w:rFonts w:ascii="Times New Roman" w:hAnsi="Times New Roman"/>
      <w:lang w:eastAsia="en-US"/>
    </w:rPr>
  </w:style>
  <w:style w:type="character" w:customStyle="1" w:styleId="BodyText2Char">
    <w:name w:val="Body Text 2 Char"/>
    <w:basedOn w:val="DefaultParagraphFont"/>
    <w:link w:val="BodyText2"/>
    <w:rsid w:val="00ED5B7A"/>
    <w:rPr>
      <w:rFonts w:ascii="Arial" w:hAnsi="Arial"/>
      <w:sz w:val="22"/>
      <w:lang w:eastAsia="en-US"/>
    </w:rPr>
  </w:style>
  <w:style w:type="paragraph" w:styleId="BodyTextIndent2">
    <w:name w:val="Body Text Indent 2"/>
    <w:basedOn w:val="Normal"/>
    <w:link w:val="BodyTextIndent2Char"/>
    <w:rsid w:val="00ED5B7A"/>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basedOn w:val="DefaultParagraphFont"/>
    <w:link w:val="BodyTextIndent2"/>
    <w:rsid w:val="00ED5B7A"/>
    <w:rPr>
      <w:rFonts w:ascii="Times New Roman" w:eastAsia="Times New Roman" w:hAnsi="Times New Roman"/>
      <w:kern w:val="2"/>
      <w:lang w:eastAsia="ja-JP"/>
    </w:rPr>
  </w:style>
  <w:style w:type="paragraph" w:customStyle="1" w:styleId="numberedlist0">
    <w:name w:val="numbered list"/>
    <w:basedOn w:val="ListBullet"/>
    <w:rsid w:val="00ED5B7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ED5B7A"/>
    <w:rPr>
      <w:rFonts w:ascii="Arial" w:eastAsia="MS Mincho" w:hAnsi="Arial"/>
      <w:lang w:val="en-GB" w:eastAsia="en-US"/>
    </w:rPr>
  </w:style>
  <w:style w:type="paragraph" w:customStyle="1" w:styleId="TabList">
    <w:name w:val="TabList"/>
    <w:basedOn w:val="Normal"/>
    <w:rsid w:val="00ED5B7A"/>
    <w:pPr>
      <w:tabs>
        <w:tab w:val="left" w:pos="1134"/>
      </w:tabs>
      <w:spacing w:after="0"/>
    </w:pPr>
    <w:rPr>
      <w:rFonts w:eastAsia="MS Mincho"/>
      <w:lang w:val="en-GB" w:eastAsia="en-GB"/>
    </w:rPr>
  </w:style>
  <w:style w:type="paragraph" w:customStyle="1" w:styleId="tabletext">
    <w:name w:val="table text"/>
    <w:basedOn w:val="Normal"/>
    <w:next w:val="table"/>
    <w:rsid w:val="00ED5B7A"/>
    <w:pPr>
      <w:spacing w:after="0"/>
    </w:pPr>
    <w:rPr>
      <w:rFonts w:eastAsia="MS Mincho"/>
      <w:i/>
      <w:lang w:val="en-GB" w:eastAsia="en-GB"/>
    </w:rPr>
  </w:style>
  <w:style w:type="paragraph" w:customStyle="1" w:styleId="HE">
    <w:name w:val="HE"/>
    <w:basedOn w:val="Normal"/>
    <w:rsid w:val="00ED5B7A"/>
    <w:pPr>
      <w:spacing w:after="0"/>
    </w:pPr>
    <w:rPr>
      <w:rFonts w:eastAsia="MS Mincho"/>
      <w:b/>
      <w:lang w:val="en-GB" w:eastAsia="en-GB"/>
    </w:rPr>
  </w:style>
  <w:style w:type="paragraph" w:customStyle="1" w:styleId="berschrift1H1">
    <w:name w:val="Überschrift 1.H1"/>
    <w:basedOn w:val="Normal"/>
    <w:next w:val="Normal"/>
    <w:rsid w:val="00ED5B7A"/>
    <w:pPr>
      <w:keepNext/>
      <w:keepLines/>
      <w:numPr>
        <w:numId w:val="1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ED5B7A"/>
    <w:pPr>
      <w:numPr>
        <w:numId w:val="15"/>
      </w:numPr>
      <w:spacing w:after="120"/>
    </w:pPr>
    <w:rPr>
      <w:rFonts w:eastAsia="MS Mincho"/>
      <w:lang w:eastAsia="en-GB"/>
    </w:rPr>
  </w:style>
  <w:style w:type="paragraph" w:customStyle="1" w:styleId="textintend2">
    <w:name w:val="text intend 2"/>
    <w:basedOn w:val="text"/>
    <w:rsid w:val="00ED5B7A"/>
    <w:pPr>
      <w:numPr>
        <w:numId w:val="16"/>
      </w:numPr>
      <w:spacing w:after="120"/>
    </w:pPr>
    <w:rPr>
      <w:rFonts w:eastAsia="MS Mincho"/>
      <w:lang w:eastAsia="en-GB"/>
    </w:rPr>
  </w:style>
  <w:style w:type="paragraph" w:customStyle="1" w:styleId="textintend3">
    <w:name w:val="text intend 3"/>
    <w:basedOn w:val="text"/>
    <w:rsid w:val="00ED5B7A"/>
    <w:pPr>
      <w:numPr>
        <w:numId w:val="17"/>
      </w:numPr>
      <w:spacing w:after="120"/>
    </w:pPr>
    <w:rPr>
      <w:rFonts w:eastAsia="MS Mincho"/>
      <w:lang w:eastAsia="en-GB"/>
    </w:rPr>
  </w:style>
  <w:style w:type="paragraph" w:customStyle="1" w:styleId="normalpuce">
    <w:name w:val="normal puce"/>
    <w:basedOn w:val="Normal"/>
    <w:rsid w:val="00ED5B7A"/>
    <w:pPr>
      <w:widowControl w:val="0"/>
      <w:numPr>
        <w:numId w:val="19"/>
      </w:numPr>
      <w:spacing w:before="60" w:after="60"/>
      <w:jc w:val="both"/>
    </w:pPr>
    <w:rPr>
      <w:rFonts w:eastAsia="MS Mincho"/>
      <w:lang w:val="en-GB" w:eastAsia="en-GB"/>
    </w:rPr>
  </w:style>
  <w:style w:type="paragraph" w:customStyle="1" w:styleId="TdocHeading1">
    <w:name w:val="Tdoc_Heading_1"/>
    <w:basedOn w:val="Heading1"/>
    <w:next w:val="Normal"/>
    <w:autoRedefine/>
    <w:rsid w:val="00ED5B7A"/>
    <w:pPr>
      <w:keepLines w:val="0"/>
      <w:numPr>
        <w:numId w:val="20"/>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Normal"/>
    <w:rsid w:val="00ED5B7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ED5B7A"/>
    <w:pPr>
      <w:spacing w:after="240"/>
      <w:jc w:val="both"/>
    </w:pPr>
    <w:rPr>
      <w:rFonts w:ascii="Helvetica" w:eastAsia="Times New Roman" w:hAnsi="Helvetica"/>
      <w:lang w:val="en-GB" w:eastAsia="en-GB"/>
    </w:rPr>
  </w:style>
  <w:style w:type="paragraph" w:customStyle="1" w:styleId="Cell">
    <w:name w:val="Cell"/>
    <w:basedOn w:val="Normal"/>
    <w:rsid w:val="00ED5B7A"/>
    <w:pPr>
      <w:spacing w:after="0" w:line="240" w:lineRule="exact"/>
      <w:jc w:val="center"/>
    </w:pPr>
    <w:rPr>
      <w:rFonts w:eastAsia="Times New Roman"/>
      <w:sz w:val="16"/>
      <w:lang w:eastAsia="ja-JP"/>
    </w:rPr>
  </w:style>
  <w:style w:type="paragraph" w:customStyle="1" w:styleId="h60">
    <w:name w:val="h6"/>
    <w:basedOn w:val="Normal"/>
    <w:rsid w:val="00ED5B7A"/>
    <w:pPr>
      <w:spacing w:before="100" w:beforeAutospacing="1" w:after="100" w:afterAutospacing="1"/>
    </w:pPr>
    <w:rPr>
      <w:rFonts w:eastAsia="Times New Roman"/>
      <w:sz w:val="24"/>
      <w:szCs w:val="24"/>
      <w:lang w:eastAsia="ja-JP"/>
    </w:rPr>
  </w:style>
  <w:style w:type="paragraph" w:customStyle="1" w:styleId="b10">
    <w:name w:val="b1"/>
    <w:basedOn w:val="Normal"/>
    <w:rsid w:val="00ED5B7A"/>
    <w:pPr>
      <w:spacing w:before="100" w:beforeAutospacing="1" w:after="100" w:afterAutospacing="1"/>
    </w:pPr>
    <w:rPr>
      <w:rFonts w:eastAsia="Times New Roman"/>
      <w:sz w:val="24"/>
      <w:szCs w:val="24"/>
      <w:lang w:eastAsia="ja-JP"/>
    </w:rPr>
  </w:style>
  <w:style w:type="paragraph" w:customStyle="1" w:styleId="CharCharCharChar">
    <w:name w:val="Char Char Char Char"/>
    <w:rsid w:val="00ED5B7A"/>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ED5B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ormalAfter3pt">
    <w:name w:val="Normal + After:  3 pt"/>
    <w:basedOn w:val="Normal"/>
    <w:rsid w:val="00ED5B7A"/>
    <w:pPr>
      <w:tabs>
        <w:tab w:val="num" w:pos="2560"/>
      </w:tabs>
      <w:overflowPunct/>
      <w:autoSpaceDE/>
      <w:autoSpaceDN/>
      <w:adjustRightInd/>
      <w:ind w:left="2560" w:hanging="357"/>
      <w:textAlignment w:val="auto"/>
    </w:pPr>
    <w:rPr>
      <w:rFonts w:eastAsia="Times New Roman"/>
      <w:lang w:val="en-AU" w:eastAsia="ko-KR"/>
    </w:rPr>
  </w:style>
  <w:style w:type="character" w:customStyle="1" w:styleId="B1Zchn">
    <w:name w:val="B1 Zchn"/>
    <w:rsid w:val="00ED5B7A"/>
    <w:rPr>
      <w:rFonts w:ascii="Times New Roman" w:eastAsia="Times New Roman" w:hAnsi="Times New Roman" w:cs="Times New Roman"/>
      <w:sz w:val="20"/>
      <w:szCs w:val="20"/>
      <w:lang w:val="en-GB" w:eastAsia="ko-KR"/>
    </w:rPr>
  </w:style>
  <w:style w:type="character" w:customStyle="1" w:styleId="CharChar5">
    <w:name w:val="Char Char5"/>
    <w:semiHidden/>
    <w:rsid w:val="00ED5B7A"/>
    <w:rPr>
      <w:rFonts w:ascii="Times New Roman" w:hAnsi="Times New Roman"/>
      <w:lang w:eastAsia="en-US"/>
    </w:rPr>
  </w:style>
  <w:style w:type="character" w:customStyle="1" w:styleId="ListChar">
    <w:name w:val="List Char"/>
    <w:link w:val="List"/>
    <w:rsid w:val="00ED5B7A"/>
    <w:rPr>
      <w:rFonts w:ascii="Times New Roman" w:hAnsi="Times New Roman"/>
      <w:lang w:eastAsia="en-US"/>
    </w:rPr>
  </w:style>
  <w:style w:type="character" w:customStyle="1" w:styleId="List2Char">
    <w:name w:val="List 2 Char"/>
    <w:link w:val="List2"/>
    <w:rsid w:val="00ED5B7A"/>
    <w:rPr>
      <w:rFonts w:ascii="Times New Roman" w:hAnsi="Times New Roman"/>
      <w:lang w:eastAsia="en-US"/>
    </w:rPr>
  </w:style>
  <w:style w:type="character" w:customStyle="1" w:styleId="List3Char">
    <w:name w:val="List 3 Char"/>
    <w:link w:val="List3"/>
    <w:rsid w:val="00ED5B7A"/>
    <w:rPr>
      <w:rFonts w:ascii="Times New Roman" w:hAnsi="Times New Roman"/>
      <w:lang w:eastAsia="en-US"/>
    </w:rPr>
  </w:style>
  <w:style w:type="character" w:customStyle="1" w:styleId="B3Char">
    <w:name w:val="B3 Char"/>
    <w:link w:val="B3"/>
    <w:rsid w:val="00ED5B7A"/>
    <w:rPr>
      <w:rFonts w:ascii="Times New Roman" w:hAnsi="Times New Roman"/>
      <w:lang w:eastAsia="en-US"/>
    </w:rPr>
  </w:style>
  <w:style w:type="paragraph" w:customStyle="1" w:styleId="tdoc-header">
    <w:name w:val="tdoc-header"/>
    <w:rsid w:val="00ED5B7A"/>
    <w:rPr>
      <w:rFonts w:ascii="Arial" w:eastAsia="Times New Roman" w:hAnsi="Arial"/>
      <w:noProof/>
      <w:sz w:val="24"/>
      <w:lang w:val="en-GB" w:eastAsia="en-US"/>
    </w:rPr>
  </w:style>
  <w:style w:type="paragraph" w:customStyle="1" w:styleId="CharChar3CharCharCharCharCharChar">
    <w:name w:val="Char Char3 Char Char Char Char Char Char"/>
    <w:semiHidden/>
    <w:rsid w:val="00ED5B7A"/>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ED5B7A"/>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ED5B7A"/>
    <w:pPr>
      <w:textAlignment w:val="auto"/>
    </w:pPr>
    <w:rPr>
      <w:rFonts w:eastAsiaTheme="minorEastAsia"/>
      <w:lang w:eastAsia="zh-CN"/>
    </w:rPr>
  </w:style>
  <w:style w:type="character" w:customStyle="1" w:styleId="TableCellChar">
    <w:name w:val="Table Cell Char"/>
    <w:link w:val="TableCell0"/>
    <w:rsid w:val="00ED5B7A"/>
    <w:rPr>
      <w:rFonts w:ascii="Arial" w:eastAsiaTheme="minorEastAsia" w:hAnsi="Arial"/>
      <w:sz w:val="18"/>
      <w:lang w:eastAsia="zh-CN"/>
    </w:rPr>
  </w:style>
  <w:style w:type="paragraph" w:customStyle="1" w:styleId="CharCharCharCharCharChar1">
    <w:name w:val="Char Char Char Char Char Char1"/>
    <w:semiHidden/>
    <w:rsid w:val="00ED5B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ED5B7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0">
    <w:name w:val="无列表1"/>
    <w:next w:val="NoList"/>
    <w:uiPriority w:val="99"/>
    <w:semiHidden/>
    <w:unhideWhenUsed/>
    <w:rsid w:val="00ED5B7A"/>
  </w:style>
  <w:style w:type="character" w:customStyle="1" w:styleId="opdicttext22">
    <w:name w:val="op_dict_text22"/>
    <w:basedOn w:val="DefaultParagraphFont"/>
    <w:rsid w:val="00ED5B7A"/>
  </w:style>
  <w:style w:type="character" w:customStyle="1" w:styleId="def">
    <w:name w:val="def"/>
    <w:basedOn w:val="DefaultParagraphFont"/>
    <w:rsid w:val="00ED5B7A"/>
  </w:style>
  <w:style w:type="paragraph" w:customStyle="1" w:styleId="Normalwithindent">
    <w:name w:val="Normal with indent"/>
    <w:basedOn w:val="Normal"/>
    <w:link w:val="NormalwithindentChar"/>
    <w:qFormat/>
    <w:rsid w:val="00ED5B7A"/>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ED5B7A"/>
    <w:rPr>
      <w:rFonts w:ascii="Times New Roman" w:eastAsia="Malgun Gothic" w:hAnsi="Times New Roman"/>
      <w:lang w:val="en-GB" w:eastAsia="zh-CN"/>
    </w:rPr>
  </w:style>
  <w:style w:type="paragraph" w:styleId="NoSpacing">
    <w:name w:val="No Spacing"/>
    <w:uiPriority w:val="1"/>
    <w:qFormat/>
    <w:rsid w:val="00ED5B7A"/>
    <w:rPr>
      <w:rFonts w:ascii="Calibri" w:hAnsi="Calibri"/>
      <w:sz w:val="22"/>
      <w:szCs w:val="22"/>
      <w:lang w:eastAsia="zh-CN"/>
    </w:rPr>
  </w:style>
  <w:style w:type="character" w:customStyle="1" w:styleId="high-light-bg4">
    <w:name w:val="high-light-bg4"/>
    <w:basedOn w:val="DefaultParagraphFont"/>
    <w:rsid w:val="00ED5B7A"/>
  </w:style>
  <w:style w:type="paragraph" w:styleId="Title">
    <w:name w:val="Title"/>
    <w:aliases w:val="Heading 31,h3,3,hello,Titre 3 Car,no break Car,H3 Car,Underrubrik2 Car,h3 Car,Memo Heading 3 Car,hello Car,Heading 3 Char Car,no break Char Car,H3 Char Car,Underrubrik2 Char Car,h3 Char Car"/>
    <w:basedOn w:val="Heading2"/>
    <w:next w:val="Normal"/>
    <w:link w:val="TitleChar"/>
    <w:qFormat/>
    <w:rsid w:val="00ED5B7A"/>
    <w:pPr>
      <w:keepNext w:val="0"/>
      <w:keepLines w:val="0"/>
      <w:overflowPunct/>
      <w:autoSpaceDE/>
      <w:autoSpaceDN/>
      <w:adjustRightInd/>
      <w:spacing w:before="0" w:after="0"/>
      <w:ind w:left="0" w:firstLine="0"/>
      <w:contextualSpacing/>
      <w:textAlignment w:val="auto"/>
      <w:outlineLvl w:val="9"/>
    </w:pPr>
    <w:rPr>
      <w:rFonts w:eastAsia="MS Mincho"/>
      <w:b/>
      <w:sz w:val="24"/>
      <w:lang w:val="de-DE"/>
    </w:rPr>
  </w:style>
  <w:style w:type="character" w:customStyle="1" w:styleId="TitleChar">
    <w:name w:val="Title Char"/>
    <w:aliases w:val="Heading 31 Char,h3 Char,3 Char,hello Char,Titre 3 Car Char,no break Car Char,H3 Car Char,Underrubrik2 Car Char,h3 Car Char,Memo Heading 3 Car Char,hello Car Char,Heading 3 Char Car Char,no break Char Car Char,H3 Char Car Char,h3 Char Car Char"/>
    <w:basedOn w:val="DefaultParagraphFont"/>
    <w:link w:val="Title"/>
    <w:uiPriority w:val="10"/>
    <w:rsid w:val="00ED5B7A"/>
    <w:rPr>
      <w:rFonts w:ascii="Arial" w:eastAsia="MS Mincho" w:hAnsi="Arial"/>
      <w:b/>
      <w:sz w:val="24"/>
      <w:lang w:val="de-DE" w:eastAsia="en-US"/>
    </w:rPr>
  </w:style>
  <w:style w:type="paragraph" w:customStyle="1" w:styleId="HDStyleLS">
    <w:name w:val="HDStyle_LS"/>
    <w:basedOn w:val="Header"/>
    <w:rsid w:val="00ED5B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ED5B7A"/>
    <w:pPr>
      <w:spacing w:after="220"/>
    </w:pPr>
    <w:rPr>
      <w:rFonts w:eastAsia="MS Mincho"/>
      <w:b/>
      <w:lang w:eastAsia="ja-JP"/>
    </w:rPr>
  </w:style>
  <w:style w:type="paragraph" w:customStyle="1" w:styleId="91">
    <w:name w:val="目录 91"/>
    <w:basedOn w:val="TOC8"/>
    <w:rsid w:val="00ED5B7A"/>
    <w:pPr>
      <w:keepNext w:val="0"/>
      <w:widowControl/>
      <w:ind w:left="1418" w:hanging="1418"/>
    </w:pPr>
    <w:rPr>
      <w:rFonts w:eastAsia="MS Mincho"/>
      <w:lang w:val="en-GB"/>
    </w:rPr>
  </w:style>
  <w:style w:type="paragraph" w:customStyle="1" w:styleId="berschrift2Head2A2">
    <w:name w:val="Überschrift 2.Head2A.2"/>
    <w:basedOn w:val="Heading1"/>
    <w:next w:val="Normal"/>
    <w:rsid w:val="00ED5B7A"/>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D5B7A"/>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ED5B7A"/>
    <w:pPr>
      <w:widowControl w:val="0"/>
      <w:ind w:left="283" w:hanging="283"/>
      <w:jc w:val="left"/>
    </w:pPr>
    <w:rPr>
      <w:rFonts w:ascii="Times New Roman" w:eastAsia="MS Mincho" w:hAnsi="Times New Roman"/>
      <w:szCs w:val="20"/>
      <w:lang w:val="en-GB" w:eastAsia="de-DE"/>
    </w:rPr>
  </w:style>
  <w:style w:type="paragraph" w:customStyle="1" w:styleId="BalloonText1">
    <w:name w:val="Balloon Text1"/>
    <w:basedOn w:val="Normal"/>
    <w:semiHidden/>
    <w:rsid w:val="00ED5B7A"/>
    <w:rPr>
      <w:rFonts w:ascii="Tahoma" w:eastAsia="MS Mincho" w:hAnsi="Tahoma" w:cs="Tahoma"/>
      <w:sz w:val="16"/>
      <w:szCs w:val="16"/>
      <w:lang w:val="en-GB" w:eastAsia="ja-JP"/>
    </w:rPr>
  </w:style>
  <w:style w:type="paragraph" w:customStyle="1" w:styleId="Normal-Figure">
    <w:name w:val="Normal-Figure"/>
    <w:basedOn w:val="Normal"/>
    <w:rsid w:val="00ED5B7A"/>
    <w:pPr>
      <w:overflowPunct/>
      <w:autoSpaceDE/>
      <w:autoSpaceDN/>
      <w:adjustRightInd/>
      <w:spacing w:before="360" w:after="0" w:line="240" w:lineRule="atLeast"/>
      <w:jc w:val="center"/>
      <w:textAlignment w:val="auto"/>
    </w:pPr>
    <w:rPr>
      <w:rFonts w:eastAsia="MS Mincho"/>
      <w:lang w:eastAsia="ja-JP"/>
    </w:rPr>
  </w:style>
  <w:style w:type="character" w:customStyle="1" w:styleId="B2Char">
    <w:name w:val="B2 Char"/>
    <w:basedOn w:val="List2Char"/>
    <w:link w:val="B2"/>
    <w:locked/>
    <w:rsid w:val="00ED5B7A"/>
    <w:rPr>
      <w:rFonts w:ascii="Times New Roman" w:hAnsi="Times New Roman"/>
      <w:lang w:eastAsia="en-US"/>
    </w:rPr>
  </w:style>
  <w:style w:type="paragraph" w:styleId="ListContinue2">
    <w:name w:val="List Continue 2"/>
    <w:basedOn w:val="Normal"/>
    <w:rsid w:val="00ED5B7A"/>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ED5B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ED5B7A"/>
    <w:rPr>
      <w:rFonts w:ascii="Times New Roman" w:eastAsia="MS Mincho" w:hAnsi="Times New Roman"/>
      <w:lang w:val="en-GB" w:eastAsia="en-US"/>
    </w:rPr>
  </w:style>
  <w:style w:type="paragraph" w:customStyle="1" w:styleId="List1">
    <w:name w:val="List 1"/>
    <w:basedOn w:val="Normal"/>
    <w:rsid w:val="00ED5B7A"/>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ED5B7A"/>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ED5B7A"/>
    <w:rPr>
      <w:b/>
    </w:rPr>
  </w:style>
  <w:style w:type="character" w:customStyle="1" w:styleId="NOChar">
    <w:name w:val="NO Char"/>
    <w:link w:val="NO"/>
    <w:locked/>
    <w:rsid w:val="00ED5B7A"/>
    <w:rPr>
      <w:rFonts w:ascii="Times New Roman" w:hAnsi="Times New Roman"/>
      <w:lang w:eastAsia="en-US"/>
    </w:rPr>
  </w:style>
  <w:style w:type="table" w:styleId="TableClassic2">
    <w:name w:val="Table Classic 2"/>
    <w:basedOn w:val="TableNormal"/>
    <w:rsid w:val="00ED5B7A"/>
    <w:pPr>
      <w:spacing w:after="180"/>
    </w:pPr>
    <w:rPr>
      <w:rFonts w:eastAsia="MS Mincho"/>
      <w:lang w:eastAsia="zh-CN"/>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1">
    <w:name w:val="Table Classic 1"/>
    <w:basedOn w:val="TableNormal"/>
    <w:rsid w:val="00ED5B7A"/>
    <w:pPr>
      <w:spacing w:after="180"/>
    </w:pPr>
    <w:rPr>
      <w:rFonts w:eastAsia="MS Mincho"/>
      <w:lang w:eastAsia="zh-CN"/>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ED5B7A"/>
    <w:pPr>
      <w:spacing w:after="180"/>
    </w:pPr>
    <w:rPr>
      <w:rFonts w:eastAsia="MS Mincho"/>
      <w:lang w:eastAsia="zh-CN"/>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ED5B7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D5B7A"/>
    <w:pPr>
      <w:spacing w:after="180"/>
    </w:pPr>
    <w:rPr>
      <w:rFonts w:eastAsia="MS Mincho"/>
      <w:lang w:eastAsia="zh-C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ED5B7A"/>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D5B7A"/>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D5B7A"/>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D5B7A"/>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3">
    <w:name w:val="Table Grid 3"/>
    <w:basedOn w:val="TableNormal"/>
    <w:rsid w:val="00ED5B7A"/>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2">
    <w:name w:val="Table Grid 2"/>
    <w:basedOn w:val="TableNormal"/>
    <w:rsid w:val="00ED5B7A"/>
    <w:pPr>
      <w:spacing w:after="180"/>
    </w:pPr>
    <w:rPr>
      <w:rFonts w:eastAsia="MS Mincho"/>
      <w:lang w:eastAsia="zh-CN"/>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Elegant">
    <w:name w:val="Table Elegant"/>
    <w:basedOn w:val="TableNormal"/>
    <w:rsid w:val="00ED5B7A"/>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D5B7A"/>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eastAsia="zh-CN"/>
    </w:rPr>
  </w:style>
  <w:style w:type="character" w:customStyle="1" w:styleId="MTDisplayEquationChar">
    <w:name w:val="MTDisplayEquation Char"/>
    <w:basedOn w:val="DefaultParagraphFont"/>
    <w:link w:val="MTDisplayEquation"/>
    <w:locked/>
    <w:rsid w:val="00ED5B7A"/>
    <w:rPr>
      <w:rFonts w:ascii="Calibri" w:hAnsi="Calibri"/>
      <w:kern w:val="2"/>
      <w:sz w:val="21"/>
      <w:szCs w:val="22"/>
      <w:lang w:eastAsia="zh-CN"/>
    </w:rPr>
  </w:style>
  <w:style w:type="paragraph" w:customStyle="1" w:styleId="a1">
    <w:name w:val="样式 正文"/>
    <w:basedOn w:val="Normal"/>
    <w:link w:val="Char"/>
    <w:rsid w:val="00ED5B7A"/>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locked/>
    <w:rsid w:val="00ED5B7A"/>
    <w:rPr>
      <w:rFonts w:ascii="Times New Roman" w:hAnsi="Times New Roman" w:cs="SimSun"/>
      <w:kern w:val="2"/>
      <w:sz w:val="21"/>
      <w:lang w:eastAsia="zh-CN"/>
    </w:rPr>
  </w:style>
  <w:style w:type="paragraph" w:customStyle="1" w:styleId="a2">
    <w:name w:val="公式"/>
    <w:basedOn w:val="Normal"/>
    <w:rsid w:val="00ED5B7A"/>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ED5B7A"/>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locked/>
    <w:rsid w:val="00ED5B7A"/>
    <w:rPr>
      <w:rFonts w:ascii="Times New Roman" w:eastAsia="MS Mincho" w:hAnsi="Times New Roman"/>
      <w:szCs w:val="24"/>
      <w:lang w:val="en-GB" w:eastAsia="en-US"/>
    </w:rPr>
  </w:style>
  <w:style w:type="paragraph" w:customStyle="1" w:styleId="Doc-title">
    <w:name w:val="Doc-title"/>
    <w:basedOn w:val="Normal"/>
    <w:link w:val="Doc-titleChar"/>
    <w:qFormat/>
    <w:rsid w:val="00ED5B7A"/>
    <w:pPr>
      <w:overflowPunct/>
      <w:autoSpaceDE/>
      <w:autoSpaceDN/>
      <w:adjustRightInd/>
      <w:spacing w:before="60" w:after="0"/>
      <w:ind w:left="1259" w:hanging="1259"/>
      <w:textAlignment w:val="auto"/>
    </w:pPr>
    <w:rPr>
      <w:rFonts w:ascii="Arial" w:hAnsi="Arial" w:cs="Arial"/>
      <w:lang w:eastAsia="zh-CN"/>
    </w:rPr>
  </w:style>
  <w:style w:type="character" w:customStyle="1" w:styleId="TitleChar2">
    <w:name w:val="Title Char2"/>
    <w:basedOn w:val="DefaultParagraphFont"/>
    <w:uiPriority w:val="10"/>
    <w:locked/>
    <w:rsid w:val="00ED5B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ED5B7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ED5B7A"/>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ED5B7A"/>
    <w:pPr>
      <w:numPr>
        <w:numId w:val="21"/>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ED5B7A"/>
    <w:pPr>
      <w:overflowPunct/>
      <w:autoSpaceDE/>
      <w:autoSpaceDN/>
      <w:adjustRightInd/>
      <w:spacing w:after="240"/>
      <w:ind w:left="714" w:hanging="357"/>
      <w:textAlignment w:val="auto"/>
    </w:pPr>
    <w:rPr>
      <w:rFonts w:ascii="Arial" w:eastAsia="MS Gothic" w:hAnsi="Arial"/>
      <w:sz w:val="24"/>
      <w:lang w:val="en-GB" w:eastAsia="ja-JP"/>
    </w:rPr>
  </w:style>
  <w:style w:type="character" w:customStyle="1" w:styleId="BodyText3Char">
    <w:name w:val="Body Text 3 Char"/>
    <w:basedOn w:val="DefaultParagraphFont"/>
    <w:link w:val="BodyText3"/>
    <w:rsid w:val="00ED5B7A"/>
    <w:rPr>
      <w:rFonts w:ascii="Times New Roman" w:hAnsi="Times New Roman"/>
      <w:i/>
      <w:lang w:eastAsia="en-US"/>
    </w:rPr>
  </w:style>
  <w:style w:type="paragraph" w:customStyle="1" w:styleId="TableText0">
    <w:name w:val="Table_Text"/>
    <w:basedOn w:val="Normal"/>
    <w:rsid w:val="00ED5B7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ED5B7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ED5B7A"/>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ED5B7A"/>
    <w:rPr>
      <w:rFonts w:eastAsia="MS Gothic"/>
      <w:b/>
      <w:noProof w:val="0"/>
      <w:kern w:val="2"/>
      <w:sz w:val="24"/>
      <w:lang w:val="en-GB"/>
    </w:rPr>
  </w:style>
  <w:style w:type="paragraph" w:customStyle="1" w:styleId="Normal1CharChar">
    <w:name w:val="Normal1 Char Char"/>
    <w:rsid w:val="00ED5B7A"/>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ED5B7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D5B7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D5B7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D5B7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ED5B7A"/>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ED5B7A"/>
    <w:rPr>
      <w:rFonts w:ascii="Times New Roman" w:eastAsia="MS Gothic" w:hAnsi="Times New Roman"/>
      <w:sz w:val="24"/>
      <w:lang w:val="en-GB" w:eastAsia="ja-JP"/>
    </w:rPr>
  </w:style>
  <w:style w:type="character" w:customStyle="1" w:styleId="Doc-titleChar">
    <w:name w:val="Doc-title Char"/>
    <w:link w:val="Doc-title"/>
    <w:rsid w:val="00ED5B7A"/>
    <w:rPr>
      <w:rFonts w:ascii="Arial" w:hAnsi="Arial" w:cs="Arial"/>
      <w:lang w:eastAsia="zh-CN"/>
    </w:rPr>
  </w:style>
  <w:style w:type="character" w:customStyle="1" w:styleId="B1Char">
    <w:name w:val="B1 Char"/>
    <w:rsid w:val="00ED5B7A"/>
    <w:rPr>
      <w:rFonts w:ascii="Times New Roman" w:eastAsia="MS Gothic" w:hAnsi="Times New Roman"/>
      <w:sz w:val="24"/>
      <w:lang w:val="en-GB"/>
    </w:rPr>
  </w:style>
  <w:style w:type="paragraph" w:customStyle="1" w:styleId="onecomwebmail-msonormal">
    <w:name w:val="onecomwebmail-msonormal"/>
    <w:basedOn w:val="Normal"/>
    <w:rsid w:val="00ED5B7A"/>
    <w:pPr>
      <w:overflowPunct/>
      <w:autoSpaceDE/>
      <w:autoSpaceDN/>
      <w:adjustRightInd/>
      <w:spacing w:before="100" w:beforeAutospacing="1" w:after="100" w:afterAutospacing="1"/>
      <w:textAlignment w:val="auto"/>
    </w:pPr>
    <w:rPr>
      <w:rFonts w:eastAsia="Times New Roman"/>
      <w:sz w:val="24"/>
      <w:szCs w:val="24"/>
    </w:rPr>
  </w:style>
  <w:style w:type="paragraph" w:customStyle="1" w:styleId="References">
    <w:name w:val="References"/>
    <w:basedOn w:val="Normal"/>
    <w:rsid w:val="00C216CC"/>
    <w:pPr>
      <w:numPr>
        <w:ilvl w:val="2"/>
        <w:numId w:val="26"/>
      </w:numPr>
      <w:overflowPunct/>
      <w:autoSpaceDE/>
      <w:autoSpaceDN/>
      <w:adjustRightInd/>
      <w:spacing w:after="0"/>
      <w:textAlignment w:val="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0881">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053561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936582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863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2752598">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6180068">
      <w:bodyDiv w:val="1"/>
      <w:marLeft w:val="0"/>
      <w:marRight w:val="0"/>
      <w:marTop w:val="0"/>
      <w:marBottom w:val="0"/>
      <w:divBdr>
        <w:top w:val="none" w:sz="0" w:space="0" w:color="auto"/>
        <w:left w:val="none" w:sz="0" w:space="0" w:color="auto"/>
        <w:bottom w:val="none" w:sz="0" w:space="0" w:color="auto"/>
        <w:right w:val="none" w:sz="0" w:space="0" w:color="auto"/>
      </w:divBdr>
      <w:divsChild>
        <w:div w:id="4404642">
          <w:marLeft w:val="1354"/>
          <w:marRight w:val="0"/>
          <w:marTop w:val="120"/>
          <w:marBottom w:val="0"/>
          <w:divBdr>
            <w:top w:val="none" w:sz="0" w:space="0" w:color="auto"/>
            <w:left w:val="none" w:sz="0" w:space="0" w:color="auto"/>
            <w:bottom w:val="none" w:sz="0" w:space="0" w:color="auto"/>
            <w:right w:val="none" w:sz="0" w:space="0" w:color="auto"/>
          </w:divBdr>
        </w:div>
        <w:div w:id="24184311">
          <w:marLeft w:val="446"/>
          <w:marRight w:val="0"/>
          <w:marTop w:val="120"/>
          <w:marBottom w:val="0"/>
          <w:divBdr>
            <w:top w:val="none" w:sz="0" w:space="0" w:color="auto"/>
            <w:left w:val="none" w:sz="0" w:space="0" w:color="auto"/>
            <w:bottom w:val="none" w:sz="0" w:space="0" w:color="auto"/>
            <w:right w:val="none" w:sz="0" w:space="0" w:color="auto"/>
          </w:divBdr>
        </w:div>
        <w:div w:id="551113657">
          <w:marLeft w:val="1354"/>
          <w:marRight w:val="0"/>
          <w:marTop w:val="120"/>
          <w:marBottom w:val="0"/>
          <w:divBdr>
            <w:top w:val="none" w:sz="0" w:space="0" w:color="auto"/>
            <w:left w:val="none" w:sz="0" w:space="0" w:color="auto"/>
            <w:bottom w:val="none" w:sz="0" w:space="0" w:color="auto"/>
            <w:right w:val="none" w:sz="0" w:space="0" w:color="auto"/>
          </w:divBdr>
        </w:div>
        <w:div w:id="1126849317">
          <w:marLeft w:val="806"/>
          <w:marRight w:val="0"/>
          <w:marTop w:val="120"/>
          <w:marBottom w:val="0"/>
          <w:divBdr>
            <w:top w:val="none" w:sz="0" w:space="0" w:color="auto"/>
            <w:left w:val="none" w:sz="0" w:space="0" w:color="auto"/>
            <w:bottom w:val="none" w:sz="0" w:space="0" w:color="auto"/>
            <w:right w:val="none" w:sz="0" w:space="0" w:color="auto"/>
          </w:divBdr>
        </w:div>
        <w:div w:id="1354838283">
          <w:marLeft w:val="1354"/>
          <w:marRight w:val="0"/>
          <w:marTop w:val="120"/>
          <w:marBottom w:val="0"/>
          <w:divBdr>
            <w:top w:val="none" w:sz="0" w:space="0" w:color="auto"/>
            <w:left w:val="none" w:sz="0" w:space="0" w:color="auto"/>
            <w:bottom w:val="none" w:sz="0" w:space="0" w:color="auto"/>
            <w:right w:val="none" w:sz="0" w:space="0" w:color="auto"/>
          </w:divBdr>
        </w:div>
        <w:div w:id="1716351226">
          <w:marLeft w:val="806"/>
          <w:marRight w:val="0"/>
          <w:marTop w:val="120"/>
          <w:marBottom w:val="0"/>
          <w:divBdr>
            <w:top w:val="none" w:sz="0" w:space="0" w:color="auto"/>
            <w:left w:val="none" w:sz="0" w:space="0" w:color="auto"/>
            <w:bottom w:val="none" w:sz="0" w:space="0" w:color="auto"/>
            <w:right w:val="none" w:sz="0" w:space="0" w:color="auto"/>
          </w:divBdr>
        </w:div>
        <w:div w:id="1855802447">
          <w:marLeft w:val="1354"/>
          <w:marRight w:val="0"/>
          <w:marTop w:val="120"/>
          <w:marBottom w:val="0"/>
          <w:divBdr>
            <w:top w:val="none" w:sz="0" w:space="0" w:color="auto"/>
            <w:left w:val="none" w:sz="0" w:space="0" w:color="auto"/>
            <w:bottom w:val="none" w:sz="0" w:space="0" w:color="auto"/>
            <w:right w:val="none" w:sz="0" w:space="0" w:color="auto"/>
          </w:divBdr>
        </w:div>
        <w:div w:id="1874272121">
          <w:marLeft w:val="806"/>
          <w:marRight w:val="0"/>
          <w:marTop w:val="120"/>
          <w:marBottom w:val="0"/>
          <w:divBdr>
            <w:top w:val="none" w:sz="0" w:space="0" w:color="auto"/>
            <w:left w:val="none" w:sz="0" w:space="0" w:color="auto"/>
            <w:bottom w:val="none" w:sz="0" w:space="0" w:color="auto"/>
            <w:right w:val="none" w:sz="0" w:space="0" w:color="auto"/>
          </w:divBdr>
        </w:div>
        <w:div w:id="2109538953">
          <w:marLeft w:val="1354"/>
          <w:marRight w:val="0"/>
          <w:marTop w:val="12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5769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6095005">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3512616">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234583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1459260">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667542">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681890">
      <w:bodyDiv w:val="1"/>
      <w:marLeft w:val="0"/>
      <w:marRight w:val="0"/>
      <w:marTop w:val="0"/>
      <w:marBottom w:val="0"/>
      <w:divBdr>
        <w:top w:val="none" w:sz="0" w:space="0" w:color="auto"/>
        <w:left w:val="none" w:sz="0" w:space="0" w:color="auto"/>
        <w:bottom w:val="none" w:sz="0" w:space="0" w:color="auto"/>
        <w:right w:val="none" w:sz="0" w:space="0" w:color="auto"/>
      </w:divBdr>
    </w:div>
    <w:div w:id="135542629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153073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8584135">
      <w:bodyDiv w:val="1"/>
      <w:marLeft w:val="0"/>
      <w:marRight w:val="0"/>
      <w:marTop w:val="0"/>
      <w:marBottom w:val="0"/>
      <w:divBdr>
        <w:top w:val="none" w:sz="0" w:space="0" w:color="auto"/>
        <w:left w:val="none" w:sz="0" w:space="0" w:color="auto"/>
        <w:bottom w:val="none" w:sz="0" w:space="0" w:color="auto"/>
        <w:right w:val="none" w:sz="0" w:space="0" w:color="auto"/>
      </w:divBdr>
    </w:div>
    <w:div w:id="165945585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45570134">
      <w:bodyDiv w:val="1"/>
      <w:marLeft w:val="0"/>
      <w:marRight w:val="0"/>
      <w:marTop w:val="0"/>
      <w:marBottom w:val="0"/>
      <w:divBdr>
        <w:top w:val="none" w:sz="0" w:space="0" w:color="auto"/>
        <w:left w:val="none" w:sz="0" w:space="0" w:color="auto"/>
        <w:bottom w:val="none" w:sz="0" w:space="0" w:color="auto"/>
        <w:right w:val="none" w:sz="0" w:space="0" w:color="auto"/>
      </w:divBdr>
    </w:div>
    <w:div w:id="1758745458">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674834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78164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893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27132C158EC4A73B320E3003545EAF4"/>
        <w:category>
          <w:name w:val="General"/>
          <w:gallery w:val="placeholder"/>
        </w:category>
        <w:types>
          <w:type w:val="bbPlcHdr"/>
        </w:types>
        <w:behaviors>
          <w:behavior w:val="content"/>
        </w:behaviors>
        <w:guid w:val="{1B7F3769-97D0-4B67-946B-9386E88F237B}"/>
      </w:docPartPr>
      <w:docPartBody>
        <w:p w:rsidR="0039202E" w:rsidRDefault="0039202E" w:rsidP="0039202E">
          <w:pPr>
            <w:pStyle w:val="A27132C158EC4A73B320E3003545EAF4"/>
          </w:pPr>
          <w:r w:rsidRPr="00831010">
            <w:rPr>
              <w:rStyle w:val="PlaceholderText"/>
            </w:rPr>
            <w:t>[Title]</w:t>
          </w:r>
        </w:p>
      </w:docPartBody>
    </w:docPart>
    <w:docPart>
      <w:docPartPr>
        <w:name w:val="7DC809A6BE484BF58005D45E7D62F806"/>
        <w:category>
          <w:name w:val="General"/>
          <w:gallery w:val="placeholder"/>
        </w:category>
        <w:types>
          <w:type w:val="bbPlcHdr"/>
        </w:types>
        <w:behaviors>
          <w:behavior w:val="content"/>
        </w:behaviors>
        <w:guid w:val="{490FE30B-A64C-4283-A571-74E7ADD276B9}"/>
      </w:docPartPr>
      <w:docPartBody>
        <w:p w:rsidR="0039202E" w:rsidRDefault="0039202E" w:rsidP="0039202E">
          <w:pPr>
            <w:pStyle w:val="7DC809A6BE484BF58005D45E7D62F806"/>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3F40"/>
    <w:rsid w:val="00162C0A"/>
    <w:rsid w:val="001824B7"/>
    <w:rsid w:val="001E683A"/>
    <w:rsid w:val="001F61D2"/>
    <w:rsid w:val="002B355E"/>
    <w:rsid w:val="002B5CDC"/>
    <w:rsid w:val="00354C3F"/>
    <w:rsid w:val="0036454E"/>
    <w:rsid w:val="0039202E"/>
    <w:rsid w:val="00527991"/>
    <w:rsid w:val="00561E3D"/>
    <w:rsid w:val="005726F5"/>
    <w:rsid w:val="005C14B8"/>
    <w:rsid w:val="00610DD2"/>
    <w:rsid w:val="006548BE"/>
    <w:rsid w:val="00675D6A"/>
    <w:rsid w:val="00696DA8"/>
    <w:rsid w:val="0074764A"/>
    <w:rsid w:val="00751AE5"/>
    <w:rsid w:val="00757F85"/>
    <w:rsid w:val="007F1DDE"/>
    <w:rsid w:val="00827148"/>
    <w:rsid w:val="00873360"/>
    <w:rsid w:val="008C7AF4"/>
    <w:rsid w:val="008D14CD"/>
    <w:rsid w:val="00941741"/>
    <w:rsid w:val="009521DE"/>
    <w:rsid w:val="009A5E9A"/>
    <w:rsid w:val="009C51C0"/>
    <w:rsid w:val="00A816CF"/>
    <w:rsid w:val="00A84891"/>
    <w:rsid w:val="00B61624"/>
    <w:rsid w:val="00C824FE"/>
    <w:rsid w:val="00C96D61"/>
    <w:rsid w:val="00CD5099"/>
    <w:rsid w:val="00D03D50"/>
    <w:rsid w:val="00D331C1"/>
    <w:rsid w:val="00D655BD"/>
    <w:rsid w:val="00EA6A7B"/>
    <w:rsid w:val="00F33934"/>
    <w:rsid w:val="00F63791"/>
    <w:rsid w:val="00F814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816C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A27132C158EC4A73B320E3003545EAF4">
    <w:name w:val="A27132C158EC4A73B320E3003545EAF4"/>
    <w:rsid w:val="0039202E"/>
  </w:style>
  <w:style w:type="paragraph" w:customStyle="1" w:styleId="475C6674BB494513A0C1C80E38763FBD">
    <w:name w:val="475C6674BB494513A0C1C80E38763FBD"/>
    <w:rsid w:val="0039202E"/>
  </w:style>
  <w:style w:type="paragraph" w:customStyle="1" w:styleId="7DC809A6BE484BF58005D45E7D62F806">
    <w:name w:val="7DC809A6BE484BF58005D45E7D62F806"/>
    <w:rsid w:val="0039202E"/>
  </w:style>
  <w:style w:type="paragraph" w:customStyle="1" w:styleId="32A878C4DF0C436DAD77586124457A1B">
    <w:name w:val="32A878C4DF0C436DAD77586124457A1B"/>
    <w:rsid w:val="00A816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70EE916-97A4-4EDA-89DB-4EE76FDC66F3}">
  <ds:schemaRefs>
    <ds:schemaRef ds:uri="http://schemas.openxmlformats.org/officeDocument/2006/bibliography"/>
  </ds:schemaRefs>
</ds:datastoreItem>
</file>

<file path=customXml/itemProps5.xml><?xml version="1.0" encoding="utf-8"?>
<ds:datastoreItem xmlns:ds="http://schemas.openxmlformats.org/officeDocument/2006/customXml" ds:itemID="{E1A2CEE7-1D1A-4F19-A4B0-FD7E2A215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670</TotalTime>
  <Pages>12</Pages>
  <Words>4113</Words>
  <Characters>9798</Characters>
  <Application>Microsoft Office Word</Application>
  <DocSecurity>0</DocSecurity>
  <Lines>3823</Lines>
  <Paragraphs>3105</Paragraphs>
  <ScaleCrop>false</ScaleCrop>
  <HeadingPairs>
    <vt:vector size="2" baseType="variant">
      <vt:variant>
        <vt:lpstr>Title</vt:lpstr>
      </vt:variant>
      <vt:variant>
        <vt:i4>1</vt:i4>
      </vt:variant>
    </vt:vector>
  </HeadingPairs>
  <TitlesOfParts>
    <vt:vector size="1" baseType="lpstr">
      <vt:lpstr>NR PRACH formats</vt:lpstr>
    </vt:vector>
  </TitlesOfParts>
  <Company>Intel</Company>
  <LinksUpToDate>false</LinksUpToDate>
  <CharactersWithSpaces>10838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PRACH formats</dc:title>
  <dc:subject>R1-1704714</dc:subject>
  <dc:creator>Lee, Daewon</dc:creator>
  <cp:keywords>7.1.4.1, CTPClassification=CTP_PUBLIC:VisualMarkings=, CTPClassification=CTP_NT</cp:keywords>
  <dc:description/>
  <cp:lastModifiedBy>Yongjun Kwak</cp:lastModifiedBy>
  <cp:revision>46</cp:revision>
  <cp:lastPrinted>2011-11-09T22:49:00Z</cp:lastPrinted>
  <dcterms:created xsi:type="dcterms:W3CDTF">2018-01-11T19:35:00Z</dcterms:created>
  <dcterms:modified xsi:type="dcterms:W3CDTF">2018-02-16T06:55:00Z</dcterms:modified>
  <cp:category>RAN1 #88bis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b03d1bf7-bb44-4e43-816c-a3da0e90d114</vt:lpwstr>
  </property>
  <property fmtid="{D5CDD505-2E9C-101B-9397-08002B2CF9AE}" pid="4" name="CTP_TimeStamp">
    <vt:lpwstr>2018-02-16 06:55:24Z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